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225" w:rsidRPr="007067A1" w:rsidRDefault="00D72225" w:rsidP="00D72225">
      <w:pPr>
        <w:jc w:val="center"/>
        <w:rPr>
          <w:rFonts w:eastAsia="Calibri"/>
          <w:b/>
          <w:sz w:val="20"/>
          <w:szCs w:val="20"/>
        </w:rPr>
      </w:pPr>
      <w:r w:rsidRPr="007067A1">
        <w:rPr>
          <w:rFonts w:eastAsia="Calibri"/>
          <w:b/>
          <w:sz w:val="20"/>
          <w:szCs w:val="20"/>
        </w:rPr>
        <w:t>PEMERINGKATAN BAJU TERLARIS PADA TOKO SERBA MURAH 10 SAMPAI DENGAN 40 RB SAMPIT BERBASIS WEBSITE DENGAN METODE SIMPLE ADDITIVE</w:t>
      </w:r>
    </w:p>
    <w:p w:rsidR="00D72225" w:rsidRPr="007067A1" w:rsidRDefault="00D72225" w:rsidP="00D72225">
      <w:pPr>
        <w:jc w:val="center"/>
        <w:rPr>
          <w:rFonts w:eastAsia="Calibri"/>
          <w:b/>
          <w:sz w:val="20"/>
          <w:szCs w:val="20"/>
        </w:rPr>
      </w:pPr>
      <w:r w:rsidRPr="007067A1">
        <w:rPr>
          <w:rFonts w:eastAsia="Calibri"/>
          <w:b/>
          <w:sz w:val="20"/>
          <w:szCs w:val="20"/>
        </w:rPr>
        <w:t>WEIGHTING (SAW)</w:t>
      </w:r>
    </w:p>
    <w:p w:rsidR="00D72225" w:rsidRPr="007067A1" w:rsidRDefault="00D72225" w:rsidP="00D72225">
      <w:pPr>
        <w:jc w:val="center"/>
        <w:rPr>
          <w:rFonts w:eastAsia="Calibri"/>
          <w:b/>
          <w:sz w:val="20"/>
          <w:szCs w:val="20"/>
        </w:rPr>
      </w:pPr>
    </w:p>
    <w:p w:rsidR="00D72225" w:rsidRPr="007067A1" w:rsidRDefault="00D72225" w:rsidP="00D72225">
      <w:pPr>
        <w:jc w:val="center"/>
        <w:rPr>
          <w:rFonts w:eastAsia="Calibri"/>
          <w:b/>
          <w:sz w:val="20"/>
          <w:szCs w:val="20"/>
        </w:rPr>
      </w:pPr>
      <w:r w:rsidRPr="007067A1">
        <w:rPr>
          <w:rFonts w:eastAsia="Calibri"/>
          <w:b/>
          <w:sz w:val="20"/>
          <w:szCs w:val="20"/>
        </w:rPr>
        <w:t>Shinta Putri</w:t>
      </w:r>
      <w:r w:rsidRPr="007067A1">
        <w:rPr>
          <w:rFonts w:eastAsia="Calibri"/>
          <w:b/>
          <w:sz w:val="20"/>
          <w:szCs w:val="20"/>
          <w:vertAlign w:val="superscript"/>
        </w:rPr>
        <w:t>1*</w:t>
      </w:r>
      <w:r w:rsidRPr="007067A1">
        <w:rPr>
          <w:rFonts w:eastAsia="Calibri"/>
          <w:b/>
          <w:sz w:val="20"/>
          <w:szCs w:val="20"/>
        </w:rPr>
        <w:t>, Nurahman</w:t>
      </w:r>
      <w:r w:rsidRPr="007067A1">
        <w:rPr>
          <w:rFonts w:eastAsia="Calibri"/>
          <w:b/>
          <w:sz w:val="20"/>
          <w:szCs w:val="20"/>
          <w:vertAlign w:val="superscript"/>
        </w:rPr>
        <w:t>2</w:t>
      </w:r>
    </w:p>
    <w:p w:rsidR="00D72225" w:rsidRPr="007067A1" w:rsidRDefault="00D72225" w:rsidP="00D72225">
      <w:pPr>
        <w:jc w:val="center"/>
        <w:rPr>
          <w:rFonts w:eastAsia="Calibri"/>
          <w:sz w:val="20"/>
          <w:szCs w:val="20"/>
        </w:rPr>
      </w:pPr>
      <w:r w:rsidRPr="007067A1">
        <w:rPr>
          <w:rFonts w:eastAsia="Calibri"/>
          <w:sz w:val="20"/>
          <w:szCs w:val="20"/>
          <w:vertAlign w:val="superscript"/>
        </w:rPr>
        <w:t>1</w:t>
      </w:r>
      <w:r w:rsidRPr="007067A1">
        <w:rPr>
          <w:rFonts w:eastAsia="Calibri"/>
          <w:sz w:val="20"/>
          <w:szCs w:val="20"/>
        </w:rPr>
        <w:t>Program studi Sistem Informasi, Universitas Darwan Ali, Sampit, Indonesia</w:t>
      </w:r>
    </w:p>
    <w:p w:rsidR="00D72225" w:rsidRPr="007067A1" w:rsidRDefault="00D72225" w:rsidP="00D72225">
      <w:pPr>
        <w:jc w:val="center"/>
        <w:rPr>
          <w:rFonts w:eastAsia="Calibri"/>
          <w:sz w:val="20"/>
          <w:szCs w:val="20"/>
        </w:rPr>
      </w:pPr>
      <w:r w:rsidRPr="007067A1">
        <w:rPr>
          <w:rFonts w:eastAsia="Calibri"/>
          <w:sz w:val="20"/>
          <w:szCs w:val="20"/>
          <w:vertAlign w:val="superscript"/>
        </w:rPr>
        <w:t>2</w:t>
      </w:r>
      <w:r w:rsidRPr="007067A1">
        <w:rPr>
          <w:rFonts w:eastAsia="Calibri"/>
          <w:sz w:val="20"/>
          <w:szCs w:val="20"/>
        </w:rPr>
        <w:t>Program studi Sistem Informasi, Universitas Darwan Ali, Sampit, Indonesia</w:t>
      </w:r>
    </w:p>
    <w:p w:rsidR="00D72225" w:rsidRPr="007067A1" w:rsidRDefault="00D72225" w:rsidP="00D72225">
      <w:pPr>
        <w:jc w:val="center"/>
        <w:rPr>
          <w:rFonts w:eastAsia="Calibri"/>
          <w:sz w:val="20"/>
          <w:szCs w:val="20"/>
        </w:rPr>
      </w:pPr>
      <w:r w:rsidRPr="007067A1">
        <w:rPr>
          <w:rFonts w:eastAsia="Calibri"/>
          <w:sz w:val="20"/>
          <w:szCs w:val="20"/>
        </w:rPr>
        <w:t xml:space="preserve">Email: </w:t>
      </w:r>
      <w:r w:rsidRPr="007067A1">
        <w:rPr>
          <w:rFonts w:eastAsia="Calibri"/>
          <w:sz w:val="20"/>
          <w:szCs w:val="20"/>
          <w:vertAlign w:val="superscript"/>
        </w:rPr>
        <w:t>1</w:t>
      </w:r>
      <w:r w:rsidRPr="007067A1">
        <w:rPr>
          <w:rFonts w:eastAsia="Calibri"/>
          <w:color w:val="000000"/>
          <w:sz w:val="20"/>
          <w:szCs w:val="20"/>
        </w:rPr>
        <w:t xml:space="preserve">shintaputri3579@email.com, </w:t>
      </w:r>
      <w:r w:rsidRPr="007067A1">
        <w:rPr>
          <w:rFonts w:eastAsia="Calibri"/>
          <w:color w:val="000000"/>
          <w:sz w:val="20"/>
          <w:szCs w:val="20"/>
          <w:vertAlign w:val="superscript"/>
        </w:rPr>
        <w:t>2</w:t>
      </w:r>
      <w:r w:rsidRPr="007067A1">
        <w:rPr>
          <w:rFonts w:eastAsia="Calibri"/>
          <w:color w:val="000000"/>
          <w:sz w:val="20"/>
          <w:szCs w:val="20"/>
        </w:rPr>
        <w:t>nurrahman.ikhtiar@gmail.com</w:t>
      </w:r>
    </w:p>
    <w:p w:rsidR="00D72225" w:rsidRPr="007067A1" w:rsidRDefault="00D72225" w:rsidP="00D72225">
      <w:pPr>
        <w:jc w:val="center"/>
        <w:rPr>
          <w:rFonts w:eastAsia="Calibri"/>
          <w:b/>
          <w:sz w:val="20"/>
          <w:szCs w:val="20"/>
          <w:lang w:val="id-ID"/>
        </w:rPr>
      </w:pPr>
    </w:p>
    <w:p w:rsidR="00D72225" w:rsidRPr="007067A1" w:rsidRDefault="00D72225" w:rsidP="00D72225">
      <w:pPr>
        <w:jc w:val="center"/>
        <w:rPr>
          <w:rFonts w:eastAsia="Calibri"/>
          <w:b/>
          <w:sz w:val="20"/>
          <w:szCs w:val="20"/>
          <w:lang w:val="id-ID"/>
        </w:rPr>
      </w:pPr>
    </w:p>
    <w:tbl>
      <w:tblPr>
        <w:tblW w:w="9180" w:type="dxa"/>
        <w:tblLook w:val="04A0" w:firstRow="1" w:lastRow="0" w:firstColumn="1" w:lastColumn="0" w:noHBand="0" w:noVBand="1"/>
      </w:tblPr>
      <w:tblGrid>
        <w:gridCol w:w="3085"/>
        <w:gridCol w:w="262"/>
        <w:gridCol w:w="5833"/>
      </w:tblGrid>
      <w:tr w:rsidR="00D72225" w:rsidRPr="007067A1" w:rsidTr="0058074D">
        <w:tc>
          <w:tcPr>
            <w:tcW w:w="3085" w:type="dxa"/>
            <w:tcBorders>
              <w:top w:val="double" w:sz="4" w:space="0" w:color="auto"/>
            </w:tcBorders>
            <w:shd w:val="clear" w:color="auto" w:fill="auto"/>
            <w:vAlign w:val="center"/>
          </w:tcPr>
          <w:p w:rsidR="00D72225" w:rsidRPr="007067A1" w:rsidRDefault="00D72225" w:rsidP="0058074D">
            <w:pPr>
              <w:spacing w:before="120"/>
              <w:rPr>
                <w:rFonts w:eastAsia="Calibri"/>
                <w:b/>
                <w:sz w:val="20"/>
                <w:szCs w:val="20"/>
              </w:rPr>
            </w:pPr>
          </w:p>
        </w:tc>
        <w:tc>
          <w:tcPr>
            <w:tcW w:w="262" w:type="dxa"/>
            <w:tcBorders>
              <w:top w:val="double" w:sz="4" w:space="0" w:color="auto"/>
            </w:tcBorders>
            <w:shd w:val="clear" w:color="auto" w:fill="auto"/>
            <w:vAlign w:val="center"/>
          </w:tcPr>
          <w:p w:rsidR="00D72225" w:rsidRPr="007067A1" w:rsidRDefault="00D72225" w:rsidP="0058074D">
            <w:pPr>
              <w:spacing w:before="120"/>
              <w:jc w:val="both"/>
              <w:rPr>
                <w:rFonts w:eastAsia="Calibri"/>
                <w:b/>
                <w:sz w:val="20"/>
                <w:szCs w:val="20"/>
                <w:lang w:val="id-ID"/>
              </w:rPr>
            </w:pPr>
          </w:p>
        </w:tc>
        <w:tc>
          <w:tcPr>
            <w:tcW w:w="5833" w:type="dxa"/>
            <w:tcBorders>
              <w:top w:val="double" w:sz="4" w:space="0" w:color="auto"/>
            </w:tcBorders>
            <w:shd w:val="clear" w:color="auto" w:fill="auto"/>
            <w:vAlign w:val="center"/>
          </w:tcPr>
          <w:p w:rsidR="00D72225" w:rsidRPr="007067A1" w:rsidRDefault="00D72225" w:rsidP="0058074D">
            <w:pPr>
              <w:spacing w:before="120"/>
              <w:jc w:val="both"/>
              <w:rPr>
                <w:rFonts w:eastAsia="Calibri"/>
                <w:b/>
                <w:sz w:val="20"/>
                <w:szCs w:val="20"/>
              </w:rPr>
            </w:pPr>
            <w:r w:rsidRPr="007067A1">
              <w:rPr>
                <w:rFonts w:eastAsia="Calibri"/>
                <w:b/>
                <w:sz w:val="20"/>
                <w:szCs w:val="20"/>
              </w:rPr>
              <w:t>ABSTRAK</w:t>
            </w:r>
          </w:p>
        </w:tc>
      </w:tr>
      <w:tr w:rsidR="00D72225" w:rsidRPr="007067A1" w:rsidTr="0058074D">
        <w:tc>
          <w:tcPr>
            <w:tcW w:w="3085" w:type="dxa"/>
            <w:tcBorders>
              <w:top w:val="single" w:sz="4" w:space="0" w:color="auto"/>
            </w:tcBorders>
            <w:shd w:val="clear" w:color="auto" w:fill="auto"/>
          </w:tcPr>
          <w:p w:rsidR="00D72225" w:rsidRPr="007067A1" w:rsidRDefault="00D72225" w:rsidP="0058074D">
            <w:pPr>
              <w:jc w:val="both"/>
              <w:rPr>
                <w:rFonts w:eastAsia="Calibri"/>
                <w:sz w:val="20"/>
                <w:szCs w:val="20"/>
              </w:rPr>
            </w:pPr>
          </w:p>
        </w:tc>
        <w:tc>
          <w:tcPr>
            <w:tcW w:w="262" w:type="dxa"/>
            <w:shd w:val="clear" w:color="auto" w:fill="auto"/>
          </w:tcPr>
          <w:p w:rsidR="00D72225" w:rsidRPr="007067A1" w:rsidRDefault="00D72225" w:rsidP="0058074D">
            <w:pPr>
              <w:jc w:val="both"/>
              <w:rPr>
                <w:rFonts w:eastAsia="Calibri"/>
                <w:b/>
                <w:sz w:val="20"/>
                <w:szCs w:val="20"/>
                <w:lang w:val="id-ID"/>
              </w:rPr>
            </w:pPr>
          </w:p>
        </w:tc>
        <w:tc>
          <w:tcPr>
            <w:tcW w:w="5833" w:type="dxa"/>
            <w:tcBorders>
              <w:top w:val="single" w:sz="4" w:space="0" w:color="auto"/>
            </w:tcBorders>
            <w:shd w:val="clear" w:color="auto" w:fill="auto"/>
          </w:tcPr>
          <w:p w:rsidR="00D72225" w:rsidRPr="007067A1" w:rsidRDefault="00D72225" w:rsidP="0058074D">
            <w:pPr>
              <w:spacing w:before="120"/>
              <w:jc w:val="both"/>
              <w:rPr>
                <w:rFonts w:eastAsia="Calibri"/>
                <w:sz w:val="20"/>
                <w:szCs w:val="20"/>
              </w:rPr>
            </w:pPr>
            <w:r w:rsidRPr="007067A1">
              <w:rPr>
                <w:rFonts w:eastAsia="Calibri"/>
                <w:b/>
                <w:i/>
                <w:sz w:val="20"/>
                <w:szCs w:val="20"/>
                <w:lang w:val="id-ID"/>
              </w:rPr>
              <w:t>Abstract</w:t>
            </w:r>
            <w:r w:rsidRPr="007067A1">
              <w:rPr>
                <w:rFonts w:eastAsia="Calibri"/>
                <w:b/>
                <w:sz w:val="20"/>
                <w:szCs w:val="20"/>
              </w:rPr>
              <w:t xml:space="preserve">- </w:t>
            </w:r>
            <w:r w:rsidRPr="007067A1">
              <w:rPr>
                <w:rFonts w:eastAsia="Calibri"/>
                <w:sz w:val="20"/>
                <w:szCs w:val="20"/>
              </w:rPr>
              <w:t>The technology for making this shirt ranking decision support system is to help the Sampit 10/40 Sampit Cheap Convenience Store. In determining the clothes to be sold using a manual system, the shop owner makes the decision-making process faster and can be an accurate recommendation. The method that will be used in this research is the simple additive weighting (SAW) method to determine the type of clothes to be traded by the Cheap Convenience Store 10 to 40 thousand sampit. The input required is the weighted value of the alternative of the clothes against the predetermined criteria. The value will be obtained from the rules of the simple additive weighting method. The results of this calculation are the output solutions in determining the clothes. The decision support system for determining the ranking of the best selling clothes sold by this cheap department store can help users in knowing precisely about the comparison of alternative clothing products being tested against determined criteria so that decisions can be made accurately, quickly and precisely.</w:t>
            </w:r>
          </w:p>
          <w:p w:rsidR="00D72225" w:rsidRPr="007067A1" w:rsidRDefault="00D72225" w:rsidP="0058074D">
            <w:pPr>
              <w:spacing w:after="120"/>
              <w:jc w:val="both"/>
              <w:rPr>
                <w:rFonts w:eastAsia="Calibri"/>
                <w:b/>
                <w:sz w:val="20"/>
                <w:szCs w:val="20"/>
              </w:rPr>
            </w:pPr>
          </w:p>
        </w:tc>
      </w:tr>
      <w:tr w:rsidR="00D72225" w:rsidRPr="007067A1" w:rsidTr="0058074D">
        <w:tc>
          <w:tcPr>
            <w:tcW w:w="3085" w:type="dxa"/>
            <w:tcBorders>
              <w:bottom w:val="single" w:sz="4" w:space="0" w:color="auto"/>
            </w:tcBorders>
            <w:shd w:val="clear" w:color="auto" w:fill="auto"/>
          </w:tcPr>
          <w:p w:rsidR="00D72225" w:rsidRPr="007067A1" w:rsidRDefault="00D72225" w:rsidP="0058074D">
            <w:pPr>
              <w:spacing w:after="120"/>
              <w:jc w:val="both"/>
              <w:rPr>
                <w:rFonts w:eastAsia="Calibri"/>
                <w:b/>
                <w:i/>
                <w:sz w:val="20"/>
                <w:szCs w:val="20"/>
              </w:rPr>
            </w:pPr>
            <w:r w:rsidRPr="007067A1">
              <w:rPr>
                <w:rFonts w:eastAsia="Calibri"/>
                <w:b/>
                <w:i/>
                <w:sz w:val="20"/>
                <w:szCs w:val="20"/>
              </w:rPr>
              <w:t>Kata Kunci:</w:t>
            </w:r>
          </w:p>
          <w:p w:rsidR="00D72225" w:rsidRPr="007067A1" w:rsidRDefault="00D72225" w:rsidP="0058074D">
            <w:pPr>
              <w:jc w:val="both"/>
              <w:rPr>
                <w:rFonts w:eastAsia="Calibri"/>
                <w:sz w:val="20"/>
                <w:szCs w:val="20"/>
              </w:rPr>
            </w:pPr>
            <w:r w:rsidRPr="007067A1">
              <w:rPr>
                <w:rFonts w:eastAsia="Calibri"/>
                <w:sz w:val="20"/>
                <w:szCs w:val="20"/>
              </w:rPr>
              <w:t xml:space="preserve">SPK, </w:t>
            </w:r>
          </w:p>
          <w:p w:rsidR="00D72225" w:rsidRPr="007067A1" w:rsidRDefault="00D72225" w:rsidP="0058074D">
            <w:pPr>
              <w:jc w:val="both"/>
              <w:rPr>
                <w:rFonts w:eastAsia="Calibri"/>
                <w:sz w:val="20"/>
                <w:szCs w:val="20"/>
              </w:rPr>
            </w:pPr>
            <w:r w:rsidRPr="007067A1">
              <w:rPr>
                <w:rFonts w:eastAsia="Calibri"/>
                <w:sz w:val="20"/>
                <w:szCs w:val="20"/>
              </w:rPr>
              <w:t>Pemeringkatan,</w:t>
            </w:r>
          </w:p>
          <w:p w:rsidR="00D72225" w:rsidRPr="007067A1" w:rsidRDefault="00D72225" w:rsidP="0058074D">
            <w:pPr>
              <w:jc w:val="both"/>
              <w:rPr>
                <w:rFonts w:eastAsia="Calibri"/>
                <w:sz w:val="20"/>
                <w:szCs w:val="20"/>
              </w:rPr>
            </w:pPr>
            <w:r w:rsidRPr="007067A1">
              <w:rPr>
                <w:rFonts w:eastAsia="Calibri"/>
                <w:sz w:val="20"/>
                <w:szCs w:val="20"/>
              </w:rPr>
              <w:t>SAW.</w:t>
            </w:r>
          </w:p>
          <w:p w:rsidR="00D72225" w:rsidRPr="007067A1" w:rsidRDefault="00D72225" w:rsidP="0058074D">
            <w:pPr>
              <w:jc w:val="both"/>
              <w:rPr>
                <w:rFonts w:eastAsia="Calibri"/>
                <w:b/>
                <w:sz w:val="20"/>
                <w:szCs w:val="20"/>
              </w:rPr>
            </w:pPr>
          </w:p>
        </w:tc>
        <w:tc>
          <w:tcPr>
            <w:tcW w:w="262" w:type="dxa"/>
            <w:shd w:val="clear" w:color="auto" w:fill="auto"/>
          </w:tcPr>
          <w:p w:rsidR="00D72225" w:rsidRPr="007067A1" w:rsidRDefault="00D72225" w:rsidP="0058074D">
            <w:pPr>
              <w:jc w:val="both"/>
              <w:rPr>
                <w:rFonts w:eastAsia="Calibri"/>
                <w:b/>
                <w:sz w:val="20"/>
                <w:szCs w:val="20"/>
                <w:lang w:val="id-ID"/>
              </w:rPr>
            </w:pPr>
          </w:p>
        </w:tc>
        <w:tc>
          <w:tcPr>
            <w:tcW w:w="5833" w:type="dxa"/>
            <w:tcBorders>
              <w:bottom w:val="single" w:sz="4" w:space="0" w:color="auto"/>
            </w:tcBorders>
            <w:shd w:val="clear" w:color="auto" w:fill="auto"/>
          </w:tcPr>
          <w:p w:rsidR="00D72225" w:rsidRPr="007067A1" w:rsidRDefault="00D72225" w:rsidP="0058074D">
            <w:pPr>
              <w:jc w:val="both"/>
              <w:rPr>
                <w:rFonts w:eastAsia="Calibri"/>
                <w:sz w:val="20"/>
                <w:szCs w:val="20"/>
              </w:rPr>
            </w:pPr>
            <w:r w:rsidRPr="007067A1">
              <w:rPr>
                <w:rFonts w:eastAsia="Calibri"/>
                <w:b/>
                <w:i/>
                <w:sz w:val="20"/>
                <w:szCs w:val="20"/>
                <w:lang w:val="id-ID"/>
              </w:rPr>
              <w:t>Abstrak</w:t>
            </w:r>
            <w:r w:rsidRPr="007067A1">
              <w:rPr>
                <w:rFonts w:eastAsia="Calibri"/>
                <w:b/>
                <w:sz w:val="20"/>
                <w:szCs w:val="20"/>
              </w:rPr>
              <w:t xml:space="preserve">- </w:t>
            </w:r>
            <w:r w:rsidRPr="007067A1">
              <w:rPr>
                <w:rFonts w:eastAsia="Calibri"/>
                <w:sz w:val="20"/>
                <w:szCs w:val="20"/>
              </w:rPr>
              <w:t>Teknologi pembuatan Sistem Pendukung Keputusan Pemeringkatan baju ini adalah untuk membantu pihak Toko Serba Murah Sampit 10/40 Sampit. Dalam menentukan baju yang akan dijual dengan sistem yang secara manual maka pemilik toko sehingga proses pengambilan keputusan menjadi lebih cepat dan dapat menjadi rekomendasi yang akurat. Metode yang akan digunakan dalam penelitian ini adalah metode simple additive weighting (SAW) untuk menentukan jenis baju yang akan diperjual belikan oleh pihak Toko Serba Murah 10 sampai 40 ribu sampit. Input yang dibutuhkan adalah bobot nilai dari alternatif dari baju terhadap kriteria yang sudah ditentukan. Nilai akan diperoleh dari aturan metode simple additive weighting.Hasil dari perhitungan ini merupakan output solusi dalam menentukan baju.Sistem pendukung keputusan penentuan pemeringkatan baju terlaris dijual oleh toko serba murah ini dapat membantu pengguna dalam hal mengetahui secara tepat tentang perbandingan alternatif produk baju yang diuji terhadap kriteria yang ditentukan sehingga dapat dilakukan pengambilan keputusan secara akurat cepat dan tepat.</w:t>
            </w:r>
          </w:p>
          <w:p w:rsidR="00D72225" w:rsidRPr="007067A1" w:rsidRDefault="00D72225" w:rsidP="006238D3">
            <w:pPr>
              <w:jc w:val="right"/>
              <w:rPr>
                <w:rFonts w:eastAsia="Calibri"/>
                <w:b/>
                <w:sz w:val="20"/>
                <w:szCs w:val="20"/>
              </w:rPr>
            </w:pPr>
            <w:bookmarkStart w:id="0" w:name="_GoBack"/>
            <w:bookmarkEnd w:id="0"/>
          </w:p>
        </w:tc>
      </w:tr>
      <w:tr w:rsidR="00D72225" w:rsidRPr="007067A1" w:rsidTr="0058074D">
        <w:tc>
          <w:tcPr>
            <w:tcW w:w="9180" w:type="dxa"/>
            <w:gridSpan w:val="3"/>
            <w:tcBorders>
              <w:bottom w:val="double" w:sz="4" w:space="0" w:color="auto"/>
            </w:tcBorders>
            <w:shd w:val="clear" w:color="auto" w:fill="auto"/>
          </w:tcPr>
          <w:p w:rsidR="00D72225" w:rsidRPr="007067A1" w:rsidRDefault="00D72225" w:rsidP="006238D3">
            <w:pPr>
              <w:rPr>
                <w:rFonts w:eastAsia="Calibri"/>
                <w:b/>
                <w:sz w:val="20"/>
                <w:szCs w:val="20"/>
                <w:lang w:val="id-ID"/>
              </w:rPr>
            </w:pPr>
          </w:p>
        </w:tc>
      </w:tr>
    </w:tbl>
    <w:p w:rsidR="00D72225" w:rsidRPr="007067A1" w:rsidRDefault="00D72225" w:rsidP="00D72225">
      <w:pPr>
        <w:spacing w:line="480" w:lineRule="auto"/>
        <w:rPr>
          <w:rFonts w:eastAsia="Calibri"/>
          <w:b/>
          <w:sz w:val="20"/>
          <w:szCs w:val="20"/>
          <w:lang w:val="id-ID"/>
        </w:rPr>
      </w:pPr>
    </w:p>
    <w:p w:rsidR="00D72225" w:rsidRPr="007067A1" w:rsidRDefault="00D72225" w:rsidP="00D72225">
      <w:pPr>
        <w:jc w:val="both"/>
        <w:rPr>
          <w:rFonts w:eastAsia="Calibri"/>
          <w:b/>
          <w:sz w:val="20"/>
          <w:szCs w:val="20"/>
          <w:lang w:val="id-ID"/>
        </w:rPr>
      </w:pPr>
    </w:p>
    <w:p w:rsidR="00D72225" w:rsidRPr="007067A1" w:rsidRDefault="00D72225" w:rsidP="00D72225">
      <w:pPr>
        <w:jc w:val="both"/>
        <w:rPr>
          <w:rFonts w:eastAsia="Calibri"/>
          <w:b/>
          <w:sz w:val="20"/>
          <w:szCs w:val="20"/>
          <w:lang w:val="id-ID"/>
        </w:rPr>
        <w:sectPr w:rsidR="00D72225" w:rsidRPr="007067A1" w:rsidSect="006B225B">
          <w:headerReference w:type="even" r:id="rId7"/>
          <w:headerReference w:type="default" r:id="rId8"/>
          <w:footerReference w:type="default" r:id="rId9"/>
          <w:headerReference w:type="first" r:id="rId10"/>
          <w:footerReference w:type="first" r:id="rId11"/>
          <w:pgSz w:w="11906" w:h="16838" w:code="9"/>
          <w:pgMar w:top="1701" w:right="1418" w:bottom="1701" w:left="1418" w:header="709" w:footer="709" w:gutter="0"/>
          <w:pgNumType w:start="1"/>
          <w:cols w:space="708"/>
          <w:titlePg/>
          <w:docGrid w:linePitch="360"/>
        </w:sectPr>
      </w:pPr>
    </w:p>
    <w:p w:rsidR="00D72225" w:rsidRPr="007067A1" w:rsidRDefault="00D72225" w:rsidP="00D72225">
      <w:pPr>
        <w:pStyle w:val="IEEEHeading1"/>
        <w:numPr>
          <w:ilvl w:val="0"/>
          <w:numId w:val="2"/>
        </w:numPr>
        <w:spacing w:before="0" w:after="0"/>
        <w:ind w:left="426" w:hanging="426"/>
        <w:jc w:val="left"/>
        <w:rPr>
          <w:b/>
          <w:smallCaps w:val="0"/>
          <w:szCs w:val="20"/>
        </w:rPr>
      </w:pPr>
      <w:r w:rsidRPr="007067A1">
        <w:rPr>
          <w:b/>
          <w:smallCaps w:val="0"/>
          <w:szCs w:val="20"/>
        </w:rPr>
        <w:lastRenderedPageBreak/>
        <w:t>Pendahuluan</w:t>
      </w:r>
    </w:p>
    <w:p w:rsidR="00D72225" w:rsidRPr="007067A1" w:rsidRDefault="00D72225" w:rsidP="00D72225">
      <w:pPr>
        <w:pStyle w:val="ListParagraph"/>
        <w:ind w:left="0" w:right="17" w:firstLine="426"/>
        <w:jc w:val="both"/>
        <w:rPr>
          <w:rFonts w:ascii="Times New Roman" w:hAnsi="Times New Roman"/>
          <w:sz w:val="20"/>
          <w:szCs w:val="20"/>
        </w:rPr>
      </w:pPr>
      <w:r w:rsidRPr="007067A1">
        <w:rPr>
          <w:rFonts w:ascii="Times New Roman" w:hAnsi="Times New Roman"/>
          <w:sz w:val="20"/>
          <w:szCs w:val="20"/>
        </w:rPr>
        <w:t xml:space="preserve">Teknologi adalah peralatan untuk memperbaiki kehidupan dalam memberikan inovasi yang senantiasa terus berkembang dari masa ke masa selama abad ke abad. </w:t>
      </w:r>
    </w:p>
    <w:p w:rsidR="00D72225" w:rsidRPr="007067A1" w:rsidRDefault="00D72225" w:rsidP="00D72225">
      <w:pPr>
        <w:pStyle w:val="ListParagraph"/>
        <w:ind w:left="0" w:right="17" w:firstLine="426"/>
        <w:jc w:val="both"/>
        <w:rPr>
          <w:rFonts w:ascii="Times New Roman" w:hAnsi="Times New Roman"/>
          <w:sz w:val="20"/>
          <w:szCs w:val="20"/>
        </w:rPr>
      </w:pPr>
      <w:r w:rsidRPr="007067A1">
        <w:rPr>
          <w:rFonts w:ascii="Times New Roman" w:hAnsi="Times New Roman"/>
          <w:sz w:val="20"/>
          <w:szCs w:val="20"/>
        </w:rPr>
        <w:lastRenderedPageBreak/>
        <w:t>Teknologi pertengahan abad masih menggunakan mesin sederhana seperti mesin cetak dan mesin ketik yang mendukung kemajuan teknologi menjadi maju dari zaman sebelumnya.</w:t>
      </w:r>
    </w:p>
    <w:p w:rsidR="00D72225" w:rsidRPr="007067A1" w:rsidRDefault="00D72225" w:rsidP="00D72225">
      <w:pPr>
        <w:pStyle w:val="ListParagraph"/>
        <w:ind w:left="0" w:right="17" w:firstLine="426"/>
        <w:jc w:val="both"/>
        <w:rPr>
          <w:rFonts w:ascii="Times New Roman" w:hAnsi="Times New Roman"/>
          <w:sz w:val="20"/>
          <w:szCs w:val="20"/>
        </w:rPr>
      </w:pPr>
      <w:r w:rsidRPr="007067A1">
        <w:rPr>
          <w:rFonts w:ascii="Times New Roman" w:hAnsi="Times New Roman"/>
          <w:sz w:val="20"/>
          <w:szCs w:val="20"/>
        </w:rPr>
        <w:lastRenderedPageBreak/>
        <w:t>Teknologi dimasa kini bertumbuh kian pesat setiap harinya dan memudahkan dalam mendapatkan informasi terlebih lagi di masa pandemi ini dimana semua orang diharuskan untuk tetap berada dirumah dan di tambah dengan maraknya jual beli yang di lakukan secaran online.</w:t>
      </w:r>
    </w:p>
    <w:p w:rsidR="00D72225" w:rsidRPr="007067A1" w:rsidRDefault="00D72225" w:rsidP="00D72225">
      <w:pPr>
        <w:pStyle w:val="ListParagraph"/>
        <w:ind w:left="0" w:right="17" w:firstLine="426"/>
        <w:jc w:val="both"/>
        <w:rPr>
          <w:rFonts w:ascii="Times New Roman" w:hAnsi="Times New Roman"/>
          <w:sz w:val="20"/>
          <w:szCs w:val="20"/>
        </w:rPr>
      </w:pPr>
      <w:r w:rsidRPr="007067A1">
        <w:rPr>
          <w:rFonts w:ascii="Times New Roman" w:hAnsi="Times New Roman"/>
          <w:sz w:val="20"/>
          <w:szCs w:val="20"/>
        </w:rPr>
        <w:t>Perkembangan teknologi pada dunia perdagangan mengalami pertumbuhan yang sangat pesat dan diikuti dengan pemanfaatannya di dalam dunia bisnis dan perdagangan.</w:t>
      </w:r>
    </w:p>
    <w:p w:rsidR="00D72225" w:rsidRPr="007067A1" w:rsidRDefault="00D72225" w:rsidP="00D72225">
      <w:pPr>
        <w:pStyle w:val="ListParagraph"/>
        <w:ind w:left="0" w:right="17" w:firstLine="426"/>
        <w:jc w:val="both"/>
        <w:rPr>
          <w:rFonts w:ascii="Times New Roman" w:hAnsi="Times New Roman"/>
          <w:sz w:val="20"/>
          <w:szCs w:val="20"/>
        </w:rPr>
      </w:pPr>
      <w:r w:rsidRPr="007067A1">
        <w:rPr>
          <w:rFonts w:ascii="Times New Roman" w:hAnsi="Times New Roman"/>
          <w:sz w:val="20"/>
          <w:szCs w:val="20"/>
        </w:rPr>
        <w:t xml:space="preserve"> Hal itu sangat membuat aktivitas perdagangan yang merupakan kunci pergerakan ekonomi yang sangat kuat. </w:t>
      </w:r>
    </w:p>
    <w:p w:rsidR="00D72225" w:rsidRPr="007067A1" w:rsidRDefault="00D72225" w:rsidP="00D72225">
      <w:pPr>
        <w:pStyle w:val="ListParagraph"/>
        <w:ind w:left="0" w:right="17" w:firstLine="426"/>
        <w:jc w:val="both"/>
        <w:rPr>
          <w:rFonts w:ascii="Times New Roman" w:hAnsi="Times New Roman"/>
          <w:sz w:val="20"/>
          <w:szCs w:val="20"/>
        </w:rPr>
      </w:pPr>
      <w:r w:rsidRPr="007067A1">
        <w:rPr>
          <w:rFonts w:ascii="Times New Roman" w:hAnsi="Times New Roman"/>
          <w:sz w:val="20"/>
          <w:szCs w:val="20"/>
        </w:rPr>
        <w:t>Perdagangan pada masa kini dalam dunia bisnis semakin marak karena process jual beli dapat dilakukan dengan menggunakan media internet sehingga pembeli dan penjual untuk melakukan aktivitas jual beli.</w:t>
      </w:r>
    </w:p>
    <w:p w:rsidR="00D72225" w:rsidRPr="007067A1" w:rsidRDefault="00D72225" w:rsidP="00D72225">
      <w:pPr>
        <w:pStyle w:val="ListParagraph"/>
        <w:ind w:left="0" w:right="17" w:firstLine="426"/>
        <w:jc w:val="both"/>
        <w:rPr>
          <w:rFonts w:ascii="Times New Roman" w:hAnsi="Times New Roman"/>
          <w:sz w:val="20"/>
          <w:szCs w:val="20"/>
        </w:rPr>
      </w:pPr>
      <w:r w:rsidRPr="007067A1">
        <w:rPr>
          <w:rFonts w:ascii="Times New Roman" w:hAnsi="Times New Roman"/>
          <w:sz w:val="20"/>
          <w:szCs w:val="20"/>
        </w:rPr>
        <w:t>Metode Simple Additive Weighting (SAW) adalah Metode yang akan digunakan dalam penelitian ini menggunakan metode simple additive weighting (SAW) untuk menentukan jenis produk yang akan dijual oleh pihak Toko Serba Murah.</w:t>
      </w:r>
    </w:p>
    <w:p w:rsidR="00D72225" w:rsidRPr="007067A1" w:rsidRDefault="00D72225" w:rsidP="00D72225">
      <w:pPr>
        <w:pStyle w:val="ListParagraph"/>
        <w:ind w:left="0" w:right="17" w:firstLine="426"/>
        <w:jc w:val="both"/>
        <w:rPr>
          <w:rFonts w:ascii="Times New Roman" w:hAnsi="Times New Roman"/>
          <w:sz w:val="20"/>
          <w:szCs w:val="20"/>
        </w:rPr>
      </w:pPr>
      <w:r w:rsidRPr="007067A1">
        <w:rPr>
          <w:rFonts w:ascii="Times New Roman" w:hAnsi="Times New Roman"/>
          <w:sz w:val="20"/>
          <w:szCs w:val="20"/>
        </w:rPr>
        <w:t>Input yang dibutuhkan adalah bobot nilai dari alternatif produk terhadap kriteria yang sudah ditentukan.</w:t>
      </w:r>
      <w:r>
        <w:rPr>
          <w:rFonts w:ascii="Times New Roman" w:hAnsi="Times New Roman"/>
          <w:sz w:val="20"/>
          <w:szCs w:val="20"/>
        </w:rPr>
        <w:t xml:space="preserve"> </w:t>
      </w:r>
      <w:r w:rsidRPr="007067A1">
        <w:rPr>
          <w:rFonts w:ascii="Times New Roman" w:hAnsi="Times New Roman"/>
          <w:sz w:val="20"/>
          <w:szCs w:val="20"/>
        </w:rPr>
        <w:t>Nilai akan diperoleh dari aturan metode simple additive weighting. Menentukkan suatu nilai pemeringkatan pada setiap kriteria maka penilaian bobot yang digunakan sebagai perhitungan.</w:t>
      </w:r>
    </w:p>
    <w:p w:rsidR="00D72225" w:rsidRDefault="00D72225" w:rsidP="00D72225">
      <w:pPr>
        <w:pStyle w:val="ListParagraph"/>
        <w:ind w:left="0" w:right="17" w:firstLine="426"/>
        <w:jc w:val="both"/>
        <w:rPr>
          <w:rFonts w:ascii="Times New Roman" w:hAnsi="Times New Roman"/>
          <w:sz w:val="20"/>
          <w:szCs w:val="20"/>
        </w:rPr>
      </w:pPr>
      <w:r w:rsidRPr="007067A1">
        <w:rPr>
          <w:rFonts w:ascii="Times New Roman" w:hAnsi="Times New Roman"/>
          <w:sz w:val="20"/>
          <w:szCs w:val="20"/>
        </w:rPr>
        <w:t>Hasil dari perhitungan ini merupakan output solusi dalam menentukan produk jual.</w:t>
      </w:r>
      <w:r>
        <w:rPr>
          <w:rFonts w:ascii="Times New Roman" w:hAnsi="Times New Roman"/>
          <w:sz w:val="20"/>
          <w:szCs w:val="20"/>
        </w:rPr>
        <w:t xml:space="preserve"> </w:t>
      </w:r>
      <w:r w:rsidRPr="007067A1">
        <w:rPr>
          <w:rFonts w:ascii="Times New Roman" w:hAnsi="Times New Roman"/>
          <w:sz w:val="20"/>
          <w:szCs w:val="20"/>
        </w:rPr>
        <w:t xml:space="preserve">Toko serba murah 10 sampai dengan 40 rb sampit adalah toko yang menjual berbagai macam baju secara ritel atau eceran. Alamat toko tersebut terletak di jalan.cilik riwut di km.02 sampit. </w:t>
      </w:r>
    </w:p>
    <w:p w:rsidR="00D72225" w:rsidRPr="007067A1" w:rsidRDefault="00D72225" w:rsidP="00D72225">
      <w:pPr>
        <w:pStyle w:val="ListParagraph"/>
        <w:ind w:left="0" w:right="17" w:firstLine="426"/>
        <w:jc w:val="both"/>
        <w:rPr>
          <w:rFonts w:ascii="Times New Roman" w:hAnsi="Times New Roman"/>
          <w:sz w:val="20"/>
          <w:szCs w:val="20"/>
        </w:rPr>
      </w:pPr>
      <w:r w:rsidRPr="007067A1">
        <w:rPr>
          <w:rFonts w:ascii="Times New Roman" w:hAnsi="Times New Roman"/>
          <w:sz w:val="20"/>
          <w:szCs w:val="20"/>
        </w:rPr>
        <w:t>Untuk golongan baju yang tersedia di toko seperti baju anak-anak, baju orang tua, baju orang dewasa dan jenis bajunya yaitu atasan,baju tunik,baju houdie, jaket rajut,baju gamis,mukena,jaket anak,baju setelan,baju daster,baju dres.</w:t>
      </w:r>
    </w:p>
    <w:p w:rsidR="00D72225" w:rsidRPr="007067A1" w:rsidRDefault="00D72225" w:rsidP="00D72225">
      <w:pPr>
        <w:pStyle w:val="ListParagraph"/>
        <w:ind w:left="0" w:right="17"/>
        <w:jc w:val="both"/>
        <w:rPr>
          <w:rFonts w:ascii="Times New Roman" w:hAnsi="Times New Roman"/>
          <w:sz w:val="20"/>
          <w:szCs w:val="20"/>
        </w:rPr>
      </w:pPr>
      <w:r w:rsidRPr="007067A1">
        <w:rPr>
          <w:rFonts w:ascii="Times New Roman" w:hAnsi="Times New Roman"/>
          <w:sz w:val="20"/>
          <w:szCs w:val="20"/>
        </w:rPr>
        <w:t xml:space="preserve"> </w:t>
      </w:r>
      <w:r>
        <w:rPr>
          <w:rFonts w:ascii="Times New Roman" w:hAnsi="Times New Roman"/>
          <w:sz w:val="20"/>
          <w:szCs w:val="20"/>
        </w:rPr>
        <w:tab/>
      </w:r>
      <w:r w:rsidRPr="007067A1">
        <w:rPr>
          <w:rFonts w:ascii="Times New Roman" w:hAnsi="Times New Roman"/>
          <w:sz w:val="20"/>
          <w:szCs w:val="20"/>
        </w:rPr>
        <w:t>Dengan seiring berganti  tren maka jenis baju mengikuti pasaran. Sehingga toko serba murah 10 sampai 40rb sampit mengalami kesulitan dalam mengelola pemeringkatan pada kriteria terlaris.</w:t>
      </w:r>
    </w:p>
    <w:p w:rsidR="00D72225" w:rsidRPr="007067A1" w:rsidRDefault="00D72225" w:rsidP="00D72225">
      <w:pPr>
        <w:pStyle w:val="ListParagraph"/>
        <w:ind w:left="0" w:right="17" w:firstLine="720"/>
        <w:jc w:val="both"/>
        <w:rPr>
          <w:rFonts w:ascii="Times New Roman" w:hAnsi="Times New Roman"/>
          <w:sz w:val="20"/>
          <w:szCs w:val="20"/>
        </w:rPr>
      </w:pPr>
      <w:r w:rsidRPr="007067A1">
        <w:rPr>
          <w:rFonts w:ascii="Times New Roman" w:hAnsi="Times New Roman"/>
          <w:sz w:val="20"/>
          <w:szCs w:val="20"/>
        </w:rPr>
        <w:t xml:space="preserve">Dalam permasalahan yang  dihadapi oleh toko serba murah 10 sampai 40rb sampit Maka solusi yang diperlukan toko tersebut sebuah sistem pendukung keputusan yang bisa melakukan pemeringkatan dari kteria terlaris yang telah </w:t>
      </w:r>
      <w:r w:rsidRPr="007067A1">
        <w:rPr>
          <w:rFonts w:ascii="Times New Roman" w:hAnsi="Times New Roman"/>
          <w:sz w:val="20"/>
          <w:szCs w:val="20"/>
        </w:rPr>
        <w:lastRenderedPageBreak/>
        <w:t>ditentukan menggunakan metode simple additive weighting (SAW).</w:t>
      </w:r>
    </w:p>
    <w:p w:rsidR="00D72225" w:rsidRPr="007067A1" w:rsidRDefault="00D72225" w:rsidP="00D72225">
      <w:pPr>
        <w:pStyle w:val="ListParagraph"/>
        <w:ind w:left="0" w:right="17" w:firstLine="720"/>
        <w:jc w:val="both"/>
        <w:rPr>
          <w:rFonts w:ascii="Times New Roman" w:hAnsi="Times New Roman"/>
          <w:sz w:val="20"/>
          <w:szCs w:val="20"/>
        </w:rPr>
      </w:pPr>
      <w:r w:rsidRPr="007067A1">
        <w:rPr>
          <w:rFonts w:ascii="Times New Roman" w:hAnsi="Times New Roman"/>
          <w:sz w:val="20"/>
          <w:szCs w:val="20"/>
        </w:rPr>
        <w:t xml:space="preserve">Adapun konsep dasar dari metode SAW yaitu mencari penjumlahan pembobotan  dari kteria yang telah ditentukan oleh merek. </w:t>
      </w:r>
    </w:p>
    <w:p w:rsidR="00D72225" w:rsidRPr="007067A1" w:rsidRDefault="00D72225" w:rsidP="00D72225">
      <w:pPr>
        <w:pStyle w:val="ListParagraph"/>
        <w:spacing w:after="0" w:line="240" w:lineRule="auto"/>
        <w:ind w:left="0" w:right="17"/>
        <w:jc w:val="both"/>
        <w:rPr>
          <w:rFonts w:ascii="Times New Roman" w:hAnsi="Times New Roman"/>
          <w:sz w:val="20"/>
          <w:szCs w:val="20"/>
        </w:rPr>
      </w:pPr>
      <w:r w:rsidRPr="007067A1">
        <w:rPr>
          <w:rFonts w:ascii="Times New Roman" w:hAnsi="Times New Roman"/>
          <w:sz w:val="20"/>
          <w:szCs w:val="20"/>
        </w:rPr>
        <w:t>Tujuan penelitian ini adalah merancang sistem informasi pendukung keputusan untuk Toko Serba Murah 10 Sampe Dengan 40RB Sampit menggunakan metode SAW berbasis website.</w:t>
      </w:r>
    </w:p>
    <w:p w:rsidR="00D72225" w:rsidRPr="007067A1" w:rsidRDefault="00D72225" w:rsidP="00D72225">
      <w:pPr>
        <w:pStyle w:val="ListParagraph"/>
        <w:spacing w:after="0" w:line="240" w:lineRule="auto"/>
        <w:ind w:left="0" w:right="17"/>
        <w:jc w:val="both"/>
        <w:rPr>
          <w:rFonts w:ascii="Times New Roman" w:hAnsi="Times New Roman"/>
          <w:sz w:val="20"/>
          <w:szCs w:val="20"/>
        </w:rPr>
      </w:pPr>
    </w:p>
    <w:p w:rsidR="00D72225" w:rsidRPr="007067A1" w:rsidRDefault="00D72225" w:rsidP="00D72225">
      <w:pPr>
        <w:pStyle w:val="ListParagraph"/>
        <w:numPr>
          <w:ilvl w:val="0"/>
          <w:numId w:val="2"/>
        </w:numPr>
        <w:spacing w:after="0" w:line="240" w:lineRule="auto"/>
        <w:ind w:left="426" w:right="17" w:hanging="426"/>
        <w:jc w:val="both"/>
        <w:rPr>
          <w:rFonts w:ascii="Times New Roman" w:hAnsi="Times New Roman"/>
          <w:b/>
          <w:sz w:val="20"/>
          <w:szCs w:val="20"/>
        </w:rPr>
      </w:pPr>
      <w:r w:rsidRPr="007067A1">
        <w:rPr>
          <w:rFonts w:ascii="Times New Roman" w:hAnsi="Times New Roman"/>
          <w:b/>
          <w:sz w:val="20"/>
          <w:szCs w:val="20"/>
        </w:rPr>
        <w:t xml:space="preserve">Sistematika Penulisan </w:t>
      </w:r>
    </w:p>
    <w:p w:rsidR="00D72225" w:rsidRPr="007067A1" w:rsidRDefault="00D72225" w:rsidP="00D72225">
      <w:pPr>
        <w:pStyle w:val="ListParagraph"/>
        <w:spacing w:after="0" w:line="240" w:lineRule="auto"/>
        <w:ind w:left="0" w:right="17" w:firstLine="426"/>
        <w:jc w:val="both"/>
        <w:rPr>
          <w:rFonts w:ascii="Times New Roman" w:hAnsi="Times New Roman"/>
          <w:sz w:val="20"/>
          <w:szCs w:val="20"/>
        </w:rPr>
      </w:pPr>
      <w:r w:rsidRPr="007067A1">
        <w:rPr>
          <w:rFonts w:ascii="Times New Roman" w:hAnsi="Times New Roman"/>
          <w:sz w:val="20"/>
          <w:szCs w:val="20"/>
        </w:rPr>
        <w:t>Sistematika penulisan artikel pada JICT mengacu kepada IMRAD, terdiri dari judul artikel, abstrak, pendahuluan, metode, hasil dan pembahasan, serta kesimpulan.</w:t>
      </w:r>
    </w:p>
    <w:p w:rsidR="00D72225" w:rsidRPr="007067A1" w:rsidRDefault="00D72225" w:rsidP="00D72225">
      <w:pPr>
        <w:pStyle w:val="ListParagraph"/>
        <w:spacing w:after="0" w:line="240" w:lineRule="auto"/>
        <w:ind w:left="0" w:right="17"/>
        <w:jc w:val="both"/>
        <w:rPr>
          <w:rFonts w:ascii="Times New Roman" w:hAnsi="Times New Roman"/>
          <w:sz w:val="20"/>
          <w:szCs w:val="20"/>
        </w:rPr>
      </w:pPr>
    </w:p>
    <w:p w:rsidR="00D72225" w:rsidRPr="007067A1" w:rsidRDefault="00D72225" w:rsidP="00D72225">
      <w:pPr>
        <w:pStyle w:val="ListParagraph"/>
        <w:numPr>
          <w:ilvl w:val="0"/>
          <w:numId w:val="4"/>
        </w:numPr>
        <w:spacing w:after="0" w:line="240" w:lineRule="auto"/>
        <w:ind w:left="426" w:right="17" w:hanging="426"/>
        <w:jc w:val="both"/>
        <w:rPr>
          <w:rFonts w:ascii="Times New Roman" w:hAnsi="Times New Roman"/>
          <w:b/>
          <w:sz w:val="20"/>
          <w:szCs w:val="20"/>
        </w:rPr>
      </w:pPr>
      <w:r w:rsidRPr="007067A1">
        <w:rPr>
          <w:rFonts w:ascii="Times New Roman" w:hAnsi="Times New Roman"/>
          <w:b/>
          <w:sz w:val="20"/>
          <w:szCs w:val="20"/>
        </w:rPr>
        <w:t>Metode Penelitian</w:t>
      </w:r>
    </w:p>
    <w:p w:rsidR="00D72225" w:rsidRPr="007067A1" w:rsidRDefault="00D72225" w:rsidP="00D72225">
      <w:pPr>
        <w:spacing w:line="276" w:lineRule="auto"/>
        <w:ind w:firstLine="426"/>
        <w:jc w:val="both"/>
        <w:rPr>
          <w:sz w:val="20"/>
          <w:szCs w:val="20"/>
        </w:rPr>
      </w:pPr>
      <w:r w:rsidRPr="007067A1">
        <w:rPr>
          <w:sz w:val="20"/>
          <w:szCs w:val="20"/>
        </w:rPr>
        <w:t>Dijelaskan bahwa saw merupakan penjumlahan yang berbobot kemudian akan dihitung dengan menghasilkan nilai yang sudah terbobot yang didapat dari perhitungan – perhitungan saw berikut ini rumus dari saw.</w:t>
      </w:r>
    </w:p>
    <w:p w:rsidR="00D72225" w:rsidRPr="007067A1" w:rsidRDefault="00D72225" w:rsidP="00D72225">
      <w:pPr>
        <w:keepNext/>
        <w:spacing w:line="360" w:lineRule="auto"/>
        <w:jc w:val="both"/>
        <w:rPr>
          <w:sz w:val="20"/>
          <w:szCs w:val="20"/>
        </w:rPr>
      </w:pPr>
      <w:r w:rsidRPr="007067A1">
        <w:rPr>
          <w:color w:val="000000"/>
          <w:sz w:val="20"/>
          <w:szCs w:val="20"/>
        </w:rPr>
        <w:tab/>
      </w:r>
      <w:r w:rsidRPr="007067A1">
        <w:rPr>
          <w:noProof/>
          <w:sz w:val="20"/>
          <w:szCs w:val="20"/>
        </w:rPr>
        <w:drawing>
          <wp:inline distT="0" distB="0" distL="0" distR="0">
            <wp:extent cx="26574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752475"/>
                    </a:xfrm>
                    <a:prstGeom prst="rect">
                      <a:avLst/>
                    </a:prstGeom>
                    <a:noFill/>
                    <a:ln>
                      <a:noFill/>
                    </a:ln>
                  </pic:spPr>
                </pic:pic>
              </a:graphicData>
            </a:graphic>
          </wp:inline>
        </w:drawing>
      </w:r>
    </w:p>
    <w:p w:rsidR="00D72225" w:rsidRPr="007067A1" w:rsidRDefault="00D72225" w:rsidP="00D72225">
      <w:pPr>
        <w:pStyle w:val="Caption"/>
        <w:jc w:val="center"/>
        <w:rPr>
          <w:rFonts w:ascii="Times New Roman" w:hAnsi="Times New Roman"/>
          <w:b w:val="0"/>
          <w:color w:val="auto"/>
          <w:sz w:val="20"/>
          <w:szCs w:val="20"/>
          <w:lang w:val="en-US"/>
        </w:rPr>
      </w:pPr>
      <w:bookmarkStart w:id="1" w:name="_Toc79995534"/>
      <w:r w:rsidRPr="007067A1">
        <w:rPr>
          <w:rFonts w:ascii="Times New Roman" w:hAnsi="Times New Roman"/>
          <w:b w:val="0"/>
          <w:color w:val="auto"/>
          <w:sz w:val="20"/>
          <w:szCs w:val="20"/>
        </w:rPr>
        <w:t xml:space="preserve">GAMBAR 2.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GAMBAR_2.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1</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RUMUS PERHITUNGAN SAW</w:t>
      </w:r>
      <w:bookmarkEnd w:id="1"/>
    </w:p>
    <w:p w:rsidR="00D72225" w:rsidRPr="007067A1" w:rsidRDefault="00D72225" w:rsidP="00D72225">
      <w:pPr>
        <w:ind w:firstLine="720"/>
        <w:jc w:val="both"/>
        <w:rPr>
          <w:sz w:val="20"/>
          <w:szCs w:val="20"/>
        </w:rPr>
      </w:pPr>
      <w:r w:rsidRPr="007067A1">
        <w:rPr>
          <w:sz w:val="20"/>
          <w:szCs w:val="20"/>
        </w:rPr>
        <w:t xml:space="preserve">Gambar di atas menggambarkan tentang rumus perhitungan </w:t>
      </w:r>
      <w:r w:rsidRPr="007067A1">
        <w:rPr>
          <w:i/>
          <w:sz w:val="20"/>
          <w:szCs w:val="20"/>
        </w:rPr>
        <w:t>metode simple addittive</w:t>
      </w:r>
      <w:r w:rsidRPr="007067A1">
        <w:rPr>
          <w:sz w:val="20"/>
          <w:szCs w:val="20"/>
        </w:rPr>
        <w:t xml:space="preserve"> (SAW).</w:t>
      </w:r>
    </w:p>
    <w:p w:rsidR="00D72225" w:rsidRPr="007067A1" w:rsidRDefault="00D72225" w:rsidP="00D72225">
      <w:pPr>
        <w:jc w:val="both"/>
        <w:rPr>
          <w:color w:val="000000"/>
          <w:sz w:val="20"/>
          <w:szCs w:val="20"/>
        </w:rPr>
      </w:pPr>
      <w:r w:rsidRPr="007067A1">
        <w:rPr>
          <w:color w:val="000000"/>
          <w:sz w:val="20"/>
          <w:szCs w:val="20"/>
        </w:rPr>
        <w:t>Dimana;</w:t>
      </w:r>
    </w:p>
    <w:p w:rsidR="00D72225" w:rsidRPr="007067A1" w:rsidRDefault="00D72225" w:rsidP="00D72225">
      <w:pPr>
        <w:ind w:left="1440" w:hanging="720"/>
        <w:jc w:val="both"/>
        <w:rPr>
          <w:color w:val="000000"/>
          <w:sz w:val="20"/>
          <w:szCs w:val="20"/>
        </w:rPr>
      </w:pPr>
      <w:r w:rsidRPr="007067A1">
        <w:rPr>
          <w:color w:val="000000"/>
          <w:sz w:val="20"/>
          <w:szCs w:val="20"/>
        </w:rPr>
        <w:t>rij</w:t>
      </w:r>
      <w:r w:rsidRPr="007067A1">
        <w:rPr>
          <w:color w:val="000000"/>
          <w:sz w:val="20"/>
          <w:szCs w:val="20"/>
        </w:rPr>
        <w:tab/>
        <w:t xml:space="preserve">: rating </w:t>
      </w:r>
      <w:r w:rsidRPr="007067A1">
        <w:rPr>
          <w:i/>
          <w:color w:val="000000"/>
          <w:sz w:val="20"/>
          <w:szCs w:val="20"/>
        </w:rPr>
        <w:t>kriteria ternormalisasi</w:t>
      </w:r>
      <w:r w:rsidRPr="007067A1">
        <w:rPr>
          <w:color w:val="000000"/>
          <w:sz w:val="20"/>
          <w:szCs w:val="20"/>
        </w:rPr>
        <w:t xml:space="preserve"> dari sebuah</w:t>
      </w:r>
      <w:r w:rsidRPr="007067A1">
        <w:rPr>
          <w:i/>
          <w:color w:val="000000"/>
          <w:sz w:val="20"/>
          <w:szCs w:val="20"/>
        </w:rPr>
        <w:t xml:space="preserve"> Alternatif</w:t>
      </w:r>
      <w:r w:rsidRPr="007067A1">
        <w:rPr>
          <w:color w:val="000000"/>
          <w:sz w:val="20"/>
          <w:szCs w:val="20"/>
        </w:rPr>
        <w:t xml:space="preserve"> Ai (I=1,2,….m). </w:t>
      </w:r>
    </w:p>
    <w:p w:rsidR="00D72225" w:rsidRPr="007067A1" w:rsidRDefault="00D72225" w:rsidP="00D72225">
      <w:pPr>
        <w:ind w:left="1440" w:hanging="720"/>
        <w:jc w:val="both"/>
        <w:rPr>
          <w:color w:val="000000"/>
          <w:sz w:val="20"/>
          <w:szCs w:val="20"/>
        </w:rPr>
      </w:pPr>
      <w:r w:rsidRPr="007067A1">
        <w:rPr>
          <w:color w:val="000000"/>
          <w:sz w:val="20"/>
          <w:szCs w:val="20"/>
        </w:rPr>
        <w:t>maxi</w:t>
      </w:r>
      <w:r w:rsidRPr="007067A1">
        <w:rPr>
          <w:color w:val="000000"/>
          <w:sz w:val="20"/>
          <w:szCs w:val="20"/>
        </w:rPr>
        <w:tab/>
        <w:t xml:space="preserve">: Nilai </w:t>
      </w:r>
      <w:r w:rsidRPr="007067A1">
        <w:rPr>
          <w:i/>
          <w:color w:val="000000"/>
          <w:sz w:val="20"/>
          <w:szCs w:val="20"/>
        </w:rPr>
        <w:t>maksimum</w:t>
      </w:r>
      <w:r w:rsidRPr="007067A1">
        <w:rPr>
          <w:color w:val="000000"/>
          <w:sz w:val="20"/>
          <w:szCs w:val="20"/>
        </w:rPr>
        <w:t xml:space="preserve"> dari setiap baris dari kolom.</w:t>
      </w:r>
    </w:p>
    <w:p w:rsidR="00D72225" w:rsidRPr="007067A1" w:rsidRDefault="00D72225" w:rsidP="00D72225">
      <w:pPr>
        <w:ind w:left="1440" w:hanging="720"/>
        <w:jc w:val="both"/>
        <w:rPr>
          <w:color w:val="000000"/>
          <w:sz w:val="20"/>
          <w:szCs w:val="20"/>
        </w:rPr>
      </w:pPr>
      <w:r w:rsidRPr="007067A1">
        <w:rPr>
          <w:color w:val="000000"/>
          <w:sz w:val="20"/>
          <w:szCs w:val="20"/>
        </w:rPr>
        <w:t>mini</w:t>
      </w:r>
      <w:r w:rsidRPr="007067A1">
        <w:rPr>
          <w:color w:val="000000"/>
          <w:sz w:val="20"/>
          <w:szCs w:val="20"/>
        </w:rPr>
        <w:tab/>
        <w:t xml:space="preserve"> : nilai </w:t>
      </w:r>
      <w:r w:rsidRPr="007067A1">
        <w:rPr>
          <w:i/>
          <w:color w:val="000000"/>
          <w:sz w:val="20"/>
          <w:szCs w:val="20"/>
        </w:rPr>
        <w:t>minimum</w:t>
      </w:r>
      <w:r w:rsidRPr="007067A1">
        <w:rPr>
          <w:color w:val="000000"/>
          <w:sz w:val="20"/>
          <w:szCs w:val="20"/>
        </w:rPr>
        <w:t xml:space="preserve"> dari setiap baris dan juga kolom.</w:t>
      </w:r>
    </w:p>
    <w:p w:rsidR="00D72225" w:rsidRPr="007067A1" w:rsidRDefault="00D72225" w:rsidP="00D72225">
      <w:pPr>
        <w:ind w:firstLine="720"/>
        <w:jc w:val="both"/>
        <w:rPr>
          <w:color w:val="000000"/>
          <w:sz w:val="20"/>
          <w:szCs w:val="20"/>
        </w:rPr>
      </w:pPr>
      <w:r w:rsidRPr="007067A1">
        <w:rPr>
          <w:color w:val="000000"/>
          <w:sz w:val="20"/>
          <w:szCs w:val="20"/>
        </w:rPr>
        <w:t>xij</w:t>
      </w:r>
      <w:r w:rsidRPr="007067A1">
        <w:rPr>
          <w:color w:val="000000"/>
          <w:sz w:val="20"/>
          <w:szCs w:val="20"/>
        </w:rPr>
        <w:tab/>
        <w:t xml:space="preserve"> : baris dan kolom dari </w:t>
      </w:r>
      <w:r w:rsidRPr="007067A1">
        <w:rPr>
          <w:i/>
          <w:color w:val="000000"/>
          <w:sz w:val="20"/>
          <w:szCs w:val="20"/>
        </w:rPr>
        <w:t>matriks.</w:t>
      </w:r>
      <w:r w:rsidRPr="007067A1">
        <w:rPr>
          <w:color w:val="000000"/>
          <w:sz w:val="20"/>
          <w:szCs w:val="20"/>
        </w:rPr>
        <w:t xml:space="preserve"> </w:t>
      </w:r>
    </w:p>
    <w:p w:rsidR="00D72225" w:rsidRPr="007067A1" w:rsidRDefault="00D72225" w:rsidP="00D72225">
      <w:pPr>
        <w:jc w:val="both"/>
        <w:rPr>
          <w:color w:val="000000"/>
          <w:sz w:val="20"/>
          <w:szCs w:val="20"/>
        </w:rPr>
      </w:pPr>
      <w:r w:rsidRPr="007067A1">
        <w:rPr>
          <w:color w:val="000000"/>
          <w:sz w:val="20"/>
          <w:szCs w:val="20"/>
        </w:rPr>
        <w:t xml:space="preserve">Nilai </w:t>
      </w:r>
      <w:r w:rsidRPr="007067A1">
        <w:rPr>
          <w:i/>
          <w:color w:val="000000"/>
          <w:sz w:val="20"/>
          <w:szCs w:val="20"/>
        </w:rPr>
        <w:t>preferensi</w:t>
      </w:r>
      <w:r w:rsidRPr="007067A1">
        <w:rPr>
          <w:color w:val="000000"/>
          <w:sz w:val="20"/>
          <w:szCs w:val="20"/>
        </w:rPr>
        <w:t xml:space="preserve"> untuk setiap alternatif(vi) dapat dilihat pada gambar;</w:t>
      </w:r>
    </w:p>
    <w:p w:rsidR="00D72225" w:rsidRPr="007067A1" w:rsidRDefault="00D72225" w:rsidP="00D72225">
      <w:pPr>
        <w:keepNext/>
        <w:spacing w:line="360" w:lineRule="auto"/>
        <w:jc w:val="center"/>
        <w:rPr>
          <w:sz w:val="20"/>
          <w:szCs w:val="20"/>
        </w:rPr>
      </w:pPr>
      <w:r w:rsidRPr="007067A1">
        <w:rPr>
          <w:noProof/>
          <w:color w:val="000000"/>
          <w:sz w:val="20"/>
          <w:szCs w:val="20"/>
        </w:rPr>
        <w:drawing>
          <wp:inline distT="0" distB="0" distL="0" distR="0">
            <wp:extent cx="2667000" cy="752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2667000" cy="752475"/>
                    </a:xfrm>
                    <a:prstGeom prst="rect">
                      <a:avLst/>
                    </a:prstGeom>
                    <a:noFill/>
                    <a:ln>
                      <a:noFill/>
                    </a:ln>
                  </pic:spPr>
                </pic:pic>
              </a:graphicData>
            </a:graphic>
          </wp:inline>
        </w:drawing>
      </w:r>
    </w:p>
    <w:p w:rsidR="00D72225" w:rsidRPr="007067A1" w:rsidRDefault="00D72225" w:rsidP="00D72225">
      <w:pPr>
        <w:pStyle w:val="Caption"/>
        <w:jc w:val="center"/>
        <w:rPr>
          <w:rFonts w:ascii="Times New Roman" w:hAnsi="Times New Roman"/>
          <w:b w:val="0"/>
          <w:color w:val="auto"/>
          <w:sz w:val="20"/>
          <w:szCs w:val="20"/>
          <w:lang w:val="en-US"/>
        </w:rPr>
      </w:pPr>
      <w:bookmarkStart w:id="2" w:name="_Toc79995535"/>
      <w:r w:rsidRPr="007067A1">
        <w:rPr>
          <w:rFonts w:ascii="Times New Roman" w:hAnsi="Times New Roman"/>
          <w:b w:val="0"/>
          <w:color w:val="auto"/>
          <w:sz w:val="20"/>
          <w:szCs w:val="20"/>
        </w:rPr>
        <w:t xml:space="preserve">GAMBAR 2.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GAMBAR_2.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2</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RUMUS ALTERNATIF</w:t>
      </w:r>
      <w:bookmarkEnd w:id="2"/>
    </w:p>
    <w:p w:rsidR="00D72225" w:rsidRPr="007067A1" w:rsidRDefault="00D72225" w:rsidP="00D72225">
      <w:pPr>
        <w:ind w:firstLine="720"/>
        <w:jc w:val="both"/>
        <w:rPr>
          <w:sz w:val="20"/>
          <w:szCs w:val="20"/>
        </w:rPr>
      </w:pPr>
      <w:r w:rsidRPr="007067A1">
        <w:rPr>
          <w:sz w:val="20"/>
          <w:szCs w:val="20"/>
        </w:rPr>
        <w:t>Gambar diatas menjelaskan tentang rumus yang di terapkan oleh peneliti untuk menghitung nilai alternatif-alternatif.</w:t>
      </w:r>
    </w:p>
    <w:p w:rsidR="00D72225" w:rsidRPr="007067A1" w:rsidRDefault="00D72225" w:rsidP="00D72225">
      <w:pPr>
        <w:rPr>
          <w:sz w:val="20"/>
          <w:szCs w:val="20"/>
        </w:rPr>
      </w:pPr>
      <w:r w:rsidRPr="007067A1">
        <w:rPr>
          <w:sz w:val="20"/>
          <w:szCs w:val="20"/>
        </w:rPr>
        <w:t>dimana:</w:t>
      </w:r>
    </w:p>
    <w:p w:rsidR="00D72225" w:rsidRPr="007067A1" w:rsidRDefault="00D72225" w:rsidP="00D72225">
      <w:pPr>
        <w:spacing w:line="360" w:lineRule="auto"/>
        <w:jc w:val="both"/>
        <w:rPr>
          <w:color w:val="000000"/>
          <w:sz w:val="20"/>
          <w:szCs w:val="20"/>
        </w:rPr>
      </w:pPr>
      <w:r w:rsidRPr="007067A1">
        <w:rPr>
          <w:color w:val="000000"/>
          <w:sz w:val="20"/>
          <w:szCs w:val="20"/>
        </w:rPr>
        <w:tab/>
        <w:t>vi</w:t>
      </w:r>
      <w:r w:rsidRPr="007067A1">
        <w:rPr>
          <w:color w:val="000000"/>
          <w:sz w:val="20"/>
          <w:szCs w:val="20"/>
        </w:rPr>
        <w:tab/>
        <w:t>: nilai akhir dari</w:t>
      </w:r>
      <w:r w:rsidRPr="007067A1">
        <w:rPr>
          <w:i/>
          <w:color w:val="000000"/>
          <w:sz w:val="20"/>
          <w:szCs w:val="20"/>
        </w:rPr>
        <w:t xml:space="preserve"> alternaif</w:t>
      </w:r>
    </w:p>
    <w:p w:rsidR="00D72225" w:rsidRPr="007067A1" w:rsidRDefault="00D72225" w:rsidP="00D72225">
      <w:pPr>
        <w:spacing w:line="360" w:lineRule="auto"/>
        <w:ind w:firstLine="720"/>
        <w:jc w:val="both"/>
        <w:rPr>
          <w:color w:val="000000"/>
          <w:sz w:val="20"/>
          <w:szCs w:val="20"/>
        </w:rPr>
      </w:pPr>
      <w:r w:rsidRPr="007067A1">
        <w:rPr>
          <w:color w:val="000000"/>
          <w:sz w:val="20"/>
          <w:szCs w:val="20"/>
        </w:rPr>
        <w:lastRenderedPageBreak/>
        <w:t xml:space="preserve">wj </w:t>
      </w:r>
      <w:r w:rsidRPr="007067A1">
        <w:rPr>
          <w:color w:val="000000"/>
          <w:sz w:val="20"/>
          <w:szCs w:val="20"/>
        </w:rPr>
        <w:tab/>
        <w:t xml:space="preserve">: bobot yang telah ditentukan </w:t>
      </w:r>
    </w:p>
    <w:p w:rsidR="00D72225" w:rsidRPr="007067A1" w:rsidRDefault="00D72225" w:rsidP="00D72225">
      <w:pPr>
        <w:spacing w:line="360" w:lineRule="auto"/>
        <w:ind w:firstLine="720"/>
        <w:jc w:val="both"/>
        <w:rPr>
          <w:color w:val="000000"/>
          <w:sz w:val="20"/>
          <w:szCs w:val="20"/>
        </w:rPr>
      </w:pPr>
      <w:r w:rsidRPr="007067A1">
        <w:rPr>
          <w:color w:val="000000"/>
          <w:sz w:val="20"/>
          <w:szCs w:val="20"/>
        </w:rPr>
        <w:t>rij</w:t>
      </w:r>
      <w:r w:rsidRPr="007067A1">
        <w:rPr>
          <w:color w:val="000000"/>
          <w:sz w:val="20"/>
          <w:szCs w:val="20"/>
        </w:rPr>
        <w:tab/>
        <w:t xml:space="preserve"> : </w:t>
      </w:r>
      <w:r w:rsidRPr="007067A1">
        <w:rPr>
          <w:i/>
          <w:color w:val="000000"/>
          <w:sz w:val="20"/>
          <w:szCs w:val="20"/>
        </w:rPr>
        <w:t>normalisasi matriks</w:t>
      </w:r>
      <w:r w:rsidRPr="007067A1">
        <w:rPr>
          <w:color w:val="000000"/>
          <w:sz w:val="20"/>
          <w:szCs w:val="20"/>
        </w:rPr>
        <w:tab/>
      </w:r>
    </w:p>
    <w:p w:rsidR="00D72225" w:rsidRPr="007067A1" w:rsidRDefault="00D72225" w:rsidP="00D72225">
      <w:pPr>
        <w:ind w:left="720" w:firstLine="11"/>
        <w:jc w:val="both"/>
        <w:rPr>
          <w:color w:val="000000"/>
          <w:sz w:val="20"/>
          <w:szCs w:val="20"/>
        </w:rPr>
      </w:pPr>
      <w:r w:rsidRPr="007067A1">
        <w:rPr>
          <w:color w:val="000000"/>
          <w:sz w:val="20"/>
          <w:szCs w:val="20"/>
        </w:rPr>
        <w:t xml:space="preserve">Alur </w:t>
      </w:r>
      <w:r w:rsidRPr="007067A1">
        <w:rPr>
          <w:i/>
          <w:color w:val="000000"/>
          <w:sz w:val="20"/>
          <w:szCs w:val="20"/>
        </w:rPr>
        <w:t>metode</w:t>
      </w:r>
      <w:r w:rsidRPr="007067A1">
        <w:rPr>
          <w:color w:val="000000"/>
          <w:sz w:val="20"/>
          <w:szCs w:val="20"/>
        </w:rPr>
        <w:t xml:space="preserve"> untuk melakukan sebuah perhitungan menggunakan perengkingan,</w:t>
      </w:r>
      <w:r w:rsidRPr="007067A1">
        <w:rPr>
          <w:i/>
          <w:color w:val="000000"/>
          <w:sz w:val="20"/>
          <w:szCs w:val="20"/>
        </w:rPr>
        <w:t xml:space="preserve"> metode</w:t>
      </w:r>
      <w:r w:rsidRPr="007067A1">
        <w:rPr>
          <w:color w:val="000000"/>
          <w:sz w:val="20"/>
          <w:szCs w:val="20"/>
        </w:rPr>
        <w:t xml:space="preserve"> </w:t>
      </w:r>
      <w:r w:rsidRPr="007067A1">
        <w:rPr>
          <w:i/>
          <w:color w:val="000000"/>
          <w:sz w:val="20"/>
          <w:szCs w:val="20"/>
        </w:rPr>
        <w:t>simple additive weighting</w:t>
      </w:r>
      <w:r w:rsidRPr="007067A1">
        <w:rPr>
          <w:color w:val="000000"/>
          <w:sz w:val="20"/>
          <w:szCs w:val="20"/>
        </w:rPr>
        <w:t xml:space="preserve">, terdapat beberapa ketentuan </w:t>
      </w:r>
    </w:p>
    <w:p w:rsidR="00D72225" w:rsidRPr="007067A1" w:rsidRDefault="00D72225" w:rsidP="00D72225">
      <w:pPr>
        <w:ind w:firstLine="709"/>
        <w:rPr>
          <w:color w:val="000000"/>
          <w:sz w:val="20"/>
          <w:szCs w:val="20"/>
        </w:rPr>
      </w:pPr>
      <w:r w:rsidRPr="007067A1">
        <w:rPr>
          <w:color w:val="000000"/>
          <w:sz w:val="20"/>
          <w:szCs w:val="20"/>
        </w:rPr>
        <w:t>Dimana ditentukan pada berikut;</w:t>
      </w:r>
    </w:p>
    <w:p w:rsidR="00D72225" w:rsidRPr="007067A1" w:rsidRDefault="00D72225" w:rsidP="00D72225">
      <w:pPr>
        <w:ind w:firstLine="709"/>
        <w:rPr>
          <w:color w:val="000000"/>
          <w:sz w:val="20"/>
          <w:szCs w:val="20"/>
        </w:rPr>
      </w:pPr>
    </w:p>
    <w:p w:rsidR="00D72225" w:rsidRPr="007067A1" w:rsidRDefault="00D72225" w:rsidP="00D72225">
      <w:pPr>
        <w:pStyle w:val="ListParagraph"/>
        <w:numPr>
          <w:ilvl w:val="1"/>
          <w:numId w:val="7"/>
        </w:numPr>
        <w:spacing w:after="0" w:line="360" w:lineRule="auto"/>
        <w:ind w:left="1276" w:hanging="567"/>
        <w:jc w:val="both"/>
        <w:rPr>
          <w:rFonts w:ascii="Times New Roman" w:hAnsi="Times New Roman"/>
          <w:color w:val="000000"/>
          <w:sz w:val="20"/>
          <w:szCs w:val="20"/>
          <w:shd w:val="clear" w:color="auto" w:fill="FFFFFF"/>
        </w:rPr>
      </w:pPr>
      <w:r w:rsidRPr="007067A1">
        <w:rPr>
          <w:rFonts w:ascii="Times New Roman" w:hAnsi="Times New Roman"/>
          <w:color w:val="000000"/>
          <w:sz w:val="20"/>
          <w:szCs w:val="20"/>
        </w:rPr>
        <w:t xml:space="preserve">Menentukan </w:t>
      </w:r>
      <w:r w:rsidRPr="007067A1">
        <w:rPr>
          <w:rFonts w:ascii="Times New Roman" w:hAnsi="Times New Roman"/>
          <w:i/>
          <w:color w:val="000000"/>
          <w:sz w:val="20"/>
          <w:szCs w:val="20"/>
        </w:rPr>
        <w:t>kriteria-kriteria</w:t>
      </w:r>
      <w:r w:rsidRPr="007067A1">
        <w:rPr>
          <w:rFonts w:ascii="Times New Roman" w:hAnsi="Times New Roman"/>
          <w:color w:val="000000"/>
          <w:sz w:val="20"/>
          <w:szCs w:val="20"/>
        </w:rPr>
        <w:t xml:space="preserve"> yang akan dijadikan acuan dalam  pengambilan suatu keputusan.</w:t>
      </w:r>
    </w:p>
    <w:p w:rsidR="00D72225" w:rsidRPr="007067A1" w:rsidRDefault="00D72225" w:rsidP="00D72225">
      <w:pPr>
        <w:pStyle w:val="ListParagraph"/>
        <w:numPr>
          <w:ilvl w:val="1"/>
          <w:numId w:val="7"/>
        </w:numPr>
        <w:spacing w:after="0" w:line="360" w:lineRule="auto"/>
        <w:ind w:left="1276" w:hanging="567"/>
        <w:jc w:val="both"/>
        <w:rPr>
          <w:rFonts w:ascii="Times New Roman" w:hAnsi="Times New Roman"/>
          <w:color w:val="000000"/>
          <w:sz w:val="20"/>
          <w:szCs w:val="20"/>
          <w:shd w:val="clear" w:color="auto" w:fill="FFFFFF"/>
        </w:rPr>
      </w:pPr>
      <w:r w:rsidRPr="007067A1">
        <w:rPr>
          <w:rFonts w:ascii="Times New Roman" w:hAnsi="Times New Roman"/>
          <w:color w:val="000000"/>
          <w:sz w:val="20"/>
          <w:szCs w:val="20"/>
        </w:rPr>
        <w:t xml:space="preserve">Menentukan </w:t>
      </w:r>
      <w:r w:rsidRPr="007067A1">
        <w:rPr>
          <w:rFonts w:ascii="Times New Roman" w:hAnsi="Times New Roman"/>
          <w:i/>
          <w:color w:val="000000"/>
          <w:sz w:val="20"/>
          <w:szCs w:val="20"/>
        </w:rPr>
        <w:t>rating</w:t>
      </w:r>
      <w:r w:rsidRPr="007067A1">
        <w:rPr>
          <w:rFonts w:ascii="Times New Roman" w:hAnsi="Times New Roman"/>
          <w:color w:val="000000"/>
          <w:sz w:val="20"/>
          <w:szCs w:val="20"/>
        </w:rPr>
        <w:t xml:space="preserve"> kecocokan pada setiap </w:t>
      </w:r>
      <w:r w:rsidRPr="007067A1">
        <w:rPr>
          <w:rFonts w:ascii="Times New Roman" w:hAnsi="Times New Roman"/>
          <w:i/>
          <w:color w:val="000000"/>
          <w:sz w:val="20"/>
          <w:szCs w:val="20"/>
        </w:rPr>
        <w:t>alternatif</w:t>
      </w:r>
      <w:r w:rsidRPr="007067A1">
        <w:rPr>
          <w:rFonts w:ascii="Times New Roman" w:hAnsi="Times New Roman"/>
          <w:color w:val="000000"/>
          <w:sz w:val="20"/>
          <w:szCs w:val="20"/>
        </w:rPr>
        <w:t xml:space="preserve"> pada setiap </w:t>
      </w:r>
      <w:r w:rsidRPr="007067A1">
        <w:rPr>
          <w:rFonts w:ascii="Times New Roman" w:hAnsi="Times New Roman"/>
          <w:i/>
          <w:color w:val="000000"/>
          <w:sz w:val="20"/>
          <w:szCs w:val="20"/>
        </w:rPr>
        <w:t>kriteria</w:t>
      </w:r>
      <w:r w:rsidRPr="007067A1">
        <w:rPr>
          <w:rFonts w:ascii="Times New Roman" w:hAnsi="Times New Roman"/>
          <w:color w:val="000000"/>
          <w:sz w:val="20"/>
          <w:szCs w:val="20"/>
        </w:rPr>
        <w:t>.</w:t>
      </w:r>
    </w:p>
    <w:p w:rsidR="00D72225" w:rsidRPr="007067A1" w:rsidRDefault="00D72225" w:rsidP="00D72225">
      <w:pPr>
        <w:pStyle w:val="ListParagraph"/>
        <w:numPr>
          <w:ilvl w:val="1"/>
          <w:numId w:val="7"/>
        </w:numPr>
        <w:spacing w:after="0" w:line="360" w:lineRule="auto"/>
        <w:ind w:left="1276" w:hanging="567"/>
        <w:jc w:val="both"/>
        <w:rPr>
          <w:rFonts w:ascii="Times New Roman" w:hAnsi="Times New Roman"/>
          <w:color w:val="000000"/>
          <w:sz w:val="20"/>
          <w:szCs w:val="20"/>
          <w:shd w:val="clear" w:color="auto" w:fill="FFFFFF"/>
        </w:rPr>
      </w:pPr>
      <w:r w:rsidRPr="007067A1">
        <w:rPr>
          <w:rFonts w:ascii="Times New Roman" w:hAnsi="Times New Roman"/>
          <w:color w:val="000000"/>
          <w:sz w:val="20"/>
          <w:szCs w:val="20"/>
        </w:rPr>
        <w:t xml:space="preserve">Membuat </w:t>
      </w:r>
      <w:r w:rsidRPr="007067A1">
        <w:rPr>
          <w:rFonts w:ascii="Times New Roman" w:hAnsi="Times New Roman"/>
          <w:i/>
          <w:color w:val="000000"/>
          <w:sz w:val="20"/>
          <w:szCs w:val="20"/>
        </w:rPr>
        <w:t>matriks</w:t>
      </w:r>
      <w:r w:rsidRPr="007067A1">
        <w:rPr>
          <w:rFonts w:ascii="Times New Roman" w:hAnsi="Times New Roman"/>
          <w:color w:val="000000"/>
          <w:sz w:val="20"/>
          <w:szCs w:val="20"/>
        </w:rPr>
        <w:t xml:space="preserve"> keputusan berdasarkan </w:t>
      </w:r>
      <w:r w:rsidRPr="007067A1">
        <w:rPr>
          <w:rFonts w:ascii="Times New Roman" w:hAnsi="Times New Roman"/>
          <w:i/>
          <w:color w:val="000000"/>
          <w:sz w:val="20"/>
          <w:szCs w:val="20"/>
        </w:rPr>
        <w:t>kriteria</w:t>
      </w:r>
      <w:r w:rsidRPr="007067A1">
        <w:rPr>
          <w:rFonts w:ascii="Times New Roman" w:hAnsi="Times New Roman"/>
          <w:color w:val="000000"/>
          <w:sz w:val="20"/>
          <w:szCs w:val="20"/>
        </w:rPr>
        <w:t>.</w:t>
      </w:r>
    </w:p>
    <w:p w:rsidR="00D72225" w:rsidRPr="007067A1" w:rsidRDefault="00D72225" w:rsidP="00D72225">
      <w:pPr>
        <w:pStyle w:val="ListParagraph"/>
        <w:numPr>
          <w:ilvl w:val="1"/>
          <w:numId w:val="7"/>
        </w:numPr>
        <w:spacing w:after="0" w:line="360" w:lineRule="auto"/>
        <w:ind w:left="1276" w:hanging="567"/>
        <w:jc w:val="both"/>
        <w:rPr>
          <w:rFonts w:ascii="Times New Roman" w:hAnsi="Times New Roman"/>
          <w:color w:val="000000"/>
          <w:sz w:val="20"/>
          <w:szCs w:val="20"/>
          <w:shd w:val="clear" w:color="auto" w:fill="FFFFFF"/>
        </w:rPr>
      </w:pPr>
      <w:r w:rsidRPr="007067A1">
        <w:rPr>
          <w:rFonts w:ascii="Times New Roman" w:hAnsi="Times New Roman"/>
          <w:i/>
          <w:color w:val="000000"/>
          <w:sz w:val="20"/>
          <w:szCs w:val="20"/>
        </w:rPr>
        <w:t>Proses</w:t>
      </w:r>
      <w:r w:rsidRPr="007067A1">
        <w:rPr>
          <w:rFonts w:ascii="Times New Roman" w:hAnsi="Times New Roman"/>
          <w:color w:val="000000"/>
          <w:sz w:val="20"/>
          <w:szCs w:val="20"/>
        </w:rPr>
        <w:t xml:space="preserve"> perengkingan yaitu penjumlahan dari perkalian</w:t>
      </w:r>
      <w:r w:rsidRPr="007067A1">
        <w:rPr>
          <w:rFonts w:ascii="Times New Roman" w:hAnsi="Times New Roman"/>
          <w:i/>
          <w:color w:val="000000"/>
          <w:sz w:val="20"/>
          <w:szCs w:val="20"/>
        </w:rPr>
        <w:t xml:space="preserve"> matriks</w:t>
      </w:r>
      <w:r w:rsidRPr="007067A1">
        <w:rPr>
          <w:rFonts w:ascii="Times New Roman" w:hAnsi="Times New Roman"/>
          <w:color w:val="000000"/>
          <w:sz w:val="20"/>
          <w:szCs w:val="20"/>
        </w:rPr>
        <w:t>.</w:t>
      </w:r>
    </w:p>
    <w:p w:rsidR="00D72225" w:rsidRPr="007067A1" w:rsidRDefault="00D72225" w:rsidP="00D72225">
      <w:pPr>
        <w:pStyle w:val="ListParagraph"/>
        <w:numPr>
          <w:ilvl w:val="1"/>
          <w:numId w:val="7"/>
        </w:numPr>
        <w:spacing w:after="0" w:line="360" w:lineRule="auto"/>
        <w:ind w:left="1276" w:hanging="567"/>
        <w:jc w:val="both"/>
        <w:rPr>
          <w:rFonts w:ascii="Times New Roman" w:hAnsi="Times New Roman"/>
          <w:color w:val="000000"/>
          <w:sz w:val="20"/>
          <w:szCs w:val="20"/>
          <w:shd w:val="clear" w:color="auto" w:fill="FFFFFF"/>
        </w:rPr>
      </w:pPr>
      <w:r w:rsidRPr="007067A1">
        <w:rPr>
          <w:rFonts w:ascii="Times New Roman" w:hAnsi="Times New Roman"/>
          <w:i/>
          <w:color w:val="000000"/>
          <w:sz w:val="20"/>
          <w:szCs w:val="20"/>
        </w:rPr>
        <w:t>Normalisasi</w:t>
      </w:r>
      <w:r w:rsidRPr="007067A1">
        <w:rPr>
          <w:rFonts w:ascii="Times New Roman" w:hAnsi="Times New Roman"/>
          <w:color w:val="000000"/>
          <w:sz w:val="20"/>
          <w:szCs w:val="20"/>
        </w:rPr>
        <w:t xml:space="preserve"> dengan </w:t>
      </w:r>
      <w:r w:rsidRPr="007067A1">
        <w:rPr>
          <w:rFonts w:ascii="Times New Roman" w:hAnsi="Times New Roman"/>
          <w:i/>
          <w:color w:val="000000"/>
          <w:sz w:val="20"/>
          <w:szCs w:val="20"/>
        </w:rPr>
        <w:t>paktor</w:t>
      </w:r>
      <w:r w:rsidRPr="007067A1">
        <w:rPr>
          <w:rFonts w:ascii="Times New Roman" w:hAnsi="Times New Roman"/>
          <w:color w:val="000000"/>
          <w:sz w:val="20"/>
          <w:szCs w:val="20"/>
        </w:rPr>
        <w:t xml:space="preserve"> bobot.</w:t>
      </w:r>
    </w:p>
    <w:p w:rsidR="00D72225" w:rsidRPr="007067A1" w:rsidRDefault="00D72225" w:rsidP="00D72225">
      <w:pPr>
        <w:pStyle w:val="ListParagraph"/>
        <w:spacing w:after="0" w:line="360" w:lineRule="auto"/>
        <w:ind w:left="1276"/>
        <w:jc w:val="both"/>
        <w:rPr>
          <w:rFonts w:ascii="Times New Roman" w:hAnsi="Times New Roman"/>
          <w:color w:val="000000"/>
          <w:sz w:val="20"/>
          <w:szCs w:val="20"/>
          <w:shd w:val="clear" w:color="auto" w:fill="FFFFFF"/>
        </w:rPr>
      </w:pPr>
      <w:r w:rsidRPr="007067A1">
        <w:rPr>
          <w:rFonts w:ascii="Times New Roman" w:hAnsi="Times New Roman"/>
          <w:color w:val="000000"/>
          <w:sz w:val="20"/>
          <w:szCs w:val="20"/>
        </w:rPr>
        <w:t xml:space="preserve">Berikut gambar </w:t>
      </w:r>
      <w:r w:rsidRPr="007067A1">
        <w:rPr>
          <w:rFonts w:ascii="Times New Roman" w:hAnsi="Times New Roman"/>
          <w:i/>
          <w:color w:val="000000"/>
          <w:sz w:val="20"/>
          <w:szCs w:val="20"/>
        </w:rPr>
        <w:t>diagram</w:t>
      </w:r>
      <w:r w:rsidRPr="007067A1">
        <w:rPr>
          <w:rFonts w:ascii="Times New Roman" w:hAnsi="Times New Roman"/>
          <w:color w:val="000000"/>
          <w:sz w:val="20"/>
          <w:szCs w:val="20"/>
        </w:rPr>
        <w:t xml:space="preserve"> alur </w:t>
      </w:r>
      <w:r w:rsidRPr="007067A1">
        <w:rPr>
          <w:rFonts w:ascii="Times New Roman" w:hAnsi="Times New Roman"/>
          <w:i/>
          <w:color w:val="000000"/>
          <w:sz w:val="20"/>
          <w:szCs w:val="20"/>
        </w:rPr>
        <w:t>SAW</w:t>
      </w:r>
      <w:r w:rsidRPr="007067A1">
        <w:rPr>
          <w:rFonts w:ascii="Times New Roman" w:hAnsi="Times New Roman"/>
          <w:color w:val="000000"/>
          <w:sz w:val="20"/>
          <w:szCs w:val="20"/>
        </w:rPr>
        <w:t xml:space="preserve"> ;</w:t>
      </w:r>
    </w:p>
    <w:p w:rsidR="00D72225" w:rsidRPr="007067A1" w:rsidRDefault="00D72225" w:rsidP="00D72225">
      <w:pPr>
        <w:keepNext/>
        <w:spacing w:line="360" w:lineRule="auto"/>
        <w:jc w:val="center"/>
        <w:rPr>
          <w:sz w:val="20"/>
          <w:szCs w:val="20"/>
        </w:rPr>
      </w:pPr>
      <w:r w:rsidRPr="007067A1">
        <w:rPr>
          <w:noProof/>
          <w:sz w:val="20"/>
          <w:szCs w:val="20"/>
        </w:rPr>
        <w:drawing>
          <wp:inline distT="0" distB="0" distL="0" distR="0">
            <wp:extent cx="3000375" cy="4381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0375" cy="4381500"/>
                    </a:xfrm>
                    <a:prstGeom prst="rect">
                      <a:avLst/>
                    </a:prstGeom>
                    <a:noFill/>
                    <a:ln>
                      <a:noFill/>
                    </a:ln>
                  </pic:spPr>
                </pic:pic>
              </a:graphicData>
            </a:graphic>
          </wp:inline>
        </w:drawing>
      </w:r>
    </w:p>
    <w:p w:rsidR="00D72225" w:rsidRPr="007067A1" w:rsidRDefault="00D72225" w:rsidP="00D72225">
      <w:pPr>
        <w:pStyle w:val="Caption"/>
        <w:jc w:val="center"/>
        <w:rPr>
          <w:rFonts w:ascii="Times New Roman" w:hAnsi="Times New Roman"/>
          <w:b w:val="0"/>
          <w:color w:val="auto"/>
          <w:sz w:val="20"/>
          <w:szCs w:val="20"/>
        </w:rPr>
      </w:pPr>
      <w:bookmarkStart w:id="3" w:name="_Toc80004782"/>
      <w:bookmarkStart w:id="4" w:name="_Toc80005575"/>
      <w:bookmarkStart w:id="5" w:name="_Toc80208091"/>
      <w:r w:rsidRPr="007067A1">
        <w:rPr>
          <w:rFonts w:ascii="Times New Roman" w:hAnsi="Times New Roman"/>
          <w:b w:val="0"/>
          <w:color w:val="auto"/>
          <w:sz w:val="20"/>
          <w:szCs w:val="20"/>
        </w:rPr>
        <w:t xml:space="preserve">GAMBAR 2. </w:t>
      </w:r>
      <w:r w:rsidRPr="007067A1">
        <w:rPr>
          <w:rFonts w:ascii="Times New Roman" w:hAnsi="Times New Roman"/>
          <w:b w:val="0"/>
          <w:color w:val="auto"/>
          <w:sz w:val="20"/>
          <w:szCs w:val="20"/>
          <w:lang w:val="en-US"/>
        </w:rPr>
        <w:t>3  ALUR SAW</w:t>
      </w:r>
      <w:bookmarkEnd w:id="3"/>
      <w:bookmarkEnd w:id="4"/>
      <w:bookmarkEnd w:id="5"/>
    </w:p>
    <w:p w:rsidR="00D72225" w:rsidRDefault="00D72225" w:rsidP="00D72225">
      <w:pPr>
        <w:ind w:firstLine="720"/>
        <w:jc w:val="both"/>
        <w:rPr>
          <w:sz w:val="20"/>
          <w:szCs w:val="20"/>
        </w:rPr>
      </w:pPr>
      <w:r w:rsidRPr="007067A1">
        <w:rPr>
          <w:color w:val="000000"/>
          <w:sz w:val="20"/>
          <w:szCs w:val="20"/>
        </w:rPr>
        <w:lastRenderedPageBreak/>
        <w:t xml:space="preserve">Gambar di atas menjelaskan tentang alur dari </w:t>
      </w:r>
      <w:r w:rsidRPr="007067A1">
        <w:rPr>
          <w:i/>
          <w:sz w:val="20"/>
          <w:szCs w:val="20"/>
        </w:rPr>
        <w:t>metode simple addittive</w:t>
      </w:r>
      <w:r w:rsidRPr="007067A1">
        <w:rPr>
          <w:sz w:val="20"/>
          <w:szCs w:val="20"/>
        </w:rPr>
        <w:t xml:space="preserve"> (SAW).</w:t>
      </w:r>
    </w:p>
    <w:p w:rsidR="00D72225" w:rsidRPr="007067A1" w:rsidRDefault="00D72225" w:rsidP="00D72225">
      <w:pPr>
        <w:ind w:firstLine="720"/>
        <w:jc w:val="both"/>
        <w:rPr>
          <w:sz w:val="20"/>
          <w:szCs w:val="20"/>
        </w:rPr>
      </w:pPr>
    </w:p>
    <w:p w:rsidR="00D72225" w:rsidRPr="007067A1" w:rsidRDefault="00D72225" w:rsidP="00D72225">
      <w:pPr>
        <w:spacing w:line="360" w:lineRule="auto"/>
        <w:jc w:val="both"/>
        <w:rPr>
          <w:b/>
          <w:color w:val="000000"/>
          <w:sz w:val="20"/>
          <w:szCs w:val="20"/>
        </w:rPr>
      </w:pPr>
      <w:r w:rsidRPr="007067A1">
        <w:rPr>
          <w:b/>
          <w:color w:val="000000"/>
          <w:sz w:val="20"/>
          <w:szCs w:val="20"/>
        </w:rPr>
        <w:t>2.2 Jenis Serta Sifat Dan Pendekatan</w:t>
      </w:r>
    </w:p>
    <w:p w:rsidR="00D72225" w:rsidRPr="007067A1" w:rsidRDefault="00D72225" w:rsidP="00D72225">
      <w:pPr>
        <w:spacing w:line="360" w:lineRule="auto"/>
        <w:ind w:firstLine="720"/>
        <w:jc w:val="both"/>
        <w:rPr>
          <w:color w:val="000000"/>
          <w:sz w:val="20"/>
          <w:szCs w:val="20"/>
        </w:rPr>
      </w:pPr>
      <w:r w:rsidRPr="007067A1">
        <w:rPr>
          <w:color w:val="000000"/>
          <w:sz w:val="20"/>
          <w:szCs w:val="20"/>
        </w:rPr>
        <w:t>Dalam penelitian ini menggunakan metode pendekatan secara kuantitatif. Dengan digunakan metode kuantitatif yaitu sebuah metode penelitian yang dapat diartikan sebagai metode penelitian yang digunakan untuk meneliti pada kegiatan akan lebih teratur,terencana dan tersetruktur dengan sampel tertentu, penelitian juga menggunakan angka dan pengumpulan data menggunakan instrument penelitian, analisis data bersifat kuantitatif dengan tujuan untuk melakukan perengkingan yang telah ditetapkan.</w:t>
      </w:r>
    </w:p>
    <w:p w:rsidR="00D72225" w:rsidRPr="007067A1" w:rsidRDefault="00D72225" w:rsidP="00D72225">
      <w:pPr>
        <w:spacing w:line="360" w:lineRule="auto"/>
        <w:jc w:val="both"/>
        <w:rPr>
          <w:color w:val="000000"/>
          <w:sz w:val="20"/>
          <w:szCs w:val="20"/>
        </w:rPr>
      </w:pPr>
      <w:r w:rsidRPr="007067A1">
        <w:rPr>
          <w:color w:val="000000"/>
          <w:sz w:val="20"/>
          <w:szCs w:val="20"/>
        </w:rPr>
        <w:t xml:space="preserve">Penelitian ini bersifat yaitu penelitian terapan, penelitian ini juga memiliki tujuan khusus untuk bagaimana sebuah kasus umum yang dapat dipraktikkan dalam sebuah penyelesaian masalah. </w:t>
      </w:r>
    </w:p>
    <w:p w:rsidR="00D72225" w:rsidRPr="007067A1" w:rsidRDefault="00D72225" w:rsidP="00D72225">
      <w:pPr>
        <w:spacing w:line="360" w:lineRule="auto"/>
        <w:jc w:val="both"/>
        <w:rPr>
          <w:color w:val="000000"/>
          <w:sz w:val="20"/>
          <w:szCs w:val="20"/>
        </w:rPr>
      </w:pPr>
      <w:r w:rsidRPr="007067A1">
        <w:rPr>
          <w:color w:val="000000"/>
          <w:sz w:val="20"/>
          <w:szCs w:val="20"/>
        </w:rPr>
        <w:t>Adapun tujuan dari penelitian terapan yaitu penyelesaian permasalahan yang berfokus pada hal-hal yang hasilnya bisa diterapapkan pada kondisi tertentu.</w:t>
      </w:r>
    </w:p>
    <w:p w:rsidR="00D72225" w:rsidRPr="007067A1" w:rsidRDefault="00D72225" w:rsidP="00D72225">
      <w:pPr>
        <w:spacing w:line="360" w:lineRule="auto"/>
        <w:jc w:val="both"/>
        <w:rPr>
          <w:color w:val="000000"/>
          <w:sz w:val="20"/>
          <w:szCs w:val="20"/>
        </w:rPr>
      </w:pPr>
      <w:r w:rsidRPr="007067A1">
        <w:rPr>
          <w:color w:val="000000"/>
          <w:sz w:val="20"/>
          <w:szCs w:val="20"/>
        </w:rPr>
        <w:t xml:space="preserve"> Penelitian terapan pemeringkatan suatu barang tertentu dalam situasi yang ditentukan. Pendekatan yang digunakan pada penelitian ini adalah dengan menerapkan perengkingan metode saw. </w:t>
      </w:r>
    </w:p>
    <w:p w:rsidR="00D72225" w:rsidRPr="007067A1" w:rsidRDefault="00D72225" w:rsidP="00D72225">
      <w:pPr>
        <w:spacing w:line="360" w:lineRule="auto"/>
        <w:jc w:val="both"/>
        <w:rPr>
          <w:color w:val="000000"/>
          <w:sz w:val="20"/>
          <w:szCs w:val="20"/>
        </w:rPr>
      </w:pPr>
      <w:r w:rsidRPr="007067A1">
        <w:rPr>
          <w:color w:val="000000"/>
          <w:sz w:val="20"/>
          <w:szCs w:val="20"/>
        </w:rPr>
        <w:t xml:space="preserve"> Pada perengkingan metode saw akan didapatkan pemeringkatan baju terlaris dengan beberapa kriteria yang telah ditentukan. </w:t>
      </w:r>
    </w:p>
    <w:p w:rsidR="00D72225" w:rsidRPr="007067A1" w:rsidRDefault="00D72225" w:rsidP="00D72225">
      <w:pPr>
        <w:spacing w:line="360" w:lineRule="auto"/>
        <w:jc w:val="both"/>
        <w:rPr>
          <w:color w:val="000000"/>
          <w:sz w:val="20"/>
          <w:szCs w:val="20"/>
        </w:rPr>
      </w:pPr>
    </w:p>
    <w:p w:rsidR="00D72225" w:rsidRPr="007067A1" w:rsidRDefault="00D72225" w:rsidP="00D72225">
      <w:pPr>
        <w:spacing w:line="360" w:lineRule="auto"/>
        <w:jc w:val="both"/>
        <w:rPr>
          <w:b/>
          <w:color w:val="000000"/>
          <w:sz w:val="20"/>
          <w:szCs w:val="20"/>
        </w:rPr>
      </w:pPr>
      <w:r w:rsidRPr="007067A1">
        <w:rPr>
          <w:b/>
          <w:color w:val="000000"/>
          <w:sz w:val="20"/>
          <w:szCs w:val="20"/>
        </w:rPr>
        <w:t>2.3 Metode Pengumpulan Data</w:t>
      </w:r>
    </w:p>
    <w:p w:rsidR="00D72225" w:rsidRPr="007067A1" w:rsidRDefault="00D72225" w:rsidP="00D72225">
      <w:pPr>
        <w:spacing w:line="360" w:lineRule="auto"/>
        <w:jc w:val="both"/>
        <w:rPr>
          <w:color w:val="000000"/>
          <w:sz w:val="20"/>
          <w:szCs w:val="20"/>
        </w:rPr>
      </w:pPr>
      <w:r w:rsidRPr="007067A1">
        <w:rPr>
          <w:color w:val="000000"/>
          <w:sz w:val="20"/>
          <w:szCs w:val="20"/>
        </w:rPr>
        <w:t>Untuk mendapatkan informasi dan data-data pendukung, maka metode pengumpulan data yang diterapkan yaitu sebagai berikut :</w:t>
      </w:r>
    </w:p>
    <w:p w:rsidR="00D72225" w:rsidRPr="007067A1" w:rsidRDefault="00D72225" w:rsidP="00D72225">
      <w:pPr>
        <w:numPr>
          <w:ilvl w:val="0"/>
          <w:numId w:val="8"/>
        </w:numPr>
        <w:spacing w:line="360" w:lineRule="auto"/>
        <w:jc w:val="both"/>
        <w:rPr>
          <w:color w:val="000000"/>
          <w:sz w:val="20"/>
          <w:szCs w:val="20"/>
        </w:rPr>
      </w:pPr>
      <w:r w:rsidRPr="007067A1">
        <w:rPr>
          <w:color w:val="000000"/>
          <w:sz w:val="20"/>
          <w:szCs w:val="20"/>
        </w:rPr>
        <w:t xml:space="preserve">Studi literatur yaitu pengumpulan pada data penelitian dengan mempelajari buku-buku, file atau dokumen yang diperlukan dalam penelitian ini. </w:t>
      </w:r>
    </w:p>
    <w:p w:rsidR="00D72225" w:rsidRPr="007067A1" w:rsidRDefault="00D72225" w:rsidP="00D72225">
      <w:pPr>
        <w:spacing w:line="360" w:lineRule="auto"/>
        <w:jc w:val="both"/>
        <w:rPr>
          <w:color w:val="000000"/>
          <w:sz w:val="20"/>
          <w:szCs w:val="20"/>
        </w:rPr>
      </w:pPr>
      <w:r w:rsidRPr="007067A1">
        <w:rPr>
          <w:color w:val="000000"/>
          <w:sz w:val="20"/>
          <w:szCs w:val="20"/>
        </w:rPr>
        <w:lastRenderedPageBreak/>
        <w:t>Hal-hal yang dibutuhkan yaitu mengenai literatur, penggunaan metode sistem pendukung keputusan seperti saw.</w:t>
      </w:r>
    </w:p>
    <w:p w:rsidR="00D72225" w:rsidRPr="007067A1" w:rsidRDefault="00D72225" w:rsidP="00D72225">
      <w:pPr>
        <w:numPr>
          <w:ilvl w:val="0"/>
          <w:numId w:val="8"/>
        </w:numPr>
        <w:spacing w:line="360" w:lineRule="auto"/>
        <w:jc w:val="both"/>
        <w:rPr>
          <w:color w:val="000000"/>
          <w:sz w:val="20"/>
          <w:szCs w:val="20"/>
        </w:rPr>
      </w:pPr>
      <w:r w:rsidRPr="007067A1">
        <w:rPr>
          <w:color w:val="000000"/>
          <w:sz w:val="20"/>
          <w:szCs w:val="20"/>
        </w:rPr>
        <w:t xml:space="preserve">Observasi, yaitu data yang akan digunakan dalam penelitian ini diambil dari data toko serba murah 10/40 rb sampit. Sehingga dalam penelitian ini akan melakukan sebuah pemeringkatan atau perengkingan baju terlaris pada toko serba murah sampit. </w:t>
      </w:r>
    </w:p>
    <w:p w:rsidR="00D72225" w:rsidRDefault="00D72225" w:rsidP="00D72225">
      <w:pPr>
        <w:spacing w:line="360" w:lineRule="auto"/>
        <w:ind w:left="720"/>
        <w:jc w:val="both"/>
        <w:rPr>
          <w:color w:val="000000"/>
          <w:sz w:val="20"/>
          <w:szCs w:val="20"/>
        </w:rPr>
      </w:pPr>
    </w:p>
    <w:p w:rsidR="00D72225" w:rsidRPr="007067A1" w:rsidRDefault="00D72225" w:rsidP="00D72225">
      <w:pPr>
        <w:spacing w:line="360" w:lineRule="auto"/>
        <w:ind w:left="720"/>
        <w:jc w:val="both"/>
        <w:rPr>
          <w:color w:val="000000"/>
          <w:sz w:val="20"/>
          <w:szCs w:val="20"/>
        </w:rPr>
      </w:pPr>
    </w:p>
    <w:p w:rsidR="00D72225" w:rsidRPr="007067A1" w:rsidRDefault="00D72225" w:rsidP="00D72225">
      <w:pPr>
        <w:spacing w:line="360" w:lineRule="auto"/>
        <w:jc w:val="both"/>
        <w:rPr>
          <w:b/>
          <w:color w:val="000000"/>
          <w:sz w:val="20"/>
          <w:szCs w:val="20"/>
        </w:rPr>
      </w:pPr>
      <w:r w:rsidRPr="007067A1">
        <w:rPr>
          <w:b/>
          <w:color w:val="000000"/>
          <w:sz w:val="20"/>
          <w:szCs w:val="20"/>
        </w:rPr>
        <w:t>2.4 Metode Analisis Data</w:t>
      </w:r>
    </w:p>
    <w:p w:rsidR="00D72225" w:rsidRPr="007067A1" w:rsidRDefault="00D72225" w:rsidP="00D72225">
      <w:pPr>
        <w:spacing w:line="360" w:lineRule="auto"/>
        <w:jc w:val="both"/>
        <w:rPr>
          <w:color w:val="000000"/>
          <w:sz w:val="20"/>
          <w:szCs w:val="20"/>
        </w:rPr>
      </w:pPr>
      <w:r w:rsidRPr="007067A1">
        <w:rPr>
          <w:color w:val="000000"/>
          <w:sz w:val="20"/>
          <w:szCs w:val="20"/>
        </w:rPr>
        <w:t xml:space="preserve">Metode analisis data yang menjelaskan data-data akan digunakan pada sebuah sistem aplikasi pendukung keputusan hingga menjadi sebuah data yang sudah siap digunakan dalam penglolaan perhitungan. </w:t>
      </w:r>
    </w:p>
    <w:p w:rsidR="00D72225" w:rsidRPr="007067A1" w:rsidRDefault="00D72225" w:rsidP="00D72225">
      <w:pPr>
        <w:spacing w:line="360" w:lineRule="auto"/>
        <w:jc w:val="both"/>
        <w:rPr>
          <w:color w:val="000000"/>
          <w:sz w:val="20"/>
          <w:szCs w:val="20"/>
        </w:rPr>
      </w:pPr>
      <w:r w:rsidRPr="007067A1">
        <w:rPr>
          <w:color w:val="000000"/>
          <w:sz w:val="20"/>
          <w:szCs w:val="20"/>
        </w:rPr>
        <w:t xml:space="preserve">Sebuah proses analisis data diawali dengan mengamati keseluruh sebuah data yang telah didapatkan dari berbagai sumber, yaitu wawancara, observasi serta studi literatur. </w:t>
      </w:r>
    </w:p>
    <w:p w:rsidR="00D72225" w:rsidRPr="007067A1" w:rsidRDefault="00D72225" w:rsidP="00D72225">
      <w:pPr>
        <w:spacing w:line="360" w:lineRule="auto"/>
        <w:ind w:firstLine="720"/>
        <w:jc w:val="both"/>
        <w:rPr>
          <w:color w:val="000000"/>
          <w:sz w:val="20"/>
          <w:szCs w:val="20"/>
        </w:rPr>
      </w:pPr>
      <w:r w:rsidRPr="007067A1">
        <w:rPr>
          <w:color w:val="000000"/>
          <w:sz w:val="20"/>
          <w:szCs w:val="20"/>
        </w:rPr>
        <w:t>Sebuah data yang akan digunakan dalam analisis data ini yaitu data daftar baju terlaris pada toko serba murah sampit yang dimana data tersebut memiliki data baju setelan, data baju atasan , data baju gamis, data baju mukena, data baju dester, data baju dres , data baju jaket rajut ,data baju tunik, data baju houdie, data baju jaket anak yang di jual pada toko serba murah 10 sampai dengan 40 rb sampit.</w:t>
      </w:r>
    </w:p>
    <w:p w:rsidR="00D72225" w:rsidRPr="007067A1" w:rsidRDefault="00D72225" w:rsidP="00D72225">
      <w:pPr>
        <w:pStyle w:val="Heading4"/>
        <w:spacing w:line="360" w:lineRule="auto"/>
        <w:rPr>
          <w:rFonts w:ascii="Times New Roman" w:hAnsi="Times New Roman"/>
          <w:sz w:val="20"/>
          <w:szCs w:val="20"/>
        </w:rPr>
      </w:pPr>
      <w:r w:rsidRPr="007067A1">
        <w:rPr>
          <w:rFonts w:ascii="Times New Roman" w:hAnsi="Times New Roman"/>
          <w:sz w:val="20"/>
          <w:szCs w:val="20"/>
        </w:rPr>
        <w:t>2.5 Menentukan Reting pembobotan dan kriteria</w:t>
      </w:r>
    </w:p>
    <w:p w:rsidR="00D72225" w:rsidRPr="007067A1" w:rsidRDefault="00D72225" w:rsidP="00D72225">
      <w:pPr>
        <w:spacing w:line="360" w:lineRule="auto"/>
        <w:ind w:firstLine="720"/>
        <w:jc w:val="both"/>
        <w:rPr>
          <w:sz w:val="20"/>
          <w:szCs w:val="20"/>
        </w:rPr>
      </w:pPr>
      <w:r w:rsidRPr="007067A1">
        <w:rPr>
          <w:sz w:val="20"/>
          <w:szCs w:val="20"/>
        </w:rPr>
        <w:t xml:space="preserve">Untuk menentukan proses hitungan dalam menggunakan metode </w:t>
      </w:r>
      <w:r w:rsidRPr="007067A1">
        <w:rPr>
          <w:i/>
          <w:sz w:val="20"/>
          <w:szCs w:val="20"/>
        </w:rPr>
        <w:t xml:space="preserve">simple additive weighting (SAW). </w:t>
      </w:r>
      <w:r w:rsidRPr="007067A1">
        <w:rPr>
          <w:sz w:val="20"/>
          <w:szCs w:val="20"/>
        </w:rPr>
        <w:t xml:space="preserve">Untuk menentukkan suatu nilai pemeringkatan pada setiap </w:t>
      </w:r>
      <w:r w:rsidRPr="007067A1">
        <w:rPr>
          <w:i/>
          <w:sz w:val="20"/>
          <w:szCs w:val="20"/>
        </w:rPr>
        <w:t>kriteria</w:t>
      </w:r>
      <w:r w:rsidRPr="007067A1">
        <w:rPr>
          <w:sz w:val="20"/>
          <w:szCs w:val="20"/>
        </w:rPr>
        <w:t xml:space="preserve"> maka penilaian bobot yang digunakan sebagai perhitungan.</w:t>
      </w:r>
    </w:p>
    <w:p w:rsidR="00D72225" w:rsidRPr="007067A1" w:rsidRDefault="00D72225" w:rsidP="00D72225">
      <w:pPr>
        <w:ind w:firstLine="720"/>
        <w:jc w:val="both"/>
        <w:rPr>
          <w:sz w:val="20"/>
          <w:szCs w:val="20"/>
        </w:rPr>
      </w:pPr>
      <w:r w:rsidRPr="007067A1">
        <w:rPr>
          <w:sz w:val="20"/>
          <w:szCs w:val="20"/>
        </w:rPr>
        <w:t xml:space="preserve">Untuk dapat menuliskan kebenaran suatu data yang akan membutuhkan hasil dari susunan </w:t>
      </w:r>
      <w:r w:rsidRPr="007067A1">
        <w:rPr>
          <w:i/>
          <w:sz w:val="20"/>
          <w:szCs w:val="20"/>
        </w:rPr>
        <w:lastRenderedPageBreak/>
        <w:t>variable</w:t>
      </w:r>
      <w:r w:rsidRPr="007067A1">
        <w:rPr>
          <w:sz w:val="20"/>
          <w:szCs w:val="20"/>
        </w:rPr>
        <w:t xml:space="preserve"> yang digunkan berdasarkan </w:t>
      </w:r>
      <w:r w:rsidRPr="007067A1">
        <w:rPr>
          <w:i/>
          <w:sz w:val="20"/>
          <w:szCs w:val="20"/>
        </w:rPr>
        <w:t>prioritas</w:t>
      </w:r>
      <w:r w:rsidRPr="007067A1">
        <w:rPr>
          <w:sz w:val="20"/>
          <w:szCs w:val="20"/>
        </w:rPr>
        <w:t xml:space="preserve"> </w:t>
      </w:r>
      <w:r w:rsidRPr="007067A1">
        <w:rPr>
          <w:i/>
          <w:sz w:val="20"/>
          <w:szCs w:val="20"/>
        </w:rPr>
        <w:t>dianalisis</w:t>
      </w:r>
      <w:r w:rsidRPr="007067A1">
        <w:rPr>
          <w:sz w:val="20"/>
          <w:szCs w:val="20"/>
        </w:rPr>
        <w:t xml:space="preserve"> terlebih dahulu sebagai berikut; </w:t>
      </w:r>
    </w:p>
    <w:p w:rsidR="00D72225" w:rsidRPr="007067A1" w:rsidRDefault="00D72225" w:rsidP="00D72225">
      <w:pPr>
        <w:ind w:firstLine="720"/>
        <w:jc w:val="both"/>
        <w:rPr>
          <w:sz w:val="20"/>
          <w:szCs w:val="20"/>
        </w:rPr>
      </w:pPr>
    </w:p>
    <w:p w:rsidR="00D72225" w:rsidRPr="007067A1" w:rsidRDefault="00D72225" w:rsidP="00D72225">
      <w:pPr>
        <w:pStyle w:val="ListParagraph"/>
        <w:numPr>
          <w:ilvl w:val="0"/>
          <w:numId w:val="5"/>
        </w:numPr>
        <w:spacing w:line="360" w:lineRule="auto"/>
        <w:jc w:val="both"/>
        <w:rPr>
          <w:rFonts w:ascii="Times New Roman" w:hAnsi="Times New Roman"/>
          <w:sz w:val="20"/>
          <w:szCs w:val="20"/>
        </w:rPr>
      </w:pPr>
      <w:r w:rsidRPr="007067A1">
        <w:rPr>
          <w:rFonts w:ascii="Times New Roman" w:hAnsi="Times New Roman"/>
          <w:sz w:val="20"/>
          <w:szCs w:val="20"/>
        </w:rPr>
        <w:t>Harga(C1)</w:t>
      </w:r>
    </w:p>
    <w:p w:rsidR="00D72225" w:rsidRPr="007067A1" w:rsidRDefault="00D72225" w:rsidP="00D72225">
      <w:pPr>
        <w:pStyle w:val="ListParagraph"/>
        <w:numPr>
          <w:ilvl w:val="0"/>
          <w:numId w:val="5"/>
        </w:numPr>
        <w:spacing w:line="360" w:lineRule="auto"/>
        <w:jc w:val="both"/>
        <w:rPr>
          <w:rFonts w:ascii="Times New Roman" w:hAnsi="Times New Roman"/>
          <w:sz w:val="20"/>
          <w:szCs w:val="20"/>
        </w:rPr>
      </w:pPr>
      <w:r w:rsidRPr="007067A1">
        <w:rPr>
          <w:rFonts w:ascii="Times New Roman" w:hAnsi="Times New Roman"/>
          <w:sz w:val="20"/>
          <w:szCs w:val="20"/>
        </w:rPr>
        <w:t>Merek(C2)</w:t>
      </w:r>
    </w:p>
    <w:p w:rsidR="00D72225" w:rsidRPr="007067A1" w:rsidRDefault="00D72225" w:rsidP="00D72225">
      <w:pPr>
        <w:pStyle w:val="ListParagraph"/>
        <w:numPr>
          <w:ilvl w:val="0"/>
          <w:numId w:val="5"/>
        </w:numPr>
        <w:spacing w:line="360" w:lineRule="auto"/>
        <w:jc w:val="both"/>
        <w:rPr>
          <w:rFonts w:ascii="Times New Roman" w:hAnsi="Times New Roman"/>
          <w:sz w:val="20"/>
          <w:szCs w:val="20"/>
        </w:rPr>
      </w:pPr>
      <w:r w:rsidRPr="007067A1">
        <w:rPr>
          <w:rFonts w:ascii="Times New Roman" w:hAnsi="Times New Roman"/>
          <w:sz w:val="20"/>
          <w:szCs w:val="20"/>
        </w:rPr>
        <w:t>Fungsi baju(C3)</w:t>
      </w:r>
    </w:p>
    <w:p w:rsidR="00D72225" w:rsidRPr="007067A1" w:rsidRDefault="00D72225" w:rsidP="00D72225">
      <w:pPr>
        <w:pStyle w:val="ListParagraph"/>
        <w:numPr>
          <w:ilvl w:val="0"/>
          <w:numId w:val="5"/>
        </w:numPr>
        <w:spacing w:line="360" w:lineRule="auto"/>
        <w:jc w:val="both"/>
        <w:rPr>
          <w:rFonts w:ascii="Times New Roman" w:hAnsi="Times New Roman"/>
          <w:sz w:val="20"/>
          <w:szCs w:val="20"/>
        </w:rPr>
      </w:pPr>
      <w:r w:rsidRPr="007067A1">
        <w:rPr>
          <w:rFonts w:ascii="Times New Roman" w:hAnsi="Times New Roman"/>
          <w:sz w:val="20"/>
          <w:szCs w:val="20"/>
        </w:rPr>
        <w:t>Warna(C4)</w:t>
      </w:r>
    </w:p>
    <w:p w:rsidR="00D72225" w:rsidRPr="007067A1" w:rsidRDefault="00D72225" w:rsidP="00D72225">
      <w:pPr>
        <w:pStyle w:val="Caption"/>
        <w:ind w:left="720"/>
        <w:jc w:val="center"/>
        <w:rPr>
          <w:rFonts w:ascii="Times New Roman" w:hAnsi="Times New Roman"/>
          <w:b w:val="0"/>
          <w:color w:val="auto"/>
          <w:sz w:val="20"/>
          <w:szCs w:val="20"/>
        </w:rPr>
      </w:pPr>
      <w:bookmarkStart w:id="6" w:name="_Toc80025182"/>
      <w:r w:rsidRPr="007067A1">
        <w:rPr>
          <w:rFonts w:ascii="Times New Roman" w:hAnsi="Times New Roman"/>
          <w:b w:val="0"/>
          <w:color w:val="auto"/>
          <w:sz w:val="20"/>
          <w:szCs w:val="20"/>
        </w:rPr>
        <w:t xml:space="preserve">TABEL 2.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TABEL_2.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1</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HARGA PEMBOBOTAN</w:t>
      </w:r>
      <w:bookmarkEnd w:id="6"/>
    </w:p>
    <w:p w:rsidR="00D72225" w:rsidRPr="007067A1" w:rsidRDefault="00D72225" w:rsidP="00D72225">
      <w:pPr>
        <w:spacing w:line="360" w:lineRule="auto"/>
        <w:ind w:firstLine="720"/>
        <w:jc w:val="center"/>
        <w:rPr>
          <w:sz w:val="20"/>
          <w:szCs w:val="20"/>
        </w:rPr>
      </w:pPr>
      <w:r w:rsidRPr="007067A1">
        <w:rPr>
          <w:sz w:val="20"/>
          <w:szCs w:val="20"/>
        </w:rPr>
        <w:t>PEMBOBOTAN KRITERIA HARGA (C1)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595"/>
        <w:gridCol w:w="1201"/>
      </w:tblGrid>
      <w:tr w:rsidR="00D72225" w:rsidRPr="007067A1" w:rsidTr="0058074D">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HARGA</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BILANGAN FUZZI</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NILAI</w:t>
            </w:r>
          </w:p>
        </w:tc>
      </w:tr>
      <w:tr w:rsidR="00D72225" w:rsidRPr="007067A1" w:rsidTr="0058074D">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90rb-105000rb</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Sangat tinggi</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1</w:t>
            </w:r>
          </w:p>
        </w:tc>
      </w:tr>
      <w:tr w:rsidR="00D72225" w:rsidRPr="007067A1" w:rsidTr="0058074D">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70rb-85000rb</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tinggi</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2</w:t>
            </w:r>
          </w:p>
        </w:tc>
      </w:tr>
      <w:tr w:rsidR="00D72225" w:rsidRPr="007067A1" w:rsidTr="0058074D">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40rb-60rb</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sedang</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3</w:t>
            </w:r>
          </w:p>
        </w:tc>
      </w:tr>
      <w:tr w:rsidR="00D72225" w:rsidRPr="007067A1" w:rsidTr="0058074D">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40rb-50rb</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rendah</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4</w:t>
            </w:r>
          </w:p>
        </w:tc>
      </w:tr>
      <w:tr w:rsidR="00D72225" w:rsidRPr="007067A1" w:rsidTr="0058074D">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10rb-40rb</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Sangat rendah</w:t>
            </w:r>
          </w:p>
        </w:tc>
        <w:tc>
          <w:tcPr>
            <w:tcW w:w="2829" w:type="dxa"/>
            <w:shd w:val="clear" w:color="auto" w:fill="auto"/>
          </w:tcPr>
          <w:p w:rsidR="00D72225" w:rsidRPr="007067A1" w:rsidRDefault="00D72225" w:rsidP="0058074D">
            <w:pPr>
              <w:keepNext/>
              <w:spacing w:line="360" w:lineRule="auto"/>
              <w:jc w:val="center"/>
              <w:rPr>
                <w:color w:val="000000"/>
                <w:sz w:val="20"/>
                <w:szCs w:val="20"/>
              </w:rPr>
            </w:pPr>
            <w:r w:rsidRPr="007067A1">
              <w:rPr>
                <w:color w:val="000000"/>
                <w:sz w:val="20"/>
                <w:szCs w:val="20"/>
              </w:rPr>
              <w:t>5</w:t>
            </w:r>
          </w:p>
        </w:tc>
      </w:tr>
    </w:tbl>
    <w:p w:rsidR="00D72225" w:rsidRPr="007067A1" w:rsidRDefault="00D72225" w:rsidP="00D72225">
      <w:pPr>
        <w:jc w:val="center"/>
        <w:rPr>
          <w:sz w:val="20"/>
          <w:szCs w:val="20"/>
        </w:rPr>
      </w:pPr>
    </w:p>
    <w:p w:rsidR="00D72225" w:rsidRPr="007067A1" w:rsidRDefault="00D72225" w:rsidP="00D72225">
      <w:pPr>
        <w:pStyle w:val="Caption"/>
        <w:jc w:val="center"/>
        <w:rPr>
          <w:rFonts w:ascii="Times New Roman" w:hAnsi="Times New Roman"/>
          <w:b w:val="0"/>
          <w:color w:val="auto"/>
          <w:sz w:val="20"/>
          <w:szCs w:val="20"/>
        </w:rPr>
      </w:pPr>
      <w:bookmarkStart w:id="7" w:name="_Toc80025183"/>
      <w:r w:rsidRPr="007067A1">
        <w:rPr>
          <w:rFonts w:ascii="Times New Roman" w:hAnsi="Times New Roman"/>
          <w:b w:val="0"/>
          <w:color w:val="auto"/>
          <w:sz w:val="20"/>
          <w:szCs w:val="20"/>
        </w:rPr>
        <w:t xml:space="preserve">TABEL 2.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TABEL_2.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2</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MERK BOBOT DAN KRITERIA</w:t>
      </w:r>
      <w:bookmarkEnd w:id="7"/>
    </w:p>
    <w:p w:rsidR="00D72225" w:rsidRPr="007067A1" w:rsidRDefault="00D72225" w:rsidP="00D72225">
      <w:pPr>
        <w:jc w:val="center"/>
        <w:rPr>
          <w:sz w:val="20"/>
          <w:szCs w:val="20"/>
        </w:rPr>
      </w:pPr>
      <w:r w:rsidRPr="007067A1">
        <w:rPr>
          <w:sz w:val="20"/>
          <w:szCs w:val="20"/>
        </w:rPr>
        <w:t>PEMBOBOTAN KRITERIA MERK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619"/>
        <w:gridCol w:w="1233"/>
      </w:tblGrid>
      <w:tr w:rsidR="00D72225" w:rsidRPr="007067A1" w:rsidTr="0058074D">
        <w:trPr>
          <w:trHeight w:val="351"/>
        </w:trPr>
        <w:tc>
          <w:tcPr>
            <w:tcW w:w="2829" w:type="dxa"/>
            <w:shd w:val="clear" w:color="auto" w:fill="auto"/>
          </w:tcPr>
          <w:p w:rsidR="00D72225" w:rsidRPr="007067A1" w:rsidRDefault="00D72225" w:rsidP="0058074D">
            <w:pPr>
              <w:jc w:val="center"/>
              <w:rPr>
                <w:sz w:val="20"/>
                <w:szCs w:val="20"/>
              </w:rPr>
            </w:pPr>
            <w:r w:rsidRPr="007067A1">
              <w:rPr>
                <w:sz w:val="20"/>
                <w:szCs w:val="20"/>
              </w:rPr>
              <w:t>MERK</w:t>
            </w:r>
          </w:p>
        </w:tc>
        <w:tc>
          <w:tcPr>
            <w:tcW w:w="2829" w:type="dxa"/>
            <w:shd w:val="clear" w:color="auto" w:fill="auto"/>
          </w:tcPr>
          <w:p w:rsidR="00D72225" w:rsidRPr="007067A1" w:rsidRDefault="00D72225" w:rsidP="0058074D">
            <w:pPr>
              <w:jc w:val="center"/>
              <w:rPr>
                <w:sz w:val="20"/>
                <w:szCs w:val="20"/>
              </w:rPr>
            </w:pPr>
            <w:r w:rsidRPr="007067A1">
              <w:rPr>
                <w:sz w:val="20"/>
                <w:szCs w:val="20"/>
              </w:rPr>
              <w:t>BILANGAN FUZZI</w:t>
            </w:r>
          </w:p>
        </w:tc>
        <w:tc>
          <w:tcPr>
            <w:tcW w:w="2829" w:type="dxa"/>
            <w:shd w:val="clear" w:color="auto" w:fill="auto"/>
          </w:tcPr>
          <w:p w:rsidR="00D72225" w:rsidRPr="007067A1" w:rsidRDefault="00D72225" w:rsidP="0058074D">
            <w:pPr>
              <w:jc w:val="center"/>
              <w:rPr>
                <w:sz w:val="20"/>
                <w:szCs w:val="20"/>
              </w:rPr>
            </w:pPr>
            <w:r w:rsidRPr="007067A1">
              <w:rPr>
                <w:sz w:val="20"/>
                <w:szCs w:val="20"/>
              </w:rPr>
              <w:t>NILAI</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Orenz</w:t>
            </w:r>
          </w:p>
        </w:tc>
        <w:tc>
          <w:tcPr>
            <w:tcW w:w="2829" w:type="dxa"/>
            <w:shd w:val="clear" w:color="auto" w:fill="auto"/>
          </w:tcPr>
          <w:p w:rsidR="00D72225" w:rsidRPr="007067A1" w:rsidRDefault="00D72225" w:rsidP="0058074D">
            <w:pPr>
              <w:jc w:val="center"/>
              <w:rPr>
                <w:sz w:val="20"/>
                <w:szCs w:val="20"/>
              </w:rPr>
            </w:pPr>
            <w:r w:rsidRPr="007067A1">
              <w:rPr>
                <w:sz w:val="20"/>
                <w:szCs w:val="20"/>
              </w:rPr>
              <w:t>Sangat tinggi</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1</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Lemone</w:t>
            </w:r>
          </w:p>
        </w:tc>
        <w:tc>
          <w:tcPr>
            <w:tcW w:w="2829" w:type="dxa"/>
            <w:shd w:val="clear" w:color="auto" w:fill="auto"/>
          </w:tcPr>
          <w:p w:rsidR="00D72225" w:rsidRPr="007067A1" w:rsidRDefault="00D72225" w:rsidP="0058074D">
            <w:pPr>
              <w:jc w:val="center"/>
              <w:rPr>
                <w:sz w:val="20"/>
                <w:szCs w:val="20"/>
              </w:rPr>
            </w:pPr>
            <w:r w:rsidRPr="007067A1">
              <w:rPr>
                <w:sz w:val="20"/>
                <w:szCs w:val="20"/>
              </w:rPr>
              <w:t>tinggi</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2</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Stelin</w:t>
            </w:r>
          </w:p>
        </w:tc>
        <w:tc>
          <w:tcPr>
            <w:tcW w:w="2829" w:type="dxa"/>
            <w:shd w:val="clear" w:color="auto" w:fill="auto"/>
          </w:tcPr>
          <w:p w:rsidR="00D72225" w:rsidRPr="007067A1" w:rsidRDefault="00D72225" w:rsidP="0058074D">
            <w:pPr>
              <w:jc w:val="center"/>
              <w:rPr>
                <w:sz w:val="20"/>
                <w:szCs w:val="20"/>
              </w:rPr>
            </w:pPr>
            <w:r w:rsidRPr="007067A1">
              <w:rPr>
                <w:sz w:val="20"/>
                <w:szCs w:val="20"/>
              </w:rPr>
              <w:t>sedang</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3</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Dejaya</w:t>
            </w:r>
          </w:p>
        </w:tc>
        <w:tc>
          <w:tcPr>
            <w:tcW w:w="2829" w:type="dxa"/>
            <w:shd w:val="clear" w:color="auto" w:fill="auto"/>
          </w:tcPr>
          <w:p w:rsidR="00D72225" w:rsidRPr="007067A1" w:rsidRDefault="00D72225" w:rsidP="0058074D">
            <w:pPr>
              <w:jc w:val="center"/>
              <w:rPr>
                <w:sz w:val="20"/>
                <w:szCs w:val="20"/>
              </w:rPr>
            </w:pPr>
            <w:r w:rsidRPr="007067A1">
              <w:rPr>
                <w:sz w:val="20"/>
                <w:szCs w:val="20"/>
              </w:rPr>
              <w:t>rendah</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4</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Umama</w:t>
            </w:r>
          </w:p>
        </w:tc>
        <w:tc>
          <w:tcPr>
            <w:tcW w:w="2829" w:type="dxa"/>
            <w:shd w:val="clear" w:color="auto" w:fill="auto"/>
          </w:tcPr>
          <w:p w:rsidR="00D72225" w:rsidRPr="007067A1" w:rsidRDefault="00D72225" w:rsidP="0058074D">
            <w:pPr>
              <w:jc w:val="center"/>
              <w:rPr>
                <w:sz w:val="20"/>
                <w:szCs w:val="20"/>
              </w:rPr>
            </w:pPr>
            <w:r w:rsidRPr="007067A1">
              <w:rPr>
                <w:sz w:val="20"/>
                <w:szCs w:val="20"/>
              </w:rPr>
              <w:t>Sangat rendah</w:t>
            </w:r>
          </w:p>
        </w:tc>
        <w:tc>
          <w:tcPr>
            <w:tcW w:w="2829" w:type="dxa"/>
            <w:shd w:val="clear" w:color="auto" w:fill="auto"/>
          </w:tcPr>
          <w:p w:rsidR="00D72225" w:rsidRPr="007067A1" w:rsidRDefault="00D72225" w:rsidP="0058074D">
            <w:pPr>
              <w:keepNext/>
              <w:spacing w:line="360" w:lineRule="auto"/>
              <w:jc w:val="center"/>
              <w:rPr>
                <w:color w:val="000000"/>
                <w:sz w:val="20"/>
                <w:szCs w:val="20"/>
              </w:rPr>
            </w:pPr>
            <w:r w:rsidRPr="007067A1">
              <w:rPr>
                <w:color w:val="000000"/>
                <w:sz w:val="20"/>
                <w:szCs w:val="20"/>
              </w:rPr>
              <w:t>5</w:t>
            </w:r>
          </w:p>
        </w:tc>
      </w:tr>
    </w:tbl>
    <w:p w:rsidR="00D72225" w:rsidRPr="007067A1" w:rsidRDefault="00D72225" w:rsidP="00D72225">
      <w:pPr>
        <w:rPr>
          <w:sz w:val="20"/>
          <w:szCs w:val="20"/>
          <w:lang w:val="id-ID"/>
        </w:rPr>
      </w:pPr>
    </w:p>
    <w:p w:rsidR="00D72225" w:rsidRPr="007067A1" w:rsidRDefault="00D72225" w:rsidP="00D72225">
      <w:pPr>
        <w:jc w:val="center"/>
        <w:rPr>
          <w:sz w:val="20"/>
          <w:szCs w:val="20"/>
        </w:rPr>
      </w:pPr>
    </w:p>
    <w:p w:rsidR="00D72225" w:rsidRPr="007067A1" w:rsidRDefault="00D72225" w:rsidP="00D72225">
      <w:pPr>
        <w:pStyle w:val="Caption"/>
        <w:jc w:val="center"/>
        <w:rPr>
          <w:rFonts w:ascii="Times New Roman" w:hAnsi="Times New Roman"/>
          <w:b w:val="0"/>
          <w:color w:val="auto"/>
          <w:sz w:val="20"/>
          <w:szCs w:val="20"/>
        </w:rPr>
      </w:pPr>
      <w:bookmarkStart w:id="8" w:name="_Toc80025184"/>
      <w:r w:rsidRPr="007067A1">
        <w:rPr>
          <w:rFonts w:ascii="Times New Roman" w:hAnsi="Times New Roman"/>
          <w:b w:val="0"/>
          <w:color w:val="auto"/>
          <w:sz w:val="20"/>
          <w:szCs w:val="20"/>
        </w:rPr>
        <w:t xml:space="preserve">TABEL 2.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TABEL_2.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3</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FUNGSI BOBOT DAN KRITERIA</w:t>
      </w:r>
      <w:bookmarkEnd w:id="8"/>
    </w:p>
    <w:p w:rsidR="00D72225" w:rsidRPr="007067A1" w:rsidRDefault="00D72225" w:rsidP="00D72225">
      <w:pPr>
        <w:jc w:val="center"/>
        <w:rPr>
          <w:sz w:val="20"/>
          <w:szCs w:val="20"/>
        </w:rPr>
      </w:pPr>
      <w:r w:rsidRPr="007067A1">
        <w:rPr>
          <w:sz w:val="20"/>
          <w:szCs w:val="20"/>
        </w:rPr>
        <w:t>PEMBOBOTAN KRITERIA FUNGSI (C3)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604"/>
        <w:gridCol w:w="1214"/>
      </w:tblGrid>
      <w:tr w:rsidR="00D72225" w:rsidRPr="007067A1" w:rsidTr="0058074D">
        <w:trPr>
          <w:trHeight w:val="348"/>
        </w:trPr>
        <w:tc>
          <w:tcPr>
            <w:tcW w:w="2829" w:type="dxa"/>
            <w:shd w:val="clear" w:color="auto" w:fill="auto"/>
          </w:tcPr>
          <w:p w:rsidR="00D72225" w:rsidRPr="007067A1" w:rsidRDefault="00D72225" w:rsidP="0058074D">
            <w:pPr>
              <w:jc w:val="center"/>
              <w:rPr>
                <w:sz w:val="20"/>
                <w:szCs w:val="20"/>
              </w:rPr>
            </w:pPr>
            <w:r w:rsidRPr="007067A1">
              <w:rPr>
                <w:sz w:val="20"/>
                <w:szCs w:val="20"/>
              </w:rPr>
              <w:t>FUNGSI</w:t>
            </w:r>
          </w:p>
        </w:tc>
        <w:tc>
          <w:tcPr>
            <w:tcW w:w="2829" w:type="dxa"/>
            <w:shd w:val="clear" w:color="auto" w:fill="auto"/>
          </w:tcPr>
          <w:p w:rsidR="00D72225" w:rsidRPr="007067A1" w:rsidRDefault="00D72225" w:rsidP="0058074D">
            <w:pPr>
              <w:jc w:val="center"/>
              <w:rPr>
                <w:sz w:val="20"/>
                <w:szCs w:val="20"/>
              </w:rPr>
            </w:pPr>
            <w:r w:rsidRPr="007067A1">
              <w:rPr>
                <w:sz w:val="20"/>
                <w:szCs w:val="20"/>
              </w:rPr>
              <w:t>BILANGAN FUZZI</w:t>
            </w:r>
          </w:p>
        </w:tc>
        <w:tc>
          <w:tcPr>
            <w:tcW w:w="2829" w:type="dxa"/>
            <w:shd w:val="clear" w:color="auto" w:fill="auto"/>
          </w:tcPr>
          <w:p w:rsidR="00D72225" w:rsidRPr="007067A1" w:rsidRDefault="00D72225" w:rsidP="0058074D">
            <w:pPr>
              <w:jc w:val="center"/>
              <w:rPr>
                <w:sz w:val="20"/>
                <w:szCs w:val="20"/>
              </w:rPr>
            </w:pPr>
            <w:r w:rsidRPr="007067A1">
              <w:rPr>
                <w:sz w:val="20"/>
                <w:szCs w:val="20"/>
              </w:rPr>
              <w:t>NILAI</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Baju Atasan</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Sangat tinggi</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1</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Baju Stelan</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tinggi</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2</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Baju Gamis</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sedang</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3</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Baju Tunik</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rendah</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4</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Jaket Anak</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Sangat rendah</w:t>
            </w:r>
          </w:p>
        </w:tc>
        <w:tc>
          <w:tcPr>
            <w:tcW w:w="2829" w:type="dxa"/>
            <w:shd w:val="clear" w:color="auto" w:fill="auto"/>
          </w:tcPr>
          <w:p w:rsidR="00D72225" w:rsidRPr="007067A1" w:rsidRDefault="00D72225" w:rsidP="0058074D">
            <w:pPr>
              <w:keepNext/>
              <w:spacing w:line="360" w:lineRule="auto"/>
              <w:jc w:val="center"/>
              <w:rPr>
                <w:color w:val="000000"/>
                <w:sz w:val="20"/>
                <w:szCs w:val="20"/>
              </w:rPr>
            </w:pPr>
            <w:r w:rsidRPr="007067A1">
              <w:rPr>
                <w:color w:val="000000"/>
                <w:sz w:val="20"/>
                <w:szCs w:val="20"/>
              </w:rPr>
              <w:t>5</w:t>
            </w:r>
          </w:p>
        </w:tc>
      </w:tr>
    </w:tbl>
    <w:p w:rsidR="00D72225" w:rsidRPr="007067A1" w:rsidRDefault="00D72225" w:rsidP="00D72225">
      <w:pPr>
        <w:jc w:val="center"/>
        <w:rPr>
          <w:sz w:val="20"/>
          <w:szCs w:val="20"/>
        </w:rPr>
      </w:pPr>
    </w:p>
    <w:p w:rsidR="00D72225" w:rsidRPr="007067A1" w:rsidRDefault="00D72225" w:rsidP="00D72225">
      <w:pPr>
        <w:pStyle w:val="Caption"/>
        <w:jc w:val="center"/>
        <w:rPr>
          <w:rFonts w:ascii="Times New Roman" w:hAnsi="Times New Roman"/>
          <w:b w:val="0"/>
          <w:color w:val="auto"/>
          <w:sz w:val="20"/>
          <w:szCs w:val="20"/>
        </w:rPr>
      </w:pPr>
      <w:bookmarkStart w:id="9" w:name="_Toc80025185"/>
      <w:r w:rsidRPr="007067A1">
        <w:rPr>
          <w:rFonts w:ascii="Times New Roman" w:hAnsi="Times New Roman"/>
          <w:b w:val="0"/>
          <w:color w:val="auto"/>
          <w:sz w:val="20"/>
          <w:szCs w:val="20"/>
        </w:rPr>
        <w:t xml:space="preserve">TABEL 2.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TABEL_2.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4</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WARNA BOBOT DAN KRITERIA</w:t>
      </w:r>
      <w:bookmarkEnd w:id="9"/>
    </w:p>
    <w:p w:rsidR="00D72225" w:rsidRPr="007067A1" w:rsidRDefault="00D72225" w:rsidP="00D72225">
      <w:pPr>
        <w:jc w:val="center"/>
        <w:rPr>
          <w:sz w:val="20"/>
          <w:szCs w:val="20"/>
        </w:rPr>
      </w:pPr>
      <w:r w:rsidRPr="007067A1">
        <w:rPr>
          <w:sz w:val="20"/>
          <w:szCs w:val="20"/>
        </w:rPr>
        <w:lastRenderedPageBreak/>
        <w:t>PEMBOBOTAN KRITERIA WARNA (C4)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597"/>
        <w:gridCol w:w="1204"/>
      </w:tblGrid>
      <w:tr w:rsidR="00D72225" w:rsidRPr="007067A1" w:rsidTr="0058074D">
        <w:trPr>
          <w:trHeight w:val="351"/>
        </w:trPr>
        <w:tc>
          <w:tcPr>
            <w:tcW w:w="2829" w:type="dxa"/>
            <w:shd w:val="clear" w:color="auto" w:fill="auto"/>
          </w:tcPr>
          <w:p w:rsidR="00D72225" w:rsidRPr="007067A1" w:rsidRDefault="00D72225" w:rsidP="0058074D">
            <w:pPr>
              <w:jc w:val="center"/>
              <w:rPr>
                <w:sz w:val="20"/>
                <w:szCs w:val="20"/>
              </w:rPr>
            </w:pPr>
            <w:r w:rsidRPr="007067A1">
              <w:rPr>
                <w:sz w:val="20"/>
                <w:szCs w:val="20"/>
              </w:rPr>
              <w:t>WARNA</w:t>
            </w:r>
          </w:p>
        </w:tc>
        <w:tc>
          <w:tcPr>
            <w:tcW w:w="2829" w:type="dxa"/>
            <w:shd w:val="clear" w:color="auto" w:fill="auto"/>
          </w:tcPr>
          <w:p w:rsidR="00D72225" w:rsidRPr="007067A1" w:rsidRDefault="00D72225" w:rsidP="0058074D">
            <w:pPr>
              <w:jc w:val="center"/>
              <w:rPr>
                <w:sz w:val="20"/>
                <w:szCs w:val="20"/>
              </w:rPr>
            </w:pPr>
            <w:r w:rsidRPr="007067A1">
              <w:rPr>
                <w:sz w:val="20"/>
                <w:szCs w:val="20"/>
              </w:rPr>
              <w:t>BILANGAN FUZZI</w:t>
            </w:r>
          </w:p>
        </w:tc>
        <w:tc>
          <w:tcPr>
            <w:tcW w:w="2829" w:type="dxa"/>
            <w:shd w:val="clear" w:color="auto" w:fill="auto"/>
          </w:tcPr>
          <w:p w:rsidR="00D72225" w:rsidRPr="007067A1" w:rsidRDefault="00D72225" w:rsidP="0058074D">
            <w:pPr>
              <w:jc w:val="center"/>
              <w:rPr>
                <w:sz w:val="20"/>
                <w:szCs w:val="20"/>
              </w:rPr>
            </w:pPr>
            <w:r w:rsidRPr="007067A1">
              <w:rPr>
                <w:sz w:val="20"/>
                <w:szCs w:val="20"/>
              </w:rPr>
              <w:t>NILAI</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Hitam</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Sangat tinggi</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1</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Coklat</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tinggi</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2</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Biru</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sedang</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3</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Ungu</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rendah</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4</w:t>
            </w:r>
          </w:p>
        </w:tc>
      </w:tr>
      <w:tr w:rsidR="00D72225" w:rsidRPr="007067A1" w:rsidTr="0058074D">
        <w:tc>
          <w:tcPr>
            <w:tcW w:w="2829" w:type="dxa"/>
            <w:shd w:val="clear" w:color="auto" w:fill="auto"/>
          </w:tcPr>
          <w:p w:rsidR="00D72225" w:rsidRPr="007067A1" w:rsidRDefault="00D72225" w:rsidP="0058074D">
            <w:pPr>
              <w:jc w:val="center"/>
              <w:rPr>
                <w:sz w:val="20"/>
                <w:szCs w:val="20"/>
              </w:rPr>
            </w:pPr>
            <w:r w:rsidRPr="007067A1">
              <w:rPr>
                <w:sz w:val="20"/>
                <w:szCs w:val="20"/>
              </w:rPr>
              <w:t>Pink</w:t>
            </w:r>
          </w:p>
        </w:tc>
        <w:tc>
          <w:tcPr>
            <w:tcW w:w="2829" w:type="dxa"/>
            <w:shd w:val="clear" w:color="auto" w:fill="auto"/>
          </w:tcPr>
          <w:p w:rsidR="00D72225" w:rsidRPr="007067A1" w:rsidRDefault="00D72225" w:rsidP="0058074D">
            <w:pPr>
              <w:spacing w:line="360" w:lineRule="auto"/>
              <w:jc w:val="center"/>
              <w:rPr>
                <w:color w:val="000000"/>
                <w:sz w:val="20"/>
                <w:szCs w:val="20"/>
              </w:rPr>
            </w:pPr>
            <w:r w:rsidRPr="007067A1">
              <w:rPr>
                <w:color w:val="000000"/>
                <w:sz w:val="20"/>
                <w:szCs w:val="20"/>
              </w:rPr>
              <w:t>Sangat rendah</w:t>
            </w:r>
          </w:p>
        </w:tc>
        <w:tc>
          <w:tcPr>
            <w:tcW w:w="2829" w:type="dxa"/>
            <w:shd w:val="clear" w:color="auto" w:fill="auto"/>
          </w:tcPr>
          <w:p w:rsidR="00D72225" w:rsidRPr="007067A1" w:rsidRDefault="00D72225" w:rsidP="0058074D">
            <w:pPr>
              <w:keepNext/>
              <w:spacing w:line="360" w:lineRule="auto"/>
              <w:jc w:val="center"/>
              <w:rPr>
                <w:color w:val="000000"/>
                <w:sz w:val="20"/>
                <w:szCs w:val="20"/>
              </w:rPr>
            </w:pPr>
            <w:r w:rsidRPr="007067A1">
              <w:rPr>
                <w:color w:val="000000"/>
                <w:sz w:val="20"/>
                <w:szCs w:val="20"/>
              </w:rPr>
              <w:t>5</w:t>
            </w:r>
          </w:p>
        </w:tc>
      </w:tr>
    </w:tbl>
    <w:p w:rsidR="00D72225" w:rsidRPr="007067A1" w:rsidRDefault="00D72225" w:rsidP="00D72225">
      <w:pPr>
        <w:jc w:val="center"/>
        <w:rPr>
          <w:sz w:val="20"/>
          <w:szCs w:val="20"/>
        </w:rPr>
      </w:pPr>
    </w:p>
    <w:p w:rsidR="00D72225" w:rsidRPr="007067A1" w:rsidRDefault="00D72225" w:rsidP="00D72225">
      <w:pPr>
        <w:pStyle w:val="Caption"/>
        <w:jc w:val="center"/>
        <w:rPr>
          <w:rFonts w:ascii="Times New Roman" w:hAnsi="Times New Roman"/>
          <w:b w:val="0"/>
          <w:color w:val="auto"/>
          <w:sz w:val="20"/>
          <w:szCs w:val="20"/>
        </w:rPr>
      </w:pPr>
      <w:bookmarkStart w:id="10" w:name="_Toc80025186"/>
      <w:r w:rsidRPr="007067A1">
        <w:rPr>
          <w:rFonts w:ascii="Times New Roman" w:hAnsi="Times New Roman"/>
          <w:b w:val="0"/>
          <w:color w:val="auto"/>
          <w:sz w:val="20"/>
          <w:szCs w:val="20"/>
        </w:rPr>
        <w:t xml:space="preserve">TABEL 2.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TABEL_2.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5</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BOBOT DAN KRITERI</w:t>
      </w:r>
      <w:bookmarkEnd w:id="10"/>
    </w:p>
    <w:p w:rsidR="00D72225" w:rsidRPr="007067A1" w:rsidRDefault="00D72225" w:rsidP="00D72225">
      <w:pPr>
        <w:jc w:val="center"/>
        <w:rPr>
          <w:sz w:val="20"/>
          <w:szCs w:val="20"/>
        </w:rPr>
      </w:pPr>
      <w:r w:rsidRPr="007067A1">
        <w:rPr>
          <w:sz w:val="20"/>
          <w:szCs w:val="20"/>
        </w:rPr>
        <w:t>PEMBOBOTAN DAN KRITERIA(C5)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765"/>
        <w:gridCol w:w="1317"/>
      </w:tblGrid>
      <w:tr w:rsidR="00D72225" w:rsidRPr="007067A1" w:rsidTr="0058074D">
        <w:trPr>
          <w:trHeight w:val="334"/>
        </w:trPr>
        <w:tc>
          <w:tcPr>
            <w:tcW w:w="1169" w:type="dxa"/>
            <w:shd w:val="clear" w:color="auto" w:fill="auto"/>
          </w:tcPr>
          <w:p w:rsidR="00D72225" w:rsidRPr="007067A1" w:rsidRDefault="00D72225" w:rsidP="0058074D">
            <w:pPr>
              <w:jc w:val="center"/>
              <w:rPr>
                <w:sz w:val="20"/>
                <w:szCs w:val="20"/>
              </w:rPr>
            </w:pPr>
            <w:r w:rsidRPr="007067A1">
              <w:rPr>
                <w:sz w:val="20"/>
                <w:szCs w:val="20"/>
              </w:rPr>
              <w:t>NO</w:t>
            </w:r>
          </w:p>
        </w:tc>
        <w:tc>
          <w:tcPr>
            <w:tcW w:w="1834" w:type="dxa"/>
            <w:shd w:val="clear" w:color="auto" w:fill="auto"/>
          </w:tcPr>
          <w:p w:rsidR="00D72225" w:rsidRPr="007067A1" w:rsidRDefault="00D72225" w:rsidP="0058074D">
            <w:pPr>
              <w:jc w:val="center"/>
              <w:rPr>
                <w:sz w:val="20"/>
                <w:szCs w:val="20"/>
              </w:rPr>
            </w:pPr>
            <w:r w:rsidRPr="007067A1">
              <w:rPr>
                <w:sz w:val="20"/>
                <w:szCs w:val="20"/>
              </w:rPr>
              <w:t>BILANGAN FUZZI</w:t>
            </w:r>
          </w:p>
        </w:tc>
        <w:tc>
          <w:tcPr>
            <w:tcW w:w="1394" w:type="dxa"/>
            <w:shd w:val="clear" w:color="auto" w:fill="auto"/>
          </w:tcPr>
          <w:p w:rsidR="00D72225" w:rsidRPr="007067A1" w:rsidRDefault="00D72225" w:rsidP="0058074D">
            <w:pPr>
              <w:jc w:val="center"/>
              <w:rPr>
                <w:sz w:val="20"/>
                <w:szCs w:val="20"/>
              </w:rPr>
            </w:pPr>
            <w:r w:rsidRPr="007067A1">
              <w:rPr>
                <w:sz w:val="20"/>
                <w:szCs w:val="20"/>
              </w:rPr>
              <w:t>NILAI</w:t>
            </w:r>
          </w:p>
        </w:tc>
      </w:tr>
      <w:tr w:rsidR="00D72225" w:rsidRPr="007067A1" w:rsidTr="0058074D">
        <w:tc>
          <w:tcPr>
            <w:tcW w:w="1169" w:type="dxa"/>
            <w:shd w:val="clear" w:color="auto" w:fill="auto"/>
          </w:tcPr>
          <w:p w:rsidR="00D72225" w:rsidRPr="007067A1" w:rsidRDefault="00D72225" w:rsidP="0058074D">
            <w:pPr>
              <w:jc w:val="center"/>
              <w:rPr>
                <w:sz w:val="20"/>
                <w:szCs w:val="20"/>
              </w:rPr>
            </w:pPr>
            <w:r w:rsidRPr="007067A1">
              <w:rPr>
                <w:sz w:val="20"/>
                <w:szCs w:val="20"/>
              </w:rPr>
              <w:t>1</w:t>
            </w:r>
          </w:p>
        </w:tc>
        <w:tc>
          <w:tcPr>
            <w:tcW w:w="1834" w:type="dxa"/>
            <w:shd w:val="clear" w:color="auto" w:fill="auto"/>
          </w:tcPr>
          <w:p w:rsidR="00D72225" w:rsidRPr="007067A1" w:rsidRDefault="00D72225" w:rsidP="0058074D">
            <w:pPr>
              <w:jc w:val="center"/>
              <w:rPr>
                <w:sz w:val="20"/>
                <w:szCs w:val="20"/>
              </w:rPr>
            </w:pPr>
            <w:r w:rsidRPr="007067A1">
              <w:rPr>
                <w:sz w:val="20"/>
                <w:szCs w:val="20"/>
              </w:rPr>
              <w:t>HARGA</w:t>
            </w:r>
          </w:p>
        </w:tc>
        <w:tc>
          <w:tcPr>
            <w:tcW w:w="1394" w:type="dxa"/>
            <w:shd w:val="clear" w:color="auto" w:fill="auto"/>
          </w:tcPr>
          <w:p w:rsidR="00D72225" w:rsidRPr="007067A1" w:rsidRDefault="00D72225" w:rsidP="0058074D">
            <w:pPr>
              <w:jc w:val="center"/>
              <w:rPr>
                <w:sz w:val="20"/>
                <w:szCs w:val="20"/>
              </w:rPr>
            </w:pPr>
            <w:r w:rsidRPr="007067A1">
              <w:rPr>
                <w:sz w:val="20"/>
                <w:szCs w:val="20"/>
              </w:rPr>
              <w:t>1</w:t>
            </w:r>
          </w:p>
        </w:tc>
      </w:tr>
      <w:tr w:rsidR="00D72225" w:rsidRPr="007067A1" w:rsidTr="0058074D">
        <w:tc>
          <w:tcPr>
            <w:tcW w:w="1169" w:type="dxa"/>
            <w:shd w:val="clear" w:color="auto" w:fill="auto"/>
          </w:tcPr>
          <w:p w:rsidR="00D72225" w:rsidRPr="007067A1" w:rsidRDefault="00D72225" w:rsidP="0058074D">
            <w:pPr>
              <w:jc w:val="center"/>
              <w:rPr>
                <w:sz w:val="20"/>
                <w:szCs w:val="20"/>
              </w:rPr>
            </w:pPr>
            <w:r w:rsidRPr="007067A1">
              <w:rPr>
                <w:sz w:val="20"/>
                <w:szCs w:val="20"/>
              </w:rPr>
              <w:t>2</w:t>
            </w:r>
          </w:p>
        </w:tc>
        <w:tc>
          <w:tcPr>
            <w:tcW w:w="1834" w:type="dxa"/>
            <w:shd w:val="clear" w:color="auto" w:fill="auto"/>
          </w:tcPr>
          <w:p w:rsidR="00D72225" w:rsidRPr="007067A1" w:rsidRDefault="00D72225" w:rsidP="0058074D">
            <w:pPr>
              <w:jc w:val="center"/>
              <w:rPr>
                <w:sz w:val="20"/>
                <w:szCs w:val="20"/>
              </w:rPr>
            </w:pPr>
            <w:r w:rsidRPr="007067A1">
              <w:rPr>
                <w:sz w:val="20"/>
                <w:szCs w:val="20"/>
              </w:rPr>
              <w:t>MERK</w:t>
            </w:r>
          </w:p>
        </w:tc>
        <w:tc>
          <w:tcPr>
            <w:tcW w:w="1394" w:type="dxa"/>
            <w:shd w:val="clear" w:color="auto" w:fill="auto"/>
          </w:tcPr>
          <w:p w:rsidR="00D72225" w:rsidRPr="007067A1" w:rsidRDefault="00D72225" w:rsidP="0058074D">
            <w:pPr>
              <w:jc w:val="center"/>
              <w:rPr>
                <w:sz w:val="20"/>
                <w:szCs w:val="20"/>
              </w:rPr>
            </w:pPr>
            <w:r w:rsidRPr="007067A1">
              <w:rPr>
                <w:sz w:val="20"/>
                <w:szCs w:val="20"/>
              </w:rPr>
              <w:t>2</w:t>
            </w:r>
          </w:p>
        </w:tc>
      </w:tr>
      <w:tr w:rsidR="00D72225" w:rsidRPr="007067A1" w:rsidTr="0058074D">
        <w:tc>
          <w:tcPr>
            <w:tcW w:w="1169" w:type="dxa"/>
            <w:shd w:val="clear" w:color="auto" w:fill="auto"/>
          </w:tcPr>
          <w:p w:rsidR="00D72225" w:rsidRPr="007067A1" w:rsidRDefault="00D72225" w:rsidP="0058074D">
            <w:pPr>
              <w:jc w:val="center"/>
              <w:rPr>
                <w:sz w:val="20"/>
                <w:szCs w:val="20"/>
              </w:rPr>
            </w:pPr>
            <w:r w:rsidRPr="007067A1">
              <w:rPr>
                <w:sz w:val="20"/>
                <w:szCs w:val="20"/>
              </w:rPr>
              <w:t>3</w:t>
            </w:r>
          </w:p>
        </w:tc>
        <w:tc>
          <w:tcPr>
            <w:tcW w:w="1834" w:type="dxa"/>
            <w:shd w:val="clear" w:color="auto" w:fill="auto"/>
          </w:tcPr>
          <w:p w:rsidR="00D72225" w:rsidRPr="007067A1" w:rsidRDefault="00D72225" w:rsidP="0058074D">
            <w:pPr>
              <w:jc w:val="center"/>
              <w:rPr>
                <w:sz w:val="20"/>
                <w:szCs w:val="20"/>
              </w:rPr>
            </w:pPr>
            <w:r w:rsidRPr="007067A1">
              <w:rPr>
                <w:sz w:val="20"/>
                <w:szCs w:val="20"/>
              </w:rPr>
              <w:t>FUNGSI</w:t>
            </w:r>
          </w:p>
        </w:tc>
        <w:tc>
          <w:tcPr>
            <w:tcW w:w="1394" w:type="dxa"/>
            <w:shd w:val="clear" w:color="auto" w:fill="auto"/>
          </w:tcPr>
          <w:p w:rsidR="00D72225" w:rsidRPr="007067A1" w:rsidRDefault="00D72225" w:rsidP="0058074D">
            <w:pPr>
              <w:jc w:val="center"/>
              <w:rPr>
                <w:sz w:val="20"/>
                <w:szCs w:val="20"/>
              </w:rPr>
            </w:pPr>
            <w:r w:rsidRPr="007067A1">
              <w:rPr>
                <w:sz w:val="20"/>
                <w:szCs w:val="20"/>
              </w:rPr>
              <w:t>3</w:t>
            </w:r>
          </w:p>
        </w:tc>
      </w:tr>
      <w:tr w:rsidR="00D72225" w:rsidRPr="007067A1" w:rsidTr="0058074D">
        <w:tc>
          <w:tcPr>
            <w:tcW w:w="1169" w:type="dxa"/>
            <w:shd w:val="clear" w:color="auto" w:fill="auto"/>
          </w:tcPr>
          <w:p w:rsidR="00D72225" w:rsidRPr="007067A1" w:rsidRDefault="00D72225" w:rsidP="0058074D">
            <w:pPr>
              <w:jc w:val="center"/>
              <w:rPr>
                <w:sz w:val="20"/>
                <w:szCs w:val="20"/>
              </w:rPr>
            </w:pPr>
            <w:r w:rsidRPr="007067A1">
              <w:rPr>
                <w:sz w:val="20"/>
                <w:szCs w:val="20"/>
              </w:rPr>
              <w:t>4</w:t>
            </w:r>
          </w:p>
        </w:tc>
        <w:tc>
          <w:tcPr>
            <w:tcW w:w="1834" w:type="dxa"/>
            <w:shd w:val="clear" w:color="auto" w:fill="auto"/>
          </w:tcPr>
          <w:p w:rsidR="00D72225" w:rsidRPr="007067A1" w:rsidRDefault="00D72225" w:rsidP="0058074D">
            <w:pPr>
              <w:jc w:val="center"/>
              <w:rPr>
                <w:sz w:val="20"/>
                <w:szCs w:val="20"/>
              </w:rPr>
            </w:pPr>
            <w:r w:rsidRPr="007067A1">
              <w:rPr>
                <w:sz w:val="20"/>
                <w:szCs w:val="20"/>
              </w:rPr>
              <w:t>WARNA</w:t>
            </w:r>
          </w:p>
        </w:tc>
        <w:tc>
          <w:tcPr>
            <w:tcW w:w="1394" w:type="dxa"/>
            <w:shd w:val="clear" w:color="auto" w:fill="auto"/>
          </w:tcPr>
          <w:p w:rsidR="00D72225" w:rsidRPr="007067A1" w:rsidRDefault="00D72225" w:rsidP="0058074D">
            <w:pPr>
              <w:keepNext/>
              <w:jc w:val="center"/>
              <w:rPr>
                <w:sz w:val="20"/>
                <w:szCs w:val="20"/>
              </w:rPr>
            </w:pPr>
            <w:r w:rsidRPr="007067A1">
              <w:rPr>
                <w:sz w:val="20"/>
                <w:szCs w:val="20"/>
              </w:rPr>
              <w:t>4</w:t>
            </w:r>
          </w:p>
        </w:tc>
      </w:tr>
    </w:tbl>
    <w:p w:rsidR="00D72225" w:rsidRPr="007067A1" w:rsidRDefault="00D72225" w:rsidP="00D72225">
      <w:pPr>
        <w:pStyle w:val="Body"/>
      </w:pPr>
    </w:p>
    <w:p w:rsidR="00D72225" w:rsidRPr="007067A1" w:rsidRDefault="00D72225" w:rsidP="00D72225">
      <w:pPr>
        <w:pStyle w:val="Heading4"/>
        <w:rPr>
          <w:rFonts w:ascii="Times New Roman" w:hAnsi="Times New Roman"/>
          <w:sz w:val="20"/>
          <w:szCs w:val="20"/>
        </w:rPr>
      </w:pPr>
      <w:r w:rsidRPr="007067A1">
        <w:rPr>
          <w:rFonts w:ascii="Times New Roman" w:hAnsi="Times New Roman"/>
          <w:sz w:val="20"/>
          <w:szCs w:val="20"/>
        </w:rPr>
        <w:t xml:space="preserve">2.6  Hasil dan Pembahasan </w:t>
      </w:r>
    </w:p>
    <w:p w:rsidR="00D72225" w:rsidRPr="007067A1" w:rsidRDefault="00D72225" w:rsidP="00D72225">
      <w:pPr>
        <w:spacing w:line="360" w:lineRule="auto"/>
        <w:ind w:firstLine="720"/>
        <w:jc w:val="both"/>
        <w:rPr>
          <w:sz w:val="20"/>
          <w:szCs w:val="20"/>
        </w:rPr>
      </w:pPr>
      <w:r w:rsidRPr="007067A1">
        <w:rPr>
          <w:sz w:val="20"/>
          <w:szCs w:val="20"/>
        </w:rPr>
        <w:t xml:space="preserve">Langkah pertama yang dilakukan adalah Menentukan </w:t>
      </w:r>
      <w:r w:rsidRPr="007067A1">
        <w:rPr>
          <w:i/>
          <w:sz w:val="20"/>
          <w:szCs w:val="20"/>
        </w:rPr>
        <w:t>alternatif,</w:t>
      </w:r>
      <w:r w:rsidRPr="007067A1">
        <w:rPr>
          <w:sz w:val="20"/>
          <w:szCs w:val="20"/>
        </w:rPr>
        <w:t xml:space="preserve"> </w:t>
      </w:r>
      <w:r w:rsidRPr="007067A1">
        <w:rPr>
          <w:i/>
          <w:sz w:val="20"/>
          <w:szCs w:val="20"/>
        </w:rPr>
        <w:t>kriteria</w:t>
      </w:r>
      <w:r w:rsidRPr="007067A1">
        <w:rPr>
          <w:sz w:val="20"/>
          <w:szCs w:val="20"/>
        </w:rPr>
        <w:t xml:space="preserve"> dan pembobotan </w:t>
      </w:r>
      <w:r w:rsidRPr="007067A1">
        <w:rPr>
          <w:i/>
          <w:sz w:val="20"/>
          <w:szCs w:val="20"/>
        </w:rPr>
        <w:t>kriteria</w:t>
      </w:r>
      <w:r w:rsidRPr="007067A1">
        <w:rPr>
          <w:sz w:val="20"/>
          <w:szCs w:val="20"/>
        </w:rPr>
        <w:t xml:space="preserve"> yang digunakan sebagai acuan dapat dilihat pada </w:t>
      </w:r>
      <w:r w:rsidRPr="007067A1">
        <w:rPr>
          <w:i/>
          <w:sz w:val="20"/>
          <w:szCs w:val="20"/>
        </w:rPr>
        <w:t>analisis data</w:t>
      </w:r>
      <w:r w:rsidRPr="007067A1">
        <w:rPr>
          <w:sz w:val="20"/>
          <w:szCs w:val="20"/>
        </w:rPr>
        <w:t xml:space="preserve"> diatas. Dimana terdapat empat </w:t>
      </w:r>
      <w:r w:rsidRPr="007067A1">
        <w:rPr>
          <w:i/>
          <w:sz w:val="20"/>
          <w:szCs w:val="20"/>
        </w:rPr>
        <w:t xml:space="preserve">alternatif </w:t>
      </w:r>
      <w:r w:rsidRPr="007067A1">
        <w:rPr>
          <w:sz w:val="20"/>
          <w:szCs w:val="20"/>
        </w:rPr>
        <w:t xml:space="preserve">yaitu A1, A2,dan A3. </w:t>
      </w:r>
      <w:r w:rsidRPr="007067A1">
        <w:rPr>
          <w:i/>
          <w:sz w:val="20"/>
          <w:szCs w:val="20"/>
        </w:rPr>
        <w:t>kriteria</w:t>
      </w:r>
      <w:r w:rsidRPr="007067A1">
        <w:rPr>
          <w:sz w:val="20"/>
          <w:szCs w:val="20"/>
        </w:rPr>
        <w:t xml:space="preserve"> yaitu yang digunakan; </w:t>
      </w:r>
    </w:p>
    <w:p w:rsidR="00D72225" w:rsidRPr="007067A1" w:rsidRDefault="00D72225" w:rsidP="00D72225">
      <w:pPr>
        <w:spacing w:line="360" w:lineRule="auto"/>
        <w:ind w:firstLine="720"/>
        <w:jc w:val="both"/>
        <w:rPr>
          <w:sz w:val="20"/>
          <w:szCs w:val="20"/>
        </w:rPr>
      </w:pPr>
      <w:r w:rsidRPr="007067A1">
        <w:rPr>
          <w:sz w:val="20"/>
          <w:szCs w:val="20"/>
        </w:rPr>
        <w:t>C1 = Harga</w:t>
      </w:r>
    </w:p>
    <w:p w:rsidR="00D72225" w:rsidRPr="007067A1" w:rsidRDefault="00D72225" w:rsidP="00D72225">
      <w:pPr>
        <w:spacing w:line="360" w:lineRule="auto"/>
        <w:ind w:firstLine="720"/>
        <w:jc w:val="both"/>
        <w:rPr>
          <w:sz w:val="20"/>
          <w:szCs w:val="20"/>
        </w:rPr>
      </w:pPr>
      <w:r w:rsidRPr="007067A1">
        <w:rPr>
          <w:sz w:val="20"/>
          <w:szCs w:val="20"/>
        </w:rPr>
        <w:t xml:space="preserve">C2 = Merk </w:t>
      </w:r>
    </w:p>
    <w:p w:rsidR="00D72225" w:rsidRPr="007067A1" w:rsidRDefault="00D72225" w:rsidP="00D72225">
      <w:pPr>
        <w:spacing w:line="360" w:lineRule="auto"/>
        <w:ind w:firstLine="720"/>
        <w:jc w:val="both"/>
        <w:rPr>
          <w:sz w:val="20"/>
          <w:szCs w:val="20"/>
        </w:rPr>
      </w:pPr>
      <w:r w:rsidRPr="007067A1">
        <w:rPr>
          <w:sz w:val="20"/>
          <w:szCs w:val="20"/>
        </w:rPr>
        <w:t xml:space="preserve">C3 = Fungsi </w:t>
      </w:r>
    </w:p>
    <w:p w:rsidR="00D72225" w:rsidRPr="007067A1" w:rsidRDefault="00D72225" w:rsidP="00D72225">
      <w:pPr>
        <w:spacing w:line="360" w:lineRule="auto"/>
        <w:ind w:firstLine="720"/>
        <w:jc w:val="both"/>
        <w:rPr>
          <w:sz w:val="20"/>
          <w:szCs w:val="20"/>
        </w:rPr>
      </w:pPr>
      <w:r w:rsidRPr="007067A1">
        <w:rPr>
          <w:sz w:val="20"/>
          <w:szCs w:val="20"/>
        </w:rPr>
        <w:t>C4 = Warna</w:t>
      </w:r>
    </w:p>
    <w:p w:rsidR="00D72225" w:rsidRPr="007067A1" w:rsidRDefault="00D72225" w:rsidP="00D72225">
      <w:pPr>
        <w:spacing w:line="360" w:lineRule="auto"/>
        <w:ind w:firstLine="720"/>
        <w:jc w:val="both"/>
        <w:rPr>
          <w:sz w:val="20"/>
          <w:szCs w:val="20"/>
        </w:rPr>
      </w:pPr>
      <w:r w:rsidRPr="007067A1">
        <w:rPr>
          <w:sz w:val="20"/>
          <w:szCs w:val="20"/>
        </w:rPr>
        <w:t xml:space="preserve">Dalam penilai dengan memberikan suatu pembobotan </w:t>
      </w:r>
      <w:r w:rsidRPr="007067A1">
        <w:rPr>
          <w:i/>
          <w:sz w:val="20"/>
          <w:szCs w:val="20"/>
        </w:rPr>
        <w:t>weight</w:t>
      </w:r>
      <w:r w:rsidRPr="007067A1">
        <w:rPr>
          <w:sz w:val="20"/>
          <w:szCs w:val="20"/>
        </w:rPr>
        <w:t xml:space="preserve"> dalam setiap </w:t>
      </w:r>
      <w:r w:rsidRPr="007067A1">
        <w:rPr>
          <w:i/>
          <w:sz w:val="20"/>
          <w:szCs w:val="20"/>
        </w:rPr>
        <w:t>kriteria</w:t>
      </w:r>
      <w:r w:rsidRPr="007067A1">
        <w:rPr>
          <w:sz w:val="20"/>
          <w:szCs w:val="20"/>
        </w:rPr>
        <w:t xml:space="preserve"> yaitu;</w:t>
      </w:r>
    </w:p>
    <w:p w:rsidR="00D72225" w:rsidRPr="007067A1" w:rsidRDefault="00D72225" w:rsidP="00D72225">
      <w:pPr>
        <w:spacing w:line="360" w:lineRule="auto"/>
        <w:ind w:firstLine="720"/>
        <w:jc w:val="both"/>
        <w:rPr>
          <w:sz w:val="20"/>
          <w:szCs w:val="20"/>
        </w:rPr>
      </w:pPr>
      <w:r w:rsidRPr="007067A1">
        <w:rPr>
          <w:sz w:val="20"/>
          <w:szCs w:val="20"/>
        </w:rPr>
        <w:t xml:space="preserve"> C1 = 30% </w:t>
      </w:r>
    </w:p>
    <w:p w:rsidR="00D72225" w:rsidRPr="007067A1" w:rsidRDefault="00D72225" w:rsidP="00D72225">
      <w:pPr>
        <w:spacing w:line="360" w:lineRule="auto"/>
        <w:ind w:firstLine="720"/>
        <w:jc w:val="both"/>
        <w:rPr>
          <w:sz w:val="20"/>
          <w:szCs w:val="20"/>
        </w:rPr>
      </w:pPr>
      <w:r w:rsidRPr="007067A1">
        <w:rPr>
          <w:sz w:val="20"/>
          <w:szCs w:val="20"/>
        </w:rPr>
        <w:t xml:space="preserve"> C2 = 20%</w:t>
      </w:r>
    </w:p>
    <w:p w:rsidR="00D72225" w:rsidRPr="007067A1" w:rsidRDefault="00D72225" w:rsidP="00D72225">
      <w:pPr>
        <w:spacing w:line="360" w:lineRule="auto"/>
        <w:ind w:firstLine="720"/>
        <w:jc w:val="both"/>
        <w:rPr>
          <w:sz w:val="20"/>
          <w:szCs w:val="20"/>
        </w:rPr>
      </w:pPr>
      <w:r w:rsidRPr="007067A1">
        <w:rPr>
          <w:sz w:val="20"/>
          <w:szCs w:val="20"/>
        </w:rPr>
        <w:t xml:space="preserve"> C3 = 10%</w:t>
      </w:r>
    </w:p>
    <w:p w:rsidR="00D72225" w:rsidRPr="007067A1" w:rsidRDefault="00D72225" w:rsidP="00D72225">
      <w:pPr>
        <w:spacing w:line="360" w:lineRule="auto"/>
        <w:ind w:firstLine="720"/>
        <w:jc w:val="both"/>
        <w:rPr>
          <w:sz w:val="20"/>
          <w:szCs w:val="20"/>
        </w:rPr>
      </w:pPr>
      <w:r w:rsidRPr="007067A1">
        <w:rPr>
          <w:sz w:val="20"/>
          <w:szCs w:val="20"/>
        </w:rPr>
        <w:t xml:space="preserve"> C4 = 40% </w:t>
      </w:r>
    </w:p>
    <w:p w:rsidR="00D72225" w:rsidRPr="007067A1" w:rsidRDefault="00D72225" w:rsidP="00D72225">
      <w:pPr>
        <w:ind w:firstLine="720"/>
        <w:jc w:val="both"/>
        <w:rPr>
          <w:sz w:val="20"/>
          <w:szCs w:val="20"/>
        </w:rPr>
      </w:pPr>
      <w:r w:rsidRPr="007067A1">
        <w:rPr>
          <w:sz w:val="20"/>
          <w:szCs w:val="20"/>
        </w:rPr>
        <w:t xml:space="preserve">Untuk </w:t>
      </w:r>
      <w:r w:rsidRPr="007067A1">
        <w:rPr>
          <w:i/>
          <w:sz w:val="20"/>
          <w:szCs w:val="20"/>
        </w:rPr>
        <w:t>semple alternatif</w:t>
      </w:r>
      <w:r w:rsidRPr="007067A1">
        <w:rPr>
          <w:sz w:val="20"/>
          <w:szCs w:val="20"/>
        </w:rPr>
        <w:t xml:space="preserve">  yang akan digunakan yaitu  tiga golongan yang  penjualan baju. yaitu: </w:t>
      </w:r>
    </w:p>
    <w:p w:rsidR="00D72225" w:rsidRPr="007067A1" w:rsidRDefault="00D72225" w:rsidP="00D72225">
      <w:pPr>
        <w:ind w:firstLine="720"/>
        <w:jc w:val="both"/>
        <w:rPr>
          <w:sz w:val="20"/>
          <w:szCs w:val="20"/>
        </w:rPr>
      </w:pPr>
      <w:r w:rsidRPr="007067A1">
        <w:rPr>
          <w:sz w:val="20"/>
          <w:szCs w:val="20"/>
        </w:rPr>
        <w:t>A1 = Orang Tua (OT)</w:t>
      </w:r>
    </w:p>
    <w:p w:rsidR="00D72225" w:rsidRPr="007067A1" w:rsidRDefault="00D72225" w:rsidP="00D72225">
      <w:pPr>
        <w:ind w:firstLine="720"/>
        <w:jc w:val="both"/>
        <w:rPr>
          <w:sz w:val="20"/>
          <w:szCs w:val="20"/>
        </w:rPr>
      </w:pPr>
      <w:r w:rsidRPr="007067A1">
        <w:rPr>
          <w:sz w:val="20"/>
          <w:szCs w:val="20"/>
        </w:rPr>
        <w:t xml:space="preserve">A2 = Orang Dewasa (OD) </w:t>
      </w:r>
    </w:p>
    <w:p w:rsidR="00D72225" w:rsidRPr="007067A1" w:rsidRDefault="00D72225" w:rsidP="00D72225">
      <w:pPr>
        <w:ind w:firstLine="720"/>
        <w:jc w:val="both"/>
        <w:rPr>
          <w:sz w:val="20"/>
          <w:szCs w:val="20"/>
        </w:rPr>
      </w:pPr>
      <w:r w:rsidRPr="007067A1">
        <w:rPr>
          <w:sz w:val="20"/>
          <w:szCs w:val="20"/>
        </w:rPr>
        <w:t>A3 = Anak - Anak (AA)</w:t>
      </w:r>
    </w:p>
    <w:p w:rsidR="00D72225" w:rsidRPr="007067A1" w:rsidRDefault="00D72225" w:rsidP="00D72225">
      <w:pPr>
        <w:jc w:val="both"/>
        <w:rPr>
          <w:sz w:val="20"/>
          <w:szCs w:val="20"/>
        </w:rPr>
      </w:pPr>
      <w:r w:rsidRPr="007067A1">
        <w:rPr>
          <w:sz w:val="20"/>
          <w:szCs w:val="20"/>
        </w:rPr>
        <w:tab/>
        <w:t xml:space="preserve">setelah itu yaitu pemberian reting untuk suatu kecocokan dalam setiap </w:t>
      </w:r>
      <w:r w:rsidRPr="007067A1">
        <w:rPr>
          <w:i/>
          <w:sz w:val="20"/>
          <w:szCs w:val="20"/>
        </w:rPr>
        <w:t>alternatif</w:t>
      </w:r>
      <w:r w:rsidRPr="007067A1">
        <w:rPr>
          <w:sz w:val="20"/>
          <w:szCs w:val="20"/>
        </w:rPr>
        <w:t xml:space="preserve"> pada setiap </w:t>
      </w:r>
      <w:r w:rsidRPr="007067A1">
        <w:rPr>
          <w:i/>
          <w:sz w:val="20"/>
          <w:szCs w:val="20"/>
        </w:rPr>
        <w:t>kriteria</w:t>
      </w:r>
      <w:r w:rsidRPr="007067A1">
        <w:rPr>
          <w:sz w:val="20"/>
          <w:szCs w:val="20"/>
        </w:rPr>
        <w:t xml:space="preserve"> dalam pemeringkatan baju terlaris yang telah ditentukan sebagai berikut;</w:t>
      </w:r>
    </w:p>
    <w:p w:rsidR="00D72225" w:rsidRPr="007067A1" w:rsidRDefault="00D72225" w:rsidP="00D72225">
      <w:pPr>
        <w:jc w:val="both"/>
        <w:rPr>
          <w:sz w:val="20"/>
          <w:szCs w:val="20"/>
        </w:rPr>
      </w:pPr>
      <w:bookmarkStart w:id="11" w:name="_Toc80025187"/>
      <w:r w:rsidRPr="007067A1">
        <w:rPr>
          <w:sz w:val="20"/>
          <w:szCs w:val="20"/>
        </w:rPr>
        <w:lastRenderedPageBreak/>
        <w:t xml:space="preserve">TABEL 2. </w:t>
      </w:r>
      <w:r w:rsidRPr="007067A1">
        <w:rPr>
          <w:sz w:val="20"/>
          <w:szCs w:val="20"/>
        </w:rPr>
        <w:fldChar w:fldCharType="begin"/>
      </w:r>
      <w:r w:rsidRPr="007067A1">
        <w:rPr>
          <w:sz w:val="20"/>
          <w:szCs w:val="20"/>
        </w:rPr>
        <w:instrText xml:space="preserve"> SEQ TABEL_2. \* ARABIC </w:instrText>
      </w:r>
      <w:r w:rsidRPr="007067A1">
        <w:rPr>
          <w:sz w:val="20"/>
          <w:szCs w:val="20"/>
        </w:rPr>
        <w:fldChar w:fldCharType="separate"/>
      </w:r>
      <w:r w:rsidRPr="007067A1">
        <w:rPr>
          <w:noProof/>
          <w:sz w:val="20"/>
          <w:szCs w:val="20"/>
        </w:rPr>
        <w:t>6</w:t>
      </w:r>
      <w:r w:rsidRPr="007067A1">
        <w:rPr>
          <w:sz w:val="20"/>
          <w:szCs w:val="20"/>
        </w:rPr>
        <w:fldChar w:fldCharType="end"/>
      </w:r>
      <w:r w:rsidRPr="007067A1">
        <w:rPr>
          <w:sz w:val="20"/>
          <w:szCs w:val="20"/>
        </w:rPr>
        <w:t xml:space="preserve">  ALTERNATIF PADA SETIAP KRITERIA</w:t>
      </w:r>
      <w:bookmarkEnd w:id="11"/>
    </w:p>
    <w:p w:rsidR="00D72225" w:rsidRPr="007067A1" w:rsidRDefault="00D72225" w:rsidP="00D72225">
      <w:pPr>
        <w:jc w:val="both"/>
        <w:rPr>
          <w:sz w:val="20"/>
          <w:szCs w:val="20"/>
        </w:rPr>
      </w:pPr>
      <w:r w:rsidRPr="007067A1">
        <w:rPr>
          <w:sz w:val="20"/>
          <w:szCs w:val="20"/>
        </w:rPr>
        <w:t>Tabel reting kecocokan dari setiap alternatif pada setiap keretria</w:t>
      </w:r>
    </w:p>
    <w:p w:rsidR="00D72225" w:rsidRPr="007067A1" w:rsidRDefault="00D72225" w:rsidP="00D7222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710"/>
        <w:gridCol w:w="1171"/>
        <w:gridCol w:w="710"/>
        <w:gridCol w:w="710"/>
      </w:tblGrid>
      <w:tr w:rsidR="00D72225" w:rsidRPr="007067A1" w:rsidTr="0058074D">
        <w:tc>
          <w:tcPr>
            <w:tcW w:w="1661" w:type="dxa"/>
            <w:tcBorders>
              <w:bottom w:val="nil"/>
            </w:tcBorders>
            <w:shd w:val="clear" w:color="auto" w:fill="auto"/>
          </w:tcPr>
          <w:p w:rsidR="00D72225" w:rsidRPr="007067A1" w:rsidRDefault="00D72225" w:rsidP="0058074D">
            <w:pPr>
              <w:jc w:val="center"/>
              <w:rPr>
                <w:b/>
                <w:sz w:val="20"/>
                <w:szCs w:val="20"/>
              </w:rPr>
            </w:pPr>
            <w:r w:rsidRPr="007067A1">
              <w:rPr>
                <w:b/>
                <w:sz w:val="20"/>
                <w:szCs w:val="20"/>
              </w:rPr>
              <w:t>Alter natif</w:t>
            </w:r>
          </w:p>
        </w:tc>
        <w:tc>
          <w:tcPr>
            <w:tcW w:w="1660" w:type="dxa"/>
            <w:tcBorders>
              <w:right w:val="nil"/>
            </w:tcBorders>
            <w:shd w:val="clear" w:color="auto" w:fill="auto"/>
          </w:tcPr>
          <w:p w:rsidR="00D72225" w:rsidRPr="007067A1" w:rsidRDefault="00D72225" w:rsidP="0058074D">
            <w:pPr>
              <w:jc w:val="center"/>
              <w:rPr>
                <w:sz w:val="20"/>
                <w:szCs w:val="20"/>
              </w:rPr>
            </w:pPr>
          </w:p>
        </w:tc>
        <w:tc>
          <w:tcPr>
            <w:tcW w:w="1846" w:type="dxa"/>
            <w:tcBorders>
              <w:left w:val="nil"/>
              <w:right w:val="nil"/>
            </w:tcBorders>
            <w:shd w:val="clear" w:color="auto" w:fill="auto"/>
          </w:tcPr>
          <w:p w:rsidR="00D72225" w:rsidRPr="007067A1" w:rsidRDefault="00D72225" w:rsidP="0058074D">
            <w:pPr>
              <w:tabs>
                <w:tab w:val="left" w:pos="270"/>
                <w:tab w:val="left" w:pos="1425"/>
              </w:tabs>
              <w:jc w:val="center"/>
              <w:rPr>
                <w:b/>
                <w:sz w:val="20"/>
                <w:szCs w:val="20"/>
              </w:rPr>
            </w:pPr>
            <w:r w:rsidRPr="007067A1">
              <w:rPr>
                <w:b/>
                <w:sz w:val="20"/>
                <w:szCs w:val="20"/>
              </w:rPr>
              <w:t>kereteria</w:t>
            </w:r>
          </w:p>
        </w:tc>
        <w:tc>
          <w:tcPr>
            <w:tcW w:w="1660" w:type="dxa"/>
            <w:tcBorders>
              <w:left w:val="nil"/>
              <w:right w:val="nil"/>
            </w:tcBorders>
            <w:shd w:val="clear" w:color="auto" w:fill="auto"/>
          </w:tcPr>
          <w:p w:rsidR="00D72225" w:rsidRPr="007067A1" w:rsidRDefault="00D72225" w:rsidP="0058074D">
            <w:pPr>
              <w:jc w:val="center"/>
              <w:rPr>
                <w:sz w:val="20"/>
                <w:szCs w:val="20"/>
              </w:rPr>
            </w:pPr>
          </w:p>
        </w:tc>
        <w:tc>
          <w:tcPr>
            <w:tcW w:w="1660" w:type="dxa"/>
            <w:tcBorders>
              <w:left w:val="nil"/>
            </w:tcBorders>
            <w:shd w:val="clear" w:color="auto" w:fill="auto"/>
          </w:tcPr>
          <w:p w:rsidR="00D72225" w:rsidRPr="007067A1" w:rsidRDefault="00D72225" w:rsidP="0058074D">
            <w:pPr>
              <w:jc w:val="center"/>
              <w:rPr>
                <w:sz w:val="20"/>
                <w:szCs w:val="20"/>
              </w:rPr>
            </w:pPr>
          </w:p>
        </w:tc>
      </w:tr>
      <w:tr w:rsidR="00D72225" w:rsidRPr="007067A1" w:rsidTr="0058074D">
        <w:tc>
          <w:tcPr>
            <w:tcW w:w="1661" w:type="dxa"/>
            <w:tcBorders>
              <w:top w:val="nil"/>
            </w:tcBorders>
            <w:shd w:val="clear" w:color="auto" w:fill="auto"/>
          </w:tcPr>
          <w:p w:rsidR="00D72225" w:rsidRPr="007067A1" w:rsidRDefault="00D72225" w:rsidP="0058074D">
            <w:pPr>
              <w:jc w:val="center"/>
              <w:rPr>
                <w:sz w:val="20"/>
                <w:szCs w:val="20"/>
              </w:rPr>
            </w:pPr>
          </w:p>
        </w:tc>
        <w:tc>
          <w:tcPr>
            <w:tcW w:w="1660" w:type="dxa"/>
            <w:shd w:val="clear" w:color="auto" w:fill="auto"/>
          </w:tcPr>
          <w:p w:rsidR="00D72225" w:rsidRPr="007067A1" w:rsidRDefault="00D72225" w:rsidP="0058074D">
            <w:pPr>
              <w:rPr>
                <w:b/>
                <w:sz w:val="20"/>
                <w:szCs w:val="20"/>
              </w:rPr>
            </w:pPr>
            <w:r w:rsidRPr="007067A1">
              <w:rPr>
                <w:b/>
                <w:sz w:val="20"/>
                <w:szCs w:val="20"/>
              </w:rPr>
              <w:t>C1</w:t>
            </w:r>
          </w:p>
        </w:tc>
        <w:tc>
          <w:tcPr>
            <w:tcW w:w="1846" w:type="dxa"/>
            <w:shd w:val="clear" w:color="auto" w:fill="auto"/>
          </w:tcPr>
          <w:p w:rsidR="00D72225" w:rsidRPr="007067A1" w:rsidRDefault="00D72225" w:rsidP="0058074D">
            <w:pPr>
              <w:rPr>
                <w:b/>
                <w:sz w:val="20"/>
                <w:szCs w:val="20"/>
              </w:rPr>
            </w:pPr>
            <w:r w:rsidRPr="007067A1">
              <w:rPr>
                <w:b/>
                <w:sz w:val="20"/>
                <w:szCs w:val="20"/>
              </w:rPr>
              <w:t>C2</w:t>
            </w:r>
          </w:p>
        </w:tc>
        <w:tc>
          <w:tcPr>
            <w:tcW w:w="1660" w:type="dxa"/>
            <w:shd w:val="clear" w:color="auto" w:fill="auto"/>
          </w:tcPr>
          <w:p w:rsidR="00D72225" w:rsidRPr="007067A1" w:rsidRDefault="00D72225" w:rsidP="0058074D">
            <w:pPr>
              <w:rPr>
                <w:b/>
                <w:sz w:val="20"/>
                <w:szCs w:val="20"/>
              </w:rPr>
            </w:pPr>
            <w:r w:rsidRPr="007067A1">
              <w:rPr>
                <w:b/>
                <w:sz w:val="20"/>
                <w:szCs w:val="20"/>
              </w:rPr>
              <w:t>C3</w:t>
            </w:r>
          </w:p>
        </w:tc>
        <w:tc>
          <w:tcPr>
            <w:tcW w:w="1660" w:type="dxa"/>
            <w:shd w:val="clear" w:color="auto" w:fill="auto"/>
          </w:tcPr>
          <w:p w:rsidR="00D72225" w:rsidRPr="007067A1" w:rsidRDefault="00D72225" w:rsidP="0058074D">
            <w:pPr>
              <w:rPr>
                <w:b/>
                <w:sz w:val="20"/>
                <w:szCs w:val="20"/>
              </w:rPr>
            </w:pPr>
            <w:r w:rsidRPr="007067A1">
              <w:rPr>
                <w:b/>
                <w:sz w:val="20"/>
                <w:szCs w:val="20"/>
              </w:rPr>
              <w:t>C4</w:t>
            </w:r>
          </w:p>
        </w:tc>
      </w:tr>
      <w:tr w:rsidR="00D72225" w:rsidRPr="007067A1" w:rsidTr="0058074D">
        <w:tc>
          <w:tcPr>
            <w:tcW w:w="1661" w:type="dxa"/>
            <w:shd w:val="clear" w:color="auto" w:fill="auto"/>
          </w:tcPr>
          <w:p w:rsidR="00D72225" w:rsidRPr="007067A1" w:rsidRDefault="00D72225" w:rsidP="0058074D">
            <w:pPr>
              <w:rPr>
                <w:b/>
                <w:sz w:val="20"/>
                <w:szCs w:val="20"/>
              </w:rPr>
            </w:pPr>
            <w:r w:rsidRPr="007067A1">
              <w:rPr>
                <w:b/>
                <w:sz w:val="20"/>
                <w:szCs w:val="20"/>
              </w:rPr>
              <w:t xml:space="preserve">A1 </w:t>
            </w:r>
          </w:p>
        </w:tc>
        <w:tc>
          <w:tcPr>
            <w:tcW w:w="1660" w:type="dxa"/>
            <w:shd w:val="clear" w:color="auto" w:fill="auto"/>
          </w:tcPr>
          <w:p w:rsidR="00D72225" w:rsidRPr="007067A1" w:rsidRDefault="00D72225" w:rsidP="0058074D">
            <w:pPr>
              <w:jc w:val="center"/>
              <w:rPr>
                <w:sz w:val="20"/>
                <w:szCs w:val="20"/>
              </w:rPr>
            </w:pPr>
            <w:r w:rsidRPr="007067A1">
              <w:rPr>
                <w:sz w:val="20"/>
                <w:szCs w:val="20"/>
              </w:rPr>
              <w:t>4</w:t>
            </w:r>
          </w:p>
        </w:tc>
        <w:tc>
          <w:tcPr>
            <w:tcW w:w="1846" w:type="dxa"/>
            <w:shd w:val="clear" w:color="auto" w:fill="auto"/>
          </w:tcPr>
          <w:p w:rsidR="00D72225" w:rsidRPr="007067A1" w:rsidRDefault="00D72225" w:rsidP="0058074D">
            <w:pPr>
              <w:jc w:val="center"/>
              <w:rPr>
                <w:sz w:val="20"/>
                <w:szCs w:val="20"/>
              </w:rPr>
            </w:pPr>
            <w:r w:rsidRPr="007067A1">
              <w:rPr>
                <w:sz w:val="20"/>
                <w:szCs w:val="20"/>
              </w:rPr>
              <w:t>3</w:t>
            </w:r>
          </w:p>
        </w:tc>
        <w:tc>
          <w:tcPr>
            <w:tcW w:w="1660" w:type="dxa"/>
            <w:shd w:val="clear" w:color="auto" w:fill="auto"/>
          </w:tcPr>
          <w:p w:rsidR="00D72225" w:rsidRPr="007067A1" w:rsidRDefault="00D72225" w:rsidP="0058074D">
            <w:pPr>
              <w:jc w:val="center"/>
              <w:rPr>
                <w:sz w:val="20"/>
                <w:szCs w:val="20"/>
              </w:rPr>
            </w:pPr>
            <w:r w:rsidRPr="007067A1">
              <w:rPr>
                <w:sz w:val="20"/>
                <w:szCs w:val="20"/>
              </w:rPr>
              <w:t>2</w:t>
            </w:r>
          </w:p>
        </w:tc>
        <w:tc>
          <w:tcPr>
            <w:tcW w:w="1660" w:type="dxa"/>
            <w:shd w:val="clear" w:color="auto" w:fill="auto"/>
          </w:tcPr>
          <w:p w:rsidR="00D72225" w:rsidRPr="007067A1" w:rsidRDefault="00D72225" w:rsidP="0058074D">
            <w:pPr>
              <w:jc w:val="center"/>
              <w:rPr>
                <w:sz w:val="20"/>
                <w:szCs w:val="20"/>
              </w:rPr>
            </w:pPr>
            <w:r w:rsidRPr="007067A1">
              <w:rPr>
                <w:sz w:val="20"/>
                <w:szCs w:val="20"/>
              </w:rPr>
              <w:t>1</w:t>
            </w:r>
          </w:p>
        </w:tc>
      </w:tr>
      <w:tr w:rsidR="00D72225" w:rsidRPr="007067A1" w:rsidTr="0058074D">
        <w:tc>
          <w:tcPr>
            <w:tcW w:w="1661" w:type="dxa"/>
            <w:shd w:val="clear" w:color="auto" w:fill="auto"/>
          </w:tcPr>
          <w:p w:rsidR="00D72225" w:rsidRPr="007067A1" w:rsidRDefault="00D72225" w:rsidP="0058074D">
            <w:pPr>
              <w:rPr>
                <w:b/>
                <w:sz w:val="20"/>
                <w:szCs w:val="20"/>
              </w:rPr>
            </w:pPr>
            <w:r w:rsidRPr="007067A1">
              <w:rPr>
                <w:b/>
                <w:sz w:val="20"/>
                <w:szCs w:val="20"/>
              </w:rPr>
              <w:t xml:space="preserve"> A2</w:t>
            </w:r>
          </w:p>
        </w:tc>
        <w:tc>
          <w:tcPr>
            <w:tcW w:w="1660" w:type="dxa"/>
            <w:shd w:val="clear" w:color="auto" w:fill="auto"/>
          </w:tcPr>
          <w:p w:rsidR="00D72225" w:rsidRPr="007067A1" w:rsidRDefault="00D72225" w:rsidP="0058074D">
            <w:pPr>
              <w:jc w:val="center"/>
              <w:rPr>
                <w:sz w:val="20"/>
                <w:szCs w:val="20"/>
              </w:rPr>
            </w:pPr>
            <w:r w:rsidRPr="007067A1">
              <w:rPr>
                <w:sz w:val="20"/>
                <w:szCs w:val="20"/>
              </w:rPr>
              <w:t>1</w:t>
            </w:r>
          </w:p>
        </w:tc>
        <w:tc>
          <w:tcPr>
            <w:tcW w:w="1846" w:type="dxa"/>
            <w:shd w:val="clear" w:color="auto" w:fill="auto"/>
          </w:tcPr>
          <w:p w:rsidR="00D72225" w:rsidRPr="007067A1" w:rsidRDefault="00D72225" w:rsidP="0058074D">
            <w:pPr>
              <w:jc w:val="center"/>
              <w:rPr>
                <w:sz w:val="20"/>
                <w:szCs w:val="20"/>
              </w:rPr>
            </w:pPr>
            <w:r w:rsidRPr="007067A1">
              <w:rPr>
                <w:sz w:val="20"/>
                <w:szCs w:val="20"/>
              </w:rPr>
              <w:t>2</w:t>
            </w:r>
          </w:p>
        </w:tc>
        <w:tc>
          <w:tcPr>
            <w:tcW w:w="1660" w:type="dxa"/>
            <w:shd w:val="clear" w:color="auto" w:fill="auto"/>
          </w:tcPr>
          <w:p w:rsidR="00D72225" w:rsidRPr="007067A1" w:rsidRDefault="00D72225" w:rsidP="0058074D">
            <w:pPr>
              <w:jc w:val="center"/>
              <w:rPr>
                <w:sz w:val="20"/>
                <w:szCs w:val="20"/>
              </w:rPr>
            </w:pPr>
            <w:r w:rsidRPr="007067A1">
              <w:rPr>
                <w:sz w:val="20"/>
                <w:szCs w:val="20"/>
              </w:rPr>
              <w:t>3</w:t>
            </w:r>
          </w:p>
        </w:tc>
        <w:tc>
          <w:tcPr>
            <w:tcW w:w="1660" w:type="dxa"/>
            <w:shd w:val="clear" w:color="auto" w:fill="auto"/>
          </w:tcPr>
          <w:p w:rsidR="00D72225" w:rsidRPr="007067A1" w:rsidRDefault="00D72225" w:rsidP="0058074D">
            <w:pPr>
              <w:jc w:val="center"/>
              <w:rPr>
                <w:sz w:val="20"/>
                <w:szCs w:val="20"/>
              </w:rPr>
            </w:pPr>
            <w:r w:rsidRPr="007067A1">
              <w:rPr>
                <w:sz w:val="20"/>
                <w:szCs w:val="20"/>
              </w:rPr>
              <w:t>4</w:t>
            </w:r>
          </w:p>
        </w:tc>
      </w:tr>
      <w:tr w:rsidR="00D72225" w:rsidRPr="007067A1" w:rsidTr="0058074D">
        <w:tc>
          <w:tcPr>
            <w:tcW w:w="1661" w:type="dxa"/>
            <w:shd w:val="clear" w:color="auto" w:fill="auto"/>
          </w:tcPr>
          <w:p w:rsidR="00D72225" w:rsidRPr="007067A1" w:rsidRDefault="00D72225" w:rsidP="0058074D">
            <w:pPr>
              <w:rPr>
                <w:b/>
                <w:sz w:val="20"/>
                <w:szCs w:val="20"/>
              </w:rPr>
            </w:pPr>
            <w:r w:rsidRPr="007067A1">
              <w:rPr>
                <w:b/>
                <w:sz w:val="20"/>
                <w:szCs w:val="20"/>
              </w:rPr>
              <w:t xml:space="preserve"> A3 </w:t>
            </w:r>
          </w:p>
        </w:tc>
        <w:tc>
          <w:tcPr>
            <w:tcW w:w="1660" w:type="dxa"/>
            <w:shd w:val="clear" w:color="auto" w:fill="auto"/>
          </w:tcPr>
          <w:p w:rsidR="00D72225" w:rsidRPr="007067A1" w:rsidRDefault="00D72225" w:rsidP="0058074D">
            <w:pPr>
              <w:jc w:val="center"/>
              <w:rPr>
                <w:sz w:val="20"/>
                <w:szCs w:val="20"/>
              </w:rPr>
            </w:pPr>
            <w:r w:rsidRPr="007067A1">
              <w:rPr>
                <w:sz w:val="20"/>
                <w:szCs w:val="20"/>
              </w:rPr>
              <w:t>3</w:t>
            </w:r>
          </w:p>
        </w:tc>
        <w:tc>
          <w:tcPr>
            <w:tcW w:w="1846" w:type="dxa"/>
            <w:shd w:val="clear" w:color="auto" w:fill="auto"/>
          </w:tcPr>
          <w:p w:rsidR="00D72225" w:rsidRPr="007067A1" w:rsidRDefault="00D72225" w:rsidP="0058074D">
            <w:pPr>
              <w:jc w:val="center"/>
              <w:rPr>
                <w:sz w:val="20"/>
                <w:szCs w:val="20"/>
              </w:rPr>
            </w:pPr>
            <w:r w:rsidRPr="007067A1">
              <w:rPr>
                <w:sz w:val="20"/>
                <w:szCs w:val="20"/>
              </w:rPr>
              <w:t>3</w:t>
            </w:r>
          </w:p>
        </w:tc>
        <w:tc>
          <w:tcPr>
            <w:tcW w:w="1660" w:type="dxa"/>
            <w:shd w:val="clear" w:color="auto" w:fill="auto"/>
          </w:tcPr>
          <w:p w:rsidR="00D72225" w:rsidRPr="007067A1" w:rsidRDefault="00D72225" w:rsidP="0058074D">
            <w:pPr>
              <w:jc w:val="center"/>
              <w:rPr>
                <w:sz w:val="20"/>
                <w:szCs w:val="20"/>
              </w:rPr>
            </w:pPr>
            <w:r w:rsidRPr="007067A1">
              <w:rPr>
                <w:sz w:val="20"/>
                <w:szCs w:val="20"/>
              </w:rPr>
              <w:t>4</w:t>
            </w:r>
          </w:p>
        </w:tc>
        <w:tc>
          <w:tcPr>
            <w:tcW w:w="1660" w:type="dxa"/>
            <w:shd w:val="clear" w:color="auto" w:fill="auto"/>
          </w:tcPr>
          <w:p w:rsidR="00D72225" w:rsidRPr="007067A1" w:rsidRDefault="00D72225" w:rsidP="0058074D">
            <w:pPr>
              <w:keepNext/>
              <w:jc w:val="center"/>
              <w:rPr>
                <w:sz w:val="20"/>
                <w:szCs w:val="20"/>
              </w:rPr>
            </w:pPr>
            <w:r w:rsidRPr="007067A1">
              <w:rPr>
                <w:sz w:val="20"/>
                <w:szCs w:val="20"/>
              </w:rPr>
              <w:t>4</w:t>
            </w:r>
          </w:p>
        </w:tc>
      </w:tr>
    </w:tbl>
    <w:p w:rsidR="00D72225" w:rsidRPr="007067A1" w:rsidRDefault="00D72225" w:rsidP="00D72225">
      <w:pPr>
        <w:pStyle w:val="Caption"/>
        <w:rPr>
          <w:rFonts w:ascii="Times New Roman" w:hAnsi="Times New Roman"/>
          <w:sz w:val="20"/>
          <w:szCs w:val="20"/>
        </w:rPr>
      </w:pPr>
    </w:p>
    <w:p w:rsidR="00D72225" w:rsidRPr="007067A1" w:rsidRDefault="00D72225" w:rsidP="00D72225">
      <w:pPr>
        <w:spacing w:line="360" w:lineRule="auto"/>
        <w:ind w:firstLine="720"/>
        <w:rPr>
          <w:sz w:val="20"/>
          <w:szCs w:val="20"/>
        </w:rPr>
      </w:pPr>
      <w:r w:rsidRPr="007067A1">
        <w:rPr>
          <w:sz w:val="20"/>
          <w:szCs w:val="20"/>
        </w:rPr>
        <w:t xml:space="preserve">Untuk langkah ketiga adalah pembentukan matriks dalam keputusan yaitu; </w:t>
      </w:r>
    </w:p>
    <w:p w:rsidR="00D72225" w:rsidRPr="007067A1" w:rsidRDefault="00D72225" w:rsidP="00D72225">
      <w:pPr>
        <w:spacing w:line="360" w:lineRule="auto"/>
        <w:rPr>
          <w:sz w:val="20"/>
          <w:szCs w:val="20"/>
        </w:rPr>
      </w:pPr>
      <w:r w:rsidRPr="007067A1">
        <w:rPr>
          <w:sz w:val="20"/>
          <w:szCs w:val="20"/>
        </w:rPr>
        <w:t xml:space="preserve">X = </w:t>
      </w: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4</m:t>
                  </m:r>
                </m:e>
                <m:e>
                  <m:r>
                    <w:rPr>
                      <w:rFonts w:ascii="Cambria Math" w:hAnsi="Cambria Math"/>
                    </w:rPr>
                    <m:t>3</m:t>
                  </m:r>
                </m:e>
                <m:e>
                  <m:r>
                    <w:rPr>
                      <w:rFonts w:ascii="Cambria Math" w:hAnsi="Cambria Math"/>
                    </w:rPr>
                    <m:t>2</m:t>
                  </m:r>
                </m:e>
                <m:e>
                  <m:r>
                    <w:rPr>
                      <w:rFonts w:ascii="Cambria Math" w:hAnsi="Cambria Math"/>
                    </w:rPr>
                    <m:t>1</m:t>
                  </m:r>
                </m:e>
              </m:mr>
              <m:mr>
                <m:e>
                  <m:r>
                    <w:rPr>
                      <w:rFonts w:ascii="Cambria Math" w:hAnsi="Cambria Math"/>
                    </w:rPr>
                    <m:t>1</m:t>
                  </m:r>
                </m:e>
                <m:e>
                  <m:r>
                    <w:rPr>
                      <w:rFonts w:ascii="Cambria Math" w:hAnsi="Cambria Math"/>
                    </w:rPr>
                    <m:t>2</m:t>
                  </m:r>
                </m:e>
                <m:e>
                  <m:r>
                    <w:rPr>
                      <w:rFonts w:ascii="Cambria Math" w:hAnsi="Cambria Math"/>
                    </w:rPr>
                    <m:t>3</m:t>
                  </m:r>
                </m:e>
                <m:e>
                  <m:r>
                    <w:rPr>
                      <w:rFonts w:ascii="Cambria Math" w:hAnsi="Cambria Math"/>
                    </w:rPr>
                    <m:t>4</m:t>
                  </m:r>
                </m:e>
              </m:mr>
              <m:mr>
                <m:e>
                  <m:r>
                    <w:rPr>
                      <w:rFonts w:ascii="Cambria Math" w:hAnsi="Cambria Math"/>
                    </w:rPr>
                    <m:t>3</m:t>
                  </m:r>
                </m:e>
                <m:e>
                  <m:r>
                    <w:rPr>
                      <w:rFonts w:ascii="Cambria Math" w:hAnsi="Cambria Math"/>
                    </w:rPr>
                    <m:t>3</m:t>
                  </m:r>
                </m:e>
                <m:e>
                  <m:r>
                    <w:rPr>
                      <w:rFonts w:ascii="Cambria Math" w:hAnsi="Cambria Math"/>
                    </w:rPr>
                    <m:t>4</m:t>
                  </m:r>
                </m:e>
                <m:e>
                  <m:r>
                    <w:rPr>
                      <w:rFonts w:ascii="Cambria Math" w:hAnsi="Cambria Math"/>
                    </w:rPr>
                    <m:t>4</m:t>
                  </m:r>
                </m:e>
              </m:mr>
            </m:m>
          </m:e>
        </m:d>
      </m:oMath>
      <w:r w:rsidRPr="007067A1">
        <w:rPr>
          <w:sz w:val="20"/>
          <w:szCs w:val="20"/>
        </w:rPr>
        <w:t>Identik dengan</w:t>
      </w:r>
    </w:p>
    <w:p w:rsidR="00D72225" w:rsidRPr="007067A1" w:rsidRDefault="00D72225" w:rsidP="00D72225">
      <w:pPr>
        <w:spacing w:line="360" w:lineRule="auto"/>
        <w:rPr>
          <w:sz w:val="20"/>
          <w:szCs w:val="20"/>
        </w:rPr>
      </w:pPr>
      <w:r w:rsidRPr="007067A1">
        <w:rPr>
          <w:sz w:val="20"/>
          <w:szCs w:val="20"/>
        </w:rPr>
        <w:t xml:space="preserve">X =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 xml:space="preserve">11 </m:t>
                    </m:r>
                  </m:sub>
                </m:sSub>
                <m:sSub>
                  <m:sSubPr>
                    <m:ctrlPr>
                      <w:rPr>
                        <w:rFonts w:ascii="Cambria Math" w:hAnsi="Cambria Math"/>
                        <w:i/>
                      </w:rPr>
                    </m:ctrlPr>
                  </m:sSubPr>
                  <m:e>
                    <m:r>
                      <w:rPr>
                        <w:rFonts w:ascii="Cambria Math" w:hAnsi="Cambria Math"/>
                      </w:rPr>
                      <m:t>r</m:t>
                    </m:r>
                  </m:e>
                  <m:sub>
                    <m:r>
                      <w:rPr>
                        <w:rFonts w:ascii="Cambria Math" w:hAnsi="Cambria Math"/>
                      </w:rPr>
                      <m:t xml:space="preserve">12  </m:t>
                    </m:r>
                  </m:sub>
                </m:sSub>
                <m:sSub>
                  <m:sSubPr>
                    <m:ctrlPr>
                      <w:rPr>
                        <w:rFonts w:ascii="Cambria Math" w:hAnsi="Cambria Math"/>
                        <w:i/>
                      </w:rPr>
                    </m:ctrlPr>
                  </m:sSubPr>
                  <m:e>
                    <m:r>
                      <w:rPr>
                        <w:rFonts w:ascii="Cambria Math" w:hAnsi="Cambria Math"/>
                      </w:rPr>
                      <m:t>r</m:t>
                    </m:r>
                  </m:e>
                  <m:sub>
                    <m:r>
                      <w:rPr>
                        <w:rFonts w:ascii="Cambria Math" w:hAnsi="Cambria Math"/>
                      </w:rPr>
                      <m:t xml:space="preserve">13 </m:t>
                    </m:r>
                  </m:sub>
                </m:sSub>
                <m:sSub>
                  <m:sSubPr>
                    <m:ctrlPr>
                      <w:rPr>
                        <w:rFonts w:ascii="Cambria Math" w:hAnsi="Cambria Math"/>
                        <w:i/>
                      </w:rPr>
                    </m:ctrlPr>
                  </m:sSubPr>
                  <m:e>
                    <m:r>
                      <w:rPr>
                        <w:rFonts w:ascii="Cambria Math" w:hAnsi="Cambria Math"/>
                      </w:rPr>
                      <m:t>r</m:t>
                    </m:r>
                  </m:e>
                  <m:sub>
                    <m:r>
                      <w:rPr>
                        <w:rFonts w:ascii="Cambria Math" w:hAnsi="Cambria Math"/>
                      </w:rPr>
                      <m:t>14</m:t>
                    </m:r>
                  </m:sub>
                </m:sSub>
              </m:e>
              <m:e>
                <m:sSub>
                  <m:sSubPr>
                    <m:ctrlPr>
                      <w:rPr>
                        <w:rFonts w:ascii="Cambria Math" w:hAnsi="Cambria Math"/>
                        <w:i/>
                      </w:rPr>
                    </m:ctrlPr>
                  </m:sSubPr>
                  <m:e>
                    <m:r>
                      <w:rPr>
                        <w:rFonts w:ascii="Cambria Math" w:hAnsi="Cambria Math"/>
                      </w:rPr>
                      <m:t>r</m:t>
                    </m:r>
                  </m:e>
                  <m:sub>
                    <m:r>
                      <w:rPr>
                        <w:rFonts w:ascii="Cambria Math" w:hAnsi="Cambria Math"/>
                      </w:rPr>
                      <m:t xml:space="preserve">21   </m:t>
                    </m:r>
                  </m:sub>
                </m:sSub>
                <m:sSub>
                  <m:sSubPr>
                    <m:ctrlPr>
                      <w:rPr>
                        <w:rFonts w:ascii="Cambria Math" w:hAnsi="Cambria Math"/>
                        <w:i/>
                      </w:rPr>
                    </m:ctrlPr>
                  </m:sSubPr>
                  <m:e>
                    <m:r>
                      <w:rPr>
                        <w:rFonts w:ascii="Cambria Math" w:hAnsi="Cambria Math"/>
                      </w:rPr>
                      <m:t>r</m:t>
                    </m:r>
                  </m:e>
                  <m:sub>
                    <m:r>
                      <w:rPr>
                        <w:rFonts w:ascii="Cambria Math" w:hAnsi="Cambria Math"/>
                      </w:rPr>
                      <m:t xml:space="preserve">22  </m:t>
                    </m:r>
                  </m:sub>
                </m:sSub>
                <m:sSub>
                  <m:sSubPr>
                    <m:ctrlPr>
                      <w:rPr>
                        <w:rFonts w:ascii="Cambria Math" w:hAnsi="Cambria Math"/>
                        <w:i/>
                      </w:rPr>
                    </m:ctrlPr>
                  </m:sSubPr>
                  <m:e>
                    <m:r>
                      <w:rPr>
                        <w:rFonts w:ascii="Cambria Math" w:hAnsi="Cambria Math"/>
                      </w:rPr>
                      <m:t>r</m:t>
                    </m:r>
                  </m:e>
                  <m:sub>
                    <m:r>
                      <w:rPr>
                        <w:rFonts w:ascii="Cambria Math" w:hAnsi="Cambria Math"/>
                      </w:rPr>
                      <m:t xml:space="preserve">23 </m:t>
                    </m:r>
                  </m:sub>
                </m:sSub>
                <m:sSub>
                  <m:sSubPr>
                    <m:ctrlPr>
                      <w:rPr>
                        <w:rFonts w:ascii="Cambria Math" w:hAnsi="Cambria Math"/>
                        <w:i/>
                      </w:rPr>
                    </m:ctrlPr>
                  </m:sSubPr>
                  <m:e>
                    <m:r>
                      <w:rPr>
                        <w:rFonts w:ascii="Cambria Math" w:hAnsi="Cambria Math"/>
                      </w:rPr>
                      <m:t>r</m:t>
                    </m:r>
                  </m:e>
                  <m:sub>
                    <m:r>
                      <w:rPr>
                        <w:rFonts w:ascii="Cambria Math" w:hAnsi="Cambria Math"/>
                      </w:rPr>
                      <m:t>24</m:t>
                    </m:r>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r</m:t>
                    </m:r>
                  </m:e>
                  <m:sub>
                    <m:r>
                      <w:rPr>
                        <w:rFonts w:ascii="Cambria Math" w:eastAsia="Cambria Math" w:hAnsi="Cambria Math" w:cs="Cambria Math"/>
                      </w:rPr>
                      <m:t xml:space="preserve">31 </m:t>
                    </m:r>
                  </m:sub>
                </m:sSub>
                <m:sSub>
                  <m:sSubPr>
                    <m:ctrlPr>
                      <w:rPr>
                        <w:rFonts w:ascii="Cambria Math" w:eastAsia="Cambria Math" w:hAnsi="Cambria Math" w:cs="Cambria Math"/>
                        <w:i/>
                      </w:rPr>
                    </m:ctrlPr>
                  </m:sSubPr>
                  <m:e>
                    <m:r>
                      <w:rPr>
                        <w:rFonts w:ascii="Cambria Math" w:eastAsia="Cambria Math" w:hAnsi="Cambria Math" w:cs="Cambria Math"/>
                      </w:rPr>
                      <m:t>r</m:t>
                    </m:r>
                  </m:e>
                  <m:sub>
                    <m:r>
                      <w:rPr>
                        <w:rFonts w:ascii="Cambria Math" w:eastAsia="Cambria Math" w:hAnsi="Cambria Math" w:cs="Cambria Math"/>
                      </w:rPr>
                      <m:t xml:space="preserve">32 </m:t>
                    </m:r>
                  </m:sub>
                </m:sSub>
                <m:sSub>
                  <m:sSubPr>
                    <m:ctrlPr>
                      <w:rPr>
                        <w:rFonts w:ascii="Cambria Math" w:eastAsia="Cambria Math" w:hAnsi="Cambria Math" w:cs="Cambria Math"/>
                        <w:i/>
                      </w:rPr>
                    </m:ctrlPr>
                  </m:sSubPr>
                  <m:e>
                    <m:r>
                      <w:rPr>
                        <w:rFonts w:ascii="Cambria Math" w:eastAsia="Cambria Math" w:hAnsi="Cambria Math" w:cs="Cambria Math"/>
                      </w:rPr>
                      <m:t>r</m:t>
                    </m:r>
                  </m:e>
                  <m:sub>
                    <m:r>
                      <w:rPr>
                        <w:rFonts w:ascii="Cambria Math" w:eastAsia="Cambria Math" w:hAnsi="Cambria Math" w:cs="Cambria Math"/>
                      </w:rPr>
                      <m:t xml:space="preserve">33 </m:t>
                    </m:r>
                  </m:sub>
                </m:sSub>
                <m:sSub>
                  <m:sSubPr>
                    <m:ctrlPr>
                      <w:rPr>
                        <w:rFonts w:ascii="Cambria Math" w:eastAsia="Cambria Math" w:hAnsi="Cambria Math" w:cs="Cambria Math"/>
                        <w:i/>
                      </w:rPr>
                    </m:ctrlPr>
                  </m:sSubPr>
                  <m:e>
                    <m:r>
                      <w:rPr>
                        <w:rFonts w:ascii="Cambria Math" w:eastAsia="Cambria Math" w:hAnsi="Cambria Math" w:cs="Cambria Math"/>
                      </w:rPr>
                      <m:t>r</m:t>
                    </m:r>
                  </m:e>
                  <m:sub>
                    <m:r>
                      <w:rPr>
                        <w:rFonts w:ascii="Cambria Math" w:eastAsia="Cambria Math" w:hAnsi="Cambria Math" w:cs="Cambria Math"/>
                      </w:rPr>
                      <m:t>34</m:t>
                    </m:r>
                  </m:sub>
                </m:sSub>
              </m:e>
            </m:eqArr>
          </m:e>
        </m:d>
        <m:r>
          <w:rPr>
            <w:rFonts w:ascii="Cambria Math" w:hAnsi="Cambria Math"/>
          </w:rPr>
          <m:t xml:space="preserve"> </m:t>
        </m:r>
      </m:oMath>
    </w:p>
    <w:p w:rsidR="00D72225" w:rsidRPr="007067A1" w:rsidRDefault="00D72225" w:rsidP="00D72225">
      <w:pPr>
        <w:spacing w:line="360" w:lineRule="auto"/>
        <w:ind w:firstLine="720"/>
        <w:rPr>
          <w:sz w:val="20"/>
          <w:szCs w:val="20"/>
        </w:rPr>
      </w:pPr>
      <w:r w:rsidRPr="007067A1">
        <w:rPr>
          <w:sz w:val="20"/>
          <w:szCs w:val="20"/>
        </w:rPr>
        <w:t xml:space="preserve">Kemudian untuk langkah selanjutnya yaitu menghitung sertip </w:t>
      </w:r>
      <w:r w:rsidRPr="007067A1">
        <w:rPr>
          <w:i/>
          <w:sz w:val="20"/>
          <w:szCs w:val="20"/>
        </w:rPr>
        <w:t>kriteria</w:t>
      </w:r>
      <w:r w:rsidRPr="007067A1">
        <w:rPr>
          <w:sz w:val="20"/>
          <w:szCs w:val="20"/>
        </w:rPr>
        <w:t xml:space="preserve"> dalam rumus satu dan ke dua semua</w:t>
      </w:r>
      <w:r w:rsidRPr="007067A1">
        <w:rPr>
          <w:i/>
          <w:sz w:val="20"/>
          <w:szCs w:val="20"/>
        </w:rPr>
        <w:t xml:space="preserve"> alternatif</w:t>
      </w:r>
      <w:r w:rsidRPr="007067A1">
        <w:rPr>
          <w:sz w:val="20"/>
          <w:szCs w:val="20"/>
        </w:rPr>
        <w:t xml:space="preserve"> j memiliki atribut keuntungan dan </w:t>
      </w:r>
      <w:r w:rsidRPr="007067A1">
        <w:rPr>
          <w:i/>
          <w:sz w:val="20"/>
          <w:szCs w:val="20"/>
        </w:rPr>
        <w:t>prosess norlmalisasi</w:t>
      </w:r>
      <w:r w:rsidRPr="007067A1">
        <w:rPr>
          <w:sz w:val="20"/>
          <w:szCs w:val="20"/>
        </w:rPr>
        <w:t xml:space="preserve"> yaitu;</w:t>
      </w:r>
    </w:p>
    <w:p w:rsidR="00D72225" w:rsidRPr="007067A1" w:rsidRDefault="00D72225" w:rsidP="00D72225">
      <w:pPr>
        <w:spacing w:line="360" w:lineRule="auto"/>
        <w:ind w:firstLine="720"/>
        <w:rPr>
          <w:sz w:val="20"/>
          <w:szCs w:val="20"/>
        </w:rPr>
      </w:pPr>
    </w:p>
    <w:p w:rsidR="00D72225" w:rsidRPr="00D72225" w:rsidRDefault="00D72225" w:rsidP="00D72225">
      <w:pPr>
        <w:spacing w:line="360" w:lineRule="auto"/>
        <w:ind w:firstLine="720"/>
        <w:rPr>
          <w:sz w:val="20"/>
          <w:szCs w:val="20"/>
        </w:rPr>
      </w:pPr>
      <m:oMathPara>
        <m:oMathParaPr>
          <m:jc m:val="left"/>
        </m:oMathParaPr>
        <m:oMath>
          <m:r>
            <w:rPr>
              <w:rFonts w:ascii="Cambria Math" w:hAnsi="Cambria Math" w:cs="Cambria Math"/>
            </w:rPr>
            <m:t>r12=</m:t>
          </m:r>
          <m:f>
            <m:fPr>
              <m:ctrlPr>
                <w:rPr>
                  <w:rFonts w:ascii="Cambria Math" w:hAnsi="Cambria Math"/>
                </w:rPr>
              </m:ctrlPr>
            </m:fPr>
            <m:num>
              <m:r>
                <m:rPr>
                  <m:sty m:val="p"/>
                </m:rPr>
                <w:rPr>
                  <w:rFonts w:ascii="Cambria Math" w:hAnsi="Cambria Math" w:cs="Cambria Math"/>
                </w:rPr>
                <m:t>4</m:t>
              </m:r>
            </m:num>
            <m:den>
              <m:func>
                <m:funcPr>
                  <m:ctrlPr>
                    <w:rPr>
                      <w:rFonts w:ascii="Cambria Math" w:hAnsi="Cambria Math" w:cs="Cambria Math"/>
                      <w:i/>
                    </w:rPr>
                  </m:ctrlPr>
                </m:funcPr>
                <m:fName>
                  <m:r>
                    <m:rPr>
                      <m:sty m:val="p"/>
                    </m:rPr>
                    <w:rPr>
                      <w:rFonts w:ascii="Cambria Math" w:hAnsi="Cambria Math" w:cs="Cambria Math"/>
                    </w:rPr>
                    <m:t>Max</m:t>
                  </m:r>
                </m:fName>
                <m:e>
                  <m:d>
                    <m:dPr>
                      <m:ctrlPr>
                        <w:rPr>
                          <w:rFonts w:ascii="Cambria Math" w:hAnsi="Cambria Math" w:cs="Cambria Math"/>
                          <w:i/>
                        </w:rPr>
                      </m:ctrlPr>
                    </m:dPr>
                    <m:e>
                      <m:r>
                        <w:rPr>
                          <w:rFonts w:ascii="Cambria Math" w:hAnsi="Cambria Math" w:cs="Cambria Math"/>
                        </w:rPr>
                        <m:t>4;1;3</m:t>
                      </m:r>
                    </m:e>
                  </m:d>
                </m:e>
              </m:func>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4</m:t>
              </m:r>
            </m:den>
          </m:f>
          <m:r>
            <w:rPr>
              <w:rFonts w:ascii="Cambria Math" w:hAnsi="Cambria Math"/>
            </w:rPr>
            <m:t>=1</m:t>
          </m:r>
        </m:oMath>
      </m:oMathPara>
    </w:p>
    <w:p w:rsidR="00D72225" w:rsidRPr="00D72225" w:rsidRDefault="00D72225" w:rsidP="00D72225">
      <w:pPr>
        <w:spacing w:line="360" w:lineRule="auto"/>
        <w:ind w:firstLine="720"/>
        <w:rPr>
          <w:sz w:val="20"/>
          <w:szCs w:val="20"/>
        </w:rPr>
      </w:pPr>
      <m:oMathPara>
        <m:oMathParaPr>
          <m:jc m:val="left"/>
        </m:oMathParaPr>
        <m:oMath>
          <m:r>
            <w:rPr>
              <w:rFonts w:ascii="Cambria Math" w:hAnsi="Cambria Math" w:cs="Cambria Math"/>
            </w:rPr>
            <m:t>r12=</m:t>
          </m:r>
          <m:f>
            <m:fPr>
              <m:ctrlPr>
                <w:rPr>
                  <w:rFonts w:ascii="Cambria Math" w:hAnsi="Cambria Math"/>
                </w:rPr>
              </m:ctrlPr>
            </m:fPr>
            <m:num>
              <m:r>
                <m:rPr>
                  <m:sty m:val="p"/>
                </m:rPr>
                <w:rPr>
                  <w:rFonts w:ascii="Cambria Math" w:hAnsi="Cambria Math" w:cs="Cambria Math"/>
                </w:rPr>
                <m:t>3</m:t>
              </m:r>
            </m:num>
            <m:den>
              <m:func>
                <m:funcPr>
                  <m:ctrlPr>
                    <w:rPr>
                      <w:rFonts w:ascii="Cambria Math" w:hAnsi="Cambria Math" w:cs="Cambria Math"/>
                      <w:i/>
                    </w:rPr>
                  </m:ctrlPr>
                </m:funcPr>
                <m:fName>
                  <m:r>
                    <m:rPr>
                      <m:sty m:val="p"/>
                    </m:rPr>
                    <w:rPr>
                      <w:rFonts w:ascii="Cambria Math" w:hAnsi="Cambria Math" w:cs="Cambria Math"/>
                    </w:rPr>
                    <m:t>max</m:t>
                  </m:r>
                </m:fName>
                <m:e>
                  <m:r>
                    <w:rPr>
                      <w:rFonts w:ascii="Cambria Math" w:hAnsi="Cambria Math" w:cs="Cambria Math"/>
                    </w:rPr>
                    <m:t>( 3;2;3)</m:t>
                  </m:r>
                </m:e>
              </m:func>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3</m:t>
              </m:r>
            </m:den>
          </m:f>
          <m:r>
            <w:rPr>
              <w:rFonts w:ascii="Cambria Math" w:hAnsi="Cambria Math"/>
            </w:rPr>
            <m:t>=1</m:t>
          </m:r>
        </m:oMath>
      </m:oMathPara>
    </w:p>
    <w:p w:rsidR="00D72225" w:rsidRPr="00D72225" w:rsidRDefault="00D72225" w:rsidP="00D72225">
      <w:pPr>
        <w:spacing w:line="360" w:lineRule="auto"/>
        <w:ind w:firstLine="720"/>
        <w:rPr>
          <w:sz w:val="20"/>
          <w:szCs w:val="20"/>
        </w:rPr>
      </w:pPr>
      <m:oMathPara>
        <m:oMathParaPr>
          <m:jc m:val="left"/>
        </m:oMathParaPr>
        <m:oMath>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13</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2</m:t>
              </m:r>
            </m:num>
            <m:den>
              <m:func>
                <m:funcPr>
                  <m:ctrlPr>
                    <w:rPr>
                      <w:rFonts w:ascii="Cambria Math" w:hAnsi="Cambria Math" w:cs="Cambria Math"/>
                      <w:i/>
                    </w:rPr>
                  </m:ctrlPr>
                </m:funcPr>
                <m:fName>
                  <m:r>
                    <m:rPr>
                      <m:sty m:val="p"/>
                    </m:rPr>
                    <w:rPr>
                      <w:rFonts w:ascii="Cambria Math" w:hAnsi="Cambria Math" w:cs="Cambria Math"/>
                    </w:rPr>
                    <m:t>max</m:t>
                  </m:r>
                </m:fName>
                <m:e>
                  <m:d>
                    <m:dPr>
                      <m:ctrlPr>
                        <w:rPr>
                          <w:rFonts w:ascii="Cambria Math" w:hAnsi="Cambria Math" w:cs="Cambria Math"/>
                          <w:i/>
                        </w:rPr>
                      </m:ctrlPr>
                    </m:dPr>
                    <m:e>
                      <m:r>
                        <w:rPr>
                          <w:rFonts w:ascii="Cambria Math" w:hAnsi="Cambria Math" w:cs="Cambria Math"/>
                        </w:rPr>
                        <m:t>2;3;4</m:t>
                      </m:r>
                    </m:e>
                  </m:d>
                </m:e>
              </m:func>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=2</m:t>
          </m:r>
        </m:oMath>
      </m:oMathPara>
    </w:p>
    <w:p w:rsidR="00D72225" w:rsidRPr="00D72225" w:rsidRDefault="00D72225" w:rsidP="00D72225">
      <w:pPr>
        <w:spacing w:line="360" w:lineRule="auto"/>
        <w:rPr>
          <w:sz w:val="20"/>
          <w:szCs w:val="20"/>
        </w:rPr>
      </w:pPr>
      <m:oMathPara>
        <m:oMathParaPr>
          <m:jc m:val="left"/>
        </m:oMathParaPr>
        <m:oMath>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14</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1</m:t>
              </m:r>
            </m:num>
            <m:den>
              <m:func>
                <m:funcPr>
                  <m:ctrlPr>
                    <w:rPr>
                      <w:rFonts w:ascii="Cambria Math" w:hAnsi="Cambria Math" w:cs="Cambria Math"/>
                      <w:i/>
                    </w:rPr>
                  </m:ctrlPr>
                </m:funcPr>
                <m:fName>
                  <m:r>
                    <m:rPr>
                      <m:sty m:val="p"/>
                    </m:rPr>
                    <w:rPr>
                      <w:rFonts w:ascii="Cambria Math" w:hAnsi="Cambria Math" w:cs="Cambria Math"/>
                    </w:rPr>
                    <m:t>max</m:t>
                  </m:r>
                </m:fName>
                <m:e>
                  <m:d>
                    <m:dPr>
                      <m:ctrlPr>
                        <w:rPr>
                          <w:rFonts w:ascii="Cambria Math" w:hAnsi="Cambria Math" w:cs="Cambria Math"/>
                          <w:i/>
                        </w:rPr>
                      </m:ctrlPr>
                    </m:dPr>
                    <m:e>
                      <m:r>
                        <w:rPr>
                          <w:rFonts w:ascii="Cambria Math" w:hAnsi="Cambria Math" w:cs="Cambria Math"/>
                        </w:rPr>
                        <m:t>1;4;4</m:t>
                      </m:r>
                    </m:e>
                  </m:d>
                </m:e>
              </m:func>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=4</m:t>
          </m:r>
        </m:oMath>
      </m:oMathPara>
    </w:p>
    <w:p w:rsidR="00D72225" w:rsidRPr="00D72225" w:rsidRDefault="00D72225" w:rsidP="00D72225">
      <w:pPr>
        <w:spacing w:line="360" w:lineRule="auto"/>
        <w:rPr>
          <w:sz w:val="20"/>
          <w:szCs w:val="20"/>
        </w:rPr>
      </w:pPr>
      <m:oMathPara>
        <m:oMathParaPr>
          <m:jc m:val="left"/>
        </m:oMathParaPr>
        <m:oMath>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21</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1</m:t>
              </m:r>
            </m:num>
            <m:den>
              <m:func>
                <m:funcPr>
                  <m:ctrlPr>
                    <w:rPr>
                      <w:rFonts w:ascii="Cambria Math" w:hAnsi="Cambria Math" w:cs="Cambria Math"/>
                      <w:i/>
                    </w:rPr>
                  </m:ctrlPr>
                </m:funcPr>
                <m:fName>
                  <m:r>
                    <m:rPr>
                      <m:sty m:val="p"/>
                    </m:rPr>
                    <w:rPr>
                      <w:rFonts w:ascii="Cambria Math" w:hAnsi="Cambria Math" w:cs="Cambria Math"/>
                    </w:rPr>
                    <m:t>max</m:t>
                  </m:r>
                </m:fName>
                <m:e>
                  <m:d>
                    <m:dPr>
                      <m:ctrlPr>
                        <w:rPr>
                          <w:rFonts w:ascii="Cambria Math" w:hAnsi="Cambria Math" w:cs="Cambria Math"/>
                          <w:i/>
                        </w:rPr>
                      </m:ctrlPr>
                    </m:dPr>
                    <m:e>
                      <m:r>
                        <w:rPr>
                          <w:rFonts w:ascii="Cambria Math" w:hAnsi="Cambria Math" w:cs="Cambria Math"/>
                        </w:rPr>
                        <m:t>4;1;3</m:t>
                      </m:r>
                    </m:e>
                  </m:d>
                </m:e>
              </m:func>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=4</m:t>
          </m:r>
        </m:oMath>
      </m:oMathPara>
    </w:p>
    <w:p w:rsidR="00D72225" w:rsidRPr="00D72225" w:rsidRDefault="00D72225" w:rsidP="00D72225">
      <w:pPr>
        <w:spacing w:line="360" w:lineRule="auto"/>
        <w:ind w:firstLine="720"/>
        <w:rPr>
          <w:sz w:val="20"/>
          <w:szCs w:val="20"/>
        </w:rPr>
      </w:pPr>
      <m:oMathPara>
        <m:oMathParaPr>
          <m:jc m:val="left"/>
        </m:oMathParaPr>
        <m:oMath>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22</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2</m:t>
              </m:r>
            </m:num>
            <m:den>
              <m:func>
                <m:funcPr>
                  <m:ctrlPr>
                    <w:rPr>
                      <w:rFonts w:ascii="Cambria Math" w:hAnsi="Cambria Math" w:cs="Cambria Math"/>
                      <w:i/>
                    </w:rPr>
                  </m:ctrlPr>
                </m:funcPr>
                <m:fName>
                  <m:r>
                    <m:rPr>
                      <m:sty m:val="p"/>
                    </m:rPr>
                    <w:rPr>
                      <w:rFonts w:ascii="Cambria Math" w:hAnsi="Cambria Math" w:cs="Cambria Math"/>
                    </w:rPr>
                    <m:t>max</m:t>
                  </m:r>
                </m:fName>
                <m:e>
                  <m:d>
                    <m:dPr>
                      <m:ctrlPr>
                        <w:rPr>
                          <w:rFonts w:ascii="Cambria Math" w:hAnsi="Cambria Math" w:cs="Cambria Math"/>
                          <w:i/>
                        </w:rPr>
                      </m:ctrlPr>
                    </m:dPr>
                    <m:e>
                      <m:r>
                        <w:rPr>
                          <w:rFonts w:ascii="Cambria Math" w:hAnsi="Cambria Math" w:cs="Cambria Math"/>
                        </w:rPr>
                        <m:t>3;2;3</m:t>
                      </m:r>
                    </m:e>
                  </m:d>
                </m:e>
              </m:func>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=1.5</m:t>
          </m:r>
        </m:oMath>
      </m:oMathPara>
    </w:p>
    <w:p w:rsidR="00D72225" w:rsidRPr="00D72225" w:rsidRDefault="00D72225" w:rsidP="00D72225">
      <w:pPr>
        <w:spacing w:line="360" w:lineRule="auto"/>
        <w:ind w:firstLine="720"/>
        <w:rPr>
          <w:sz w:val="20"/>
          <w:szCs w:val="20"/>
        </w:rPr>
      </w:pPr>
      <m:oMathPara>
        <m:oMathParaPr>
          <m:jc m:val="left"/>
        </m:oMathParaPr>
        <m:oMath>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23</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3</m:t>
              </m:r>
            </m:num>
            <m:den>
              <m:func>
                <m:funcPr>
                  <m:ctrlPr>
                    <w:rPr>
                      <w:rFonts w:ascii="Cambria Math" w:hAnsi="Cambria Math" w:cs="Cambria Math"/>
                      <w:i/>
                    </w:rPr>
                  </m:ctrlPr>
                </m:funcPr>
                <m:fName>
                  <m:r>
                    <m:rPr>
                      <m:sty m:val="p"/>
                    </m:rPr>
                    <w:rPr>
                      <w:rFonts w:ascii="Cambria Math" w:hAnsi="Cambria Math" w:cs="Cambria Math"/>
                    </w:rPr>
                    <m:t>max</m:t>
                  </m:r>
                </m:fName>
                <m:e>
                  <m:d>
                    <m:dPr>
                      <m:ctrlPr>
                        <w:rPr>
                          <w:rFonts w:ascii="Cambria Math" w:hAnsi="Cambria Math" w:cs="Cambria Math"/>
                          <w:i/>
                        </w:rPr>
                      </m:ctrlPr>
                    </m:dPr>
                    <m:e>
                      <m:r>
                        <w:rPr>
                          <w:rFonts w:ascii="Cambria Math" w:hAnsi="Cambria Math" w:cs="Cambria Math"/>
                        </w:rPr>
                        <m:t>2;3;4</m:t>
                      </m:r>
                    </m:e>
                  </m:d>
                </m:e>
              </m:func>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=1.33</m:t>
          </m:r>
        </m:oMath>
      </m:oMathPara>
    </w:p>
    <w:p w:rsidR="00D72225" w:rsidRPr="00D72225" w:rsidRDefault="00D72225" w:rsidP="00D72225">
      <w:pPr>
        <w:spacing w:line="360" w:lineRule="auto"/>
        <w:ind w:firstLine="720"/>
        <w:rPr>
          <w:sz w:val="20"/>
          <w:szCs w:val="20"/>
        </w:rPr>
      </w:pPr>
      <m:oMathPara>
        <m:oMathParaPr>
          <m:jc m:val="left"/>
        </m:oMathParaPr>
        <m:oMath>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24</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4</m:t>
              </m:r>
            </m:num>
            <m:den>
              <m:func>
                <m:funcPr>
                  <m:ctrlPr>
                    <w:rPr>
                      <w:rFonts w:ascii="Cambria Math" w:hAnsi="Cambria Math" w:cs="Cambria Math"/>
                      <w:i/>
                    </w:rPr>
                  </m:ctrlPr>
                </m:funcPr>
                <m:fName>
                  <m:r>
                    <m:rPr>
                      <m:sty m:val="p"/>
                    </m:rPr>
                    <w:rPr>
                      <w:rFonts w:ascii="Cambria Math" w:hAnsi="Cambria Math" w:cs="Cambria Math"/>
                    </w:rPr>
                    <m:t>max</m:t>
                  </m:r>
                </m:fName>
                <m:e>
                  <m:d>
                    <m:dPr>
                      <m:ctrlPr>
                        <w:rPr>
                          <w:rFonts w:ascii="Cambria Math" w:hAnsi="Cambria Math" w:cs="Cambria Math"/>
                          <w:i/>
                        </w:rPr>
                      </m:ctrlPr>
                    </m:dPr>
                    <m:e>
                      <m:r>
                        <w:rPr>
                          <w:rFonts w:ascii="Cambria Math" w:hAnsi="Cambria Math" w:cs="Cambria Math"/>
                        </w:rPr>
                        <m:t>1;4;4</m:t>
                      </m:r>
                    </m:e>
                  </m:d>
                </m:e>
              </m:func>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4</m:t>
              </m:r>
            </m:den>
          </m:f>
          <m:r>
            <w:rPr>
              <w:rFonts w:ascii="Cambria Math" w:hAnsi="Cambria Math"/>
            </w:rPr>
            <m:t>=1</m:t>
          </m:r>
        </m:oMath>
      </m:oMathPara>
    </w:p>
    <w:p w:rsidR="00D72225" w:rsidRPr="00D72225" w:rsidRDefault="00D72225" w:rsidP="00D72225">
      <w:pPr>
        <w:spacing w:line="360" w:lineRule="auto"/>
        <w:ind w:firstLine="720"/>
        <w:rPr>
          <w:sz w:val="20"/>
          <w:szCs w:val="20"/>
        </w:rPr>
      </w:pPr>
      <m:oMathPara>
        <m:oMathParaPr>
          <m:jc m:val="left"/>
        </m:oMathParaPr>
        <m:oMath>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31</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3</m:t>
              </m:r>
            </m:num>
            <m:den>
              <m:func>
                <m:funcPr>
                  <m:ctrlPr>
                    <w:rPr>
                      <w:rFonts w:ascii="Cambria Math" w:hAnsi="Cambria Math" w:cs="Cambria Math"/>
                      <w:i/>
                    </w:rPr>
                  </m:ctrlPr>
                </m:funcPr>
                <m:fName>
                  <m:r>
                    <m:rPr>
                      <m:sty m:val="p"/>
                    </m:rPr>
                    <w:rPr>
                      <w:rFonts w:ascii="Cambria Math" w:hAnsi="Cambria Math" w:cs="Cambria Math"/>
                    </w:rPr>
                    <m:t>max</m:t>
                  </m:r>
                </m:fName>
                <m:e>
                  <m:d>
                    <m:dPr>
                      <m:ctrlPr>
                        <w:rPr>
                          <w:rFonts w:ascii="Cambria Math" w:hAnsi="Cambria Math" w:cs="Cambria Math"/>
                          <w:i/>
                        </w:rPr>
                      </m:ctrlPr>
                    </m:dPr>
                    <m:e>
                      <m:r>
                        <w:rPr>
                          <w:rFonts w:ascii="Cambria Math" w:hAnsi="Cambria Math" w:cs="Cambria Math"/>
                        </w:rPr>
                        <m:t>4;1;3</m:t>
                      </m:r>
                    </m:e>
                  </m:d>
                </m:e>
              </m:func>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=1.33</m:t>
          </m:r>
        </m:oMath>
      </m:oMathPara>
    </w:p>
    <w:p w:rsidR="00D72225" w:rsidRPr="00D72225" w:rsidRDefault="00D72225" w:rsidP="00D72225">
      <w:pPr>
        <w:spacing w:line="360" w:lineRule="auto"/>
        <w:ind w:firstLine="720"/>
        <w:rPr>
          <w:sz w:val="20"/>
          <w:szCs w:val="20"/>
        </w:rPr>
      </w:pPr>
      <m:oMathPara>
        <m:oMathParaPr>
          <m:jc m:val="left"/>
        </m:oMathParaPr>
        <m:oMath>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32</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3</m:t>
              </m:r>
            </m:num>
            <m:den>
              <m:func>
                <m:funcPr>
                  <m:ctrlPr>
                    <w:rPr>
                      <w:rFonts w:ascii="Cambria Math" w:hAnsi="Cambria Math" w:cs="Cambria Math"/>
                      <w:i/>
                    </w:rPr>
                  </m:ctrlPr>
                </m:funcPr>
                <m:fName>
                  <m:r>
                    <m:rPr>
                      <m:sty m:val="p"/>
                    </m:rPr>
                    <w:rPr>
                      <w:rFonts w:ascii="Cambria Math" w:hAnsi="Cambria Math" w:cs="Cambria Math"/>
                    </w:rPr>
                    <m:t>max</m:t>
                  </m:r>
                </m:fName>
                <m:e>
                  <m:d>
                    <m:dPr>
                      <m:ctrlPr>
                        <w:rPr>
                          <w:rFonts w:ascii="Cambria Math" w:hAnsi="Cambria Math" w:cs="Cambria Math"/>
                          <w:i/>
                        </w:rPr>
                      </m:ctrlPr>
                    </m:dPr>
                    <m:e>
                      <m:r>
                        <w:rPr>
                          <w:rFonts w:ascii="Cambria Math" w:hAnsi="Cambria Math" w:cs="Cambria Math"/>
                        </w:rPr>
                        <m:t>3;2;3</m:t>
                      </m:r>
                    </m:e>
                  </m:d>
                </m:e>
              </m:func>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3</m:t>
              </m:r>
            </m:den>
          </m:f>
          <m:r>
            <w:rPr>
              <w:rFonts w:ascii="Cambria Math" w:hAnsi="Cambria Math"/>
            </w:rPr>
            <m:t>=1</m:t>
          </m:r>
        </m:oMath>
      </m:oMathPara>
    </w:p>
    <w:p w:rsidR="00D72225" w:rsidRPr="00D72225" w:rsidRDefault="00D72225" w:rsidP="00D72225">
      <w:pPr>
        <w:spacing w:line="360" w:lineRule="auto"/>
        <w:ind w:firstLine="720"/>
        <w:rPr>
          <w:sz w:val="20"/>
          <w:szCs w:val="20"/>
        </w:rPr>
      </w:pPr>
      <m:oMathPara>
        <m:oMathParaPr>
          <m:jc m:val="left"/>
        </m:oMathParaPr>
        <m:oMath>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33</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4</m:t>
              </m:r>
            </m:num>
            <m:den>
              <m:func>
                <m:funcPr>
                  <m:ctrlPr>
                    <w:rPr>
                      <w:rFonts w:ascii="Cambria Math" w:hAnsi="Cambria Math" w:cs="Cambria Math"/>
                      <w:i/>
                    </w:rPr>
                  </m:ctrlPr>
                </m:funcPr>
                <m:fName>
                  <m:r>
                    <m:rPr>
                      <m:sty m:val="p"/>
                    </m:rPr>
                    <w:rPr>
                      <w:rFonts w:ascii="Cambria Math" w:hAnsi="Cambria Math" w:cs="Cambria Math"/>
                    </w:rPr>
                    <m:t>max</m:t>
                  </m:r>
                </m:fName>
                <m:e>
                  <m:d>
                    <m:dPr>
                      <m:ctrlPr>
                        <w:rPr>
                          <w:rFonts w:ascii="Cambria Math" w:hAnsi="Cambria Math" w:cs="Cambria Math"/>
                          <w:i/>
                        </w:rPr>
                      </m:ctrlPr>
                    </m:dPr>
                    <m:e>
                      <m:r>
                        <w:rPr>
                          <w:rFonts w:ascii="Cambria Math" w:hAnsi="Cambria Math" w:cs="Cambria Math"/>
                        </w:rPr>
                        <m:t>2;3;4</m:t>
                      </m:r>
                    </m:e>
                  </m:d>
                </m:e>
              </m:func>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4</m:t>
              </m:r>
            </m:den>
          </m:f>
          <m:r>
            <w:rPr>
              <w:rFonts w:ascii="Cambria Math" w:hAnsi="Cambria Math"/>
            </w:rPr>
            <m:t>=1</m:t>
          </m:r>
        </m:oMath>
      </m:oMathPara>
    </w:p>
    <w:p w:rsidR="00D72225" w:rsidRPr="00D72225" w:rsidRDefault="00D72225" w:rsidP="00D72225">
      <w:pPr>
        <w:spacing w:line="360" w:lineRule="auto"/>
        <w:ind w:firstLine="720"/>
        <w:rPr>
          <w:sz w:val="20"/>
          <w:szCs w:val="20"/>
        </w:rPr>
      </w:pPr>
      <m:oMathPara>
        <m:oMathParaPr>
          <m:jc m:val="left"/>
        </m:oMathParaPr>
        <m:oMath>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34</m:t>
              </m:r>
            </m:sub>
          </m:sSub>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4</m:t>
              </m:r>
            </m:num>
            <m:den>
              <m:func>
                <m:funcPr>
                  <m:ctrlPr>
                    <w:rPr>
                      <w:rFonts w:ascii="Cambria Math" w:hAnsi="Cambria Math" w:cs="Cambria Math"/>
                      <w:i/>
                    </w:rPr>
                  </m:ctrlPr>
                </m:funcPr>
                <m:fName>
                  <m:r>
                    <m:rPr>
                      <m:sty m:val="p"/>
                    </m:rPr>
                    <w:rPr>
                      <w:rFonts w:ascii="Cambria Math" w:hAnsi="Cambria Math" w:cs="Cambria Math"/>
                    </w:rPr>
                    <m:t>max</m:t>
                  </m:r>
                </m:fName>
                <m:e>
                  <m:d>
                    <m:dPr>
                      <m:ctrlPr>
                        <w:rPr>
                          <w:rFonts w:ascii="Cambria Math" w:hAnsi="Cambria Math" w:cs="Cambria Math"/>
                          <w:i/>
                        </w:rPr>
                      </m:ctrlPr>
                    </m:dPr>
                    <m:e>
                      <m:r>
                        <w:rPr>
                          <w:rFonts w:ascii="Cambria Math" w:hAnsi="Cambria Math" w:cs="Cambria Math"/>
                        </w:rPr>
                        <m:t>1;4;4</m:t>
                      </m:r>
                    </m:e>
                  </m:d>
                </m:e>
              </m:func>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4</m:t>
              </m:r>
            </m:den>
          </m:f>
          <m:r>
            <w:rPr>
              <w:rFonts w:ascii="Cambria Math" w:hAnsi="Cambria Math"/>
            </w:rPr>
            <m:t>=1</m:t>
          </m:r>
        </m:oMath>
      </m:oMathPara>
    </w:p>
    <w:p w:rsidR="00D72225" w:rsidRPr="007067A1" w:rsidRDefault="00D72225" w:rsidP="00D72225">
      <w:pPr>
        <w:spacing w:line="360" w:lineRule="auto"/>
        <w:ind w:firstLine="720"/>
        <w:rPr>
          <w:sz w:val="20"/>
          <w:szCs w:val="20"/>
        </w:rPr>
      </w:pPr>
    </w:p>
    <w:p w:rsidR="00D72225" w:rsidRPr="007067A1" w:rsidRDefault="00D72225" w:rsidP="00D72225">
      <w:pPr>
        <w:spacing w:line="360" w:lineRule="auto"/>
        <w:rPr>
          <w:sz w:val="20"/>
          <w:szCs w:val="20"/>
        </w:rPr>
      </w:pPr>
      <w:r w:rsidRPr="007067A1">
        <w:rPr>
          <w:sz w:val="20"/>
          <w:szCs w:val="20"/>
        </w:rPr>
        <w:t xml:space="preserve">Kemudian dihitung maka hasil dari </w:t>
      </w:r>
      <w:r w:rsidRPr="007067A1">
        <w:rPr>
          <w:i/>
          <w:sz w:val="20"/>
          <w:szCs w:val="20"/>
        </w:rPr>
        <w:t>normalisasi</w:t>
      </w:r>
      <w:r w:rsidRPr="007067A1">
        <w:rPr>
          <w:sz w:val="20"/>
          <w:szCs w:val="20"/>
        </w:rPr>
        <w:t xml:space="preserve"> dalam </w:t>
      </w:r>
      <w:r w:rsidRPr="007067A1">
        <w:rPr>
          <w:i/>
          <w:sz w:val="20"/>
          <w:szCs w:val="20"/>
        </w:rPr>
        <w:t>matriks</w:t>
      </w:r>
      <w:r w:rsidRPr="007067A1">
        <w:rPr>
          <w:sz w:val="20"/>
          <w:szCs w:val="20"/>
        </w:rPr>
        <w:t xml:space="preserve"> yaitu;</w:t>
      </w:r>
    </w:p>
    <w:p w:rsidR="00D72225" w:rsidRPr="007067A1" w:rsidRDefault="00D72225" w:rsidP="00D72225">
      <w:pPr>
        <w:spacing w:line="360" w:lineRule="auto"/>
        <w:rPr>
          <w:sz w:val="20"/>
          <w:szCs w:val="20"/>
        </w:rPr>
      </w:pPr>
      <w:r w:rsidRPr="007067A1">
        <w:rPr>
          <w:sz w:val="20"/>
          <w:szCs w:val="20"/>
        </w:rPr>
        <w:t xml:space="preserve"> R  =   </w:t>
      </w: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1</m:t>
                  </m:r>
                </m:e>
                <m:e>
                  <m:r>
                    <w:rPr>
                      <w:rFonts w:ascii="Cambria Math" w:hAnsi="Cambria Math"/>
                    </w:rPr>
                    <m:t>2</m:t>
                  </m:r>
                </m:e>
                <m:e>
                  <m:r>
                    <w:rPr>
                      <w:rFonts w:ascii="Cambria Math" w:hAnsi="Cambria Math"/>
                    </w:rPr>
                    <m:t>4</m:t>
                  </m:r>
                </m:e>
              </m:mr>
              <m:mr>
                <m:e>
                  <m:r>
                    <w:rPr>
                      <w:rFonts w:ascii="Cambria Math" w:hAnsi="Cambria Math"/>
                    </w:rPr>
                    <m:t>4</m:t>
                  </m:r>
                </m:e>
                <m:e>
                  <m:r>
                    <w:rPr>
                      <w:rFonts w:ascii="Cambria Math" w:hAnsi="Cambria Math"/>
                    </w:rPr>
                    <m:t>1,5</m:t>
                  </m:r>
                </m:e>
                <m:e>
                  <m:r>
                    <w:rPr>
                      <w:rFonts w:ascii="Cambria Math" w:hAnsi="Cambria Math"/>
                    </w:rPr>
                    <m:t>1,33</m:t>
                  </m:r>
                </m:e>
                <m:e>
                  <m:r>
                    <w:rPr>
                      <w:rFonts w:ascii="Cambria Math" w:hAnsi="Cambria Math"/>
                    </w:rPr>
                    <m:t>1</m:t>
                  </m:r>
                </m:e>
              </m:mr>
              <m:mr>
                <m:e>
                  <m:r>
                    <w:rPr>
                      <w:rFonts w:ascii="Cambria Math" w:hAnsi="Cambria Math"/>
                    </w:rPr>
                    <m:t>1,33</m:t>
                  </m:r>
                </m:e>
                <m:e>
                  <m:r>
                    <w:rPr>
                      <w:rFonts w:ascii="Cambria Math" w:hAnsi="Cambria Math"/>
                    </w:rPr>
                    <m:t>1</m:t>
                  </m:r>
                </m:e>
                <m:e>
                  <m:r>
                    <w:rPr>
                      <w:rFonts w:ascii="Cambria Math" w:hAnsi="Cambria Math"/>
                    </w:rPr>
                    <m:t>1</m:t>
                  </m:r>
                </m:e>
                <m:e>
                  <m:r>
                    <w:rPr>
                      <w:rFonts w:ascii="Cambria Math" w:hAnsi="Cambria Math"/>
                    </w:rPr>
                    <m:t>1</m:t>
                  </m:r>
                </m:e>
              </m:mr>
            </m:m>
          </m:e>
        </m:d>
      </m:oMath>
    </w:p>
    <w:p w:rsidR="00D72225" w:rsidRPr="007067A1" w:rsidRDefault="00D72225" w:rsidP="00D72225">
      <w:pPr>
        <w:spacing w:line="360" w:lineRule="auto"/>
        <w:jc w:val="both"/>
        <w:rPr>
          <w:sz w:val="20"/>
          <w:szCs w:val="20"/>
        </w:rPr>
      </w:pPr>
      <w:r w:rsidRPr="007067A1">
        <w:rPr>
          <w:sz w:val="20"/>
          <w:szCs w:val="20"/>
        </w:rPr>
        <w:t xml:space="preserve">Setelah </w:t>
      </w:r>
      <w:r w:rsidRPr="007067A1">
        <w:rPr>
          <w:i/>
          <w:sz w:val="20"/>
          <w:szCs w:val="20"/>
        </w:rPr>
        <w:t>matriks normalisasi</w:t>
      </w:r>
      <w:r w:rsidRPr="007067A1">
        <w:rPr>
          <w:sz w:val="20"/>
          <w:szCs w:val="20"/>
        </w:rPr>
        <w:t xml:space="preserve"> terbentuk kemudian menentukan pembobotan akar yang digunkan dalam pemeringkatan sebagai berikut;</w:t>
      </w:r>
    </w:p>
    <w:p w:rsidR="00D72225" w:rsidRPr="007067A1" w:rsidRDefault="00D72225" w:rsidP="00D72225">
      <w:pPr>
        <w:spacing w:line="360" w:lineRule="auto"/>
        <w:rPr>
          <w:sz w:val="20"/>
          <w:szCs w:val="20"/>
        </w:rPr>
      </w:pPr>
      <w:r w:rsidRPr="007067A1">
        <w:rPr>
          <w:sz w:val="20"/>
          <w:szCs w:val="20"/>
        </w:rPr>
        <w:t xml:space="preserve">w =  </w:t>
      </w:r>
      <m:oMath>
        <m:d>
          <m:dPr>
            <m:begChr m:val="["/>
            <m:endChr m:val="]"/>
            <m:ctrlPr>
              <w:rPr>
                <w:rFonts w:ascii="Cambria Math" w:hAnsi="Cambria Math"/>
                <w:i/>
              </w:rPr>
            </m:ctrlPr>
          </m:dPr>
          <m:e>
            <m:r>
              <w:rPr>
                <w:rFonts w:ascii="Cambria Math" w:hAnsi="Cambria Math"/>
              </w:rPr>
              <m:t>30  20 10 40</m:t>
            </m:r>
          </m:e>
        </m:d>
      </m:oMath>
    </w:p>
    <w:p w:rsidR="00D72225" w:rsidRPr="007067A1" w:rsidRDefault="00D72225" w:rsidP="00D72225">
      <w:pPr>
        <w:spacing w:line="360" w:lineRule="auto"/>
        <w:ind w:firstLine="720"/>
        <w:jc w:val="both"/>
        <w:rPr>
          <w:sz w:val="20"/>
          <w:szCs w:val="20"/>
        </w:rPr>
      </w:pPr>
      <w:r w:rsidRPr="007067A1">
        <w:rPr>
          <w:sz w:val="20"/>
          <w:szCs w:val="20"/>
        </w:rPr>
        <w:t xml:space="preserve">Kemudian pencarian pemeringkatan dari nilai yang di dapat dengan memasukkan setiap </w:t>
      </w:r>
      <w:r w:rsidRPr="007067A1">
        <w:rPr>
          <w:i/>
          <w:sz w:val="20"/>
          <w:szCs w:val="20"/>
        </w:rPr>
        <w:t>kriteria</w:t>
      </w:r>
      <w:r w:rsidRPr="007067A1">
        <w:rPr>
          <w:sz w:val="20"/>
          <w:szCs w:val="20"/>
        </w:rPr>
        <w:t xml:space="preserve"> yang diberikan dengan menggunakan rumus dua dalam perhitungan pemeringkatannya yaitu;</w:t>
      </w:r>
    </w:p>
    <w:p w:rsidR="00D72225" w:rsidRPr="007067A1" w:rsidRDefault="00D72225" w:rsidP="00D72225">
      <w:pPr>
        <w:spacing w:line="360" w:lineRule="auto"/>
        <w:ind w:firstLine="720"/>
        <w:jc w:val="both"/>
        <w:rPr>
          <w:sz w:val="20"/>
          <w:szCs w:val="20"/>
        </w:rPr>
      </w:pPr>
    </w:p>
    <w:p w:rsidR="00D72225" w:rsidRPr="00D72225" w:rsidRDefault="00D72225" w:rsidP="00D72225">
      <w:pPr>
        <w:spacing w:line="360" w:lineRule="auto"/>
        <w:rPr>
          <w:sz w:val="20"/>
          <w:szCs w:val="20"/>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 xml:space="preserve">1  =  </m:t>
              </m:r>
              <m:d>
                <m:dPr>
                  <m:ctrlPr>
                    <w:rPr>
                      <w:rFonts w:ascii="Cambria Math" w:hAnsi="Cambria Math"/>
                      <w:i/>
                    </w:rPr>
                  </m:ctrlPr>
                </m:dPr>
                <m:e>
                  <m:r>
                    <w:rPr>
                      <w:rFonts w:ascii="Cambria Math" w:hAnsi="Cambria Math"/>
                    </w:rPr>
                    <m:t>30</m:t>
                  </m:r>
                </m:e>
              </m:d>
              <m:d>
                <m:dPr>
                  <m:ctrlPr>
                    <w:rPr>
                      <w:rFonts w:ascii="Cambria Math" w:hAnsi="Cambria Math"/>
                      <w:i/>
                    </w:rPr>
                  </m:ctrlPr>
                </m:dPr>
                <m:e>
                  <m:r>
                    <w:rPr>
                      <w:rFonts w:ascii="Cambria Math" w:hAnsi="Cambria Math"/>
                    </w:rPr>
                    <m:t>1</m:t>
                  </m:r>
                </m:e>
              </m:d>
              <m:r>
                <w:rPr>
                  <w:rFonts w:ascii="Cambria Math" w:hAnsi="Cambria Math"/>
                </w:rPr>
                <m:t xml:space="preserve">  + </m:t>
              </m:r>
              <m:d>
                <m:dPr>
                  <m:ctrlPr>
                    <w:rPr>
                      <w:rFonts w:ascii="Cambria Math" w:hAnsi="Cambria Math"/>
                      <w:i/>
                    </w:rPr>
                  </m:ctrlPr>
                </m:dPr>
                <m:e>
                  <m:r>
                    <w:rPr>
                      <w:rFonts w:ascii="Cambria Math" w:hAnsi="Cambria Math"/>
                    </w:rPr>
                    <m:t>20</m:t>
                  </m:r>
                </m:e>
              </m:d>
              <m:d>
                <m:dPr>
                  <m:ctrlPr>
                    <w:rPr>
                      <w:rFonts w:ascii="Cambria Math" w:hAnsi="Cambria Math"/>
                      <w:i/>
                    </w:rPr>
                  </m:ctrlPr>
                </m:dPr>
                <m:e>
                  <m:r>
                    <w:rPr>
                      <w:rFonts w:ascii="Cambria Math" w:hAnsi="Cambria Math"/>
                    </w:rPr>
                    <m:t>1</m:t>
                  </m:r>
                </m:e>
              </m:d>
              <m:r>
                <w:rPr>
                  <w:rFonts w:ascii="Cambria Math" w:hAnsi="Cambria Math"/>
                </w:rPr>
                <m:t xml:space="preserve"> +  </m:t>
              </m:r>
              <m:d>
                <m:dPr>
                  <m:ctrlPr>
                    <w:rPr>
                      <w:rFonts w:ascii="Cambria Math" w:hAnsi="Cambria Math"/>
                      <w:i/>
                    </w:rPr>
                  </m:ctrlPr>
                </m:dPr>
                <m:e>
                  <m:r>
                    <w:rPr>
                      <w:rFonts w:ascii="Cambria Math" w:hAnsi="Cambria Math"/>
                    </w:rPr>
                    <m:t>10</m:t>
                  </m:r>
                </m:e>
              </m:d>
              <m:d>
                <m:dPr>
                  <m:ctrlPr>
                    <w:rPr>
                      <w:rFonts w:ascii="Cambria Math" w:hAnsi="Cambria Math"/>
                      <w:i/>
                    </w:rPr>
                  </m:ctrlPr>
                </m:dPr>
                <m:e>
                  <m:r>
                    <w:rPr>
                      <w:rFonts w:ascii="Cambria Math" w:hAnsi="Cambria Math"/>
                    </w:rPr>
                    <m:t>2</m:t>
                  </m:r>
                </m:e>
              </m:d>
              <m:r>
                <w:rPr>
                  <w:rFonts w:ascii="Cambria Math" w:hAnsi="Cambria Math"/>
                </w:rPr>
                <m:t xml:space="preserve">  + </m:t>
              </m:r>
              <m:d>
                <m:dPr>
                  <m:ctrlPr>
                    <w:rPr>
                      <w:rFonts w:ascii="Cambria Math" w:hAnsi="Cambria Math"/>
                      <w:i/>
                    </w:rPr>
                  </m:ctrlPr>
                </m:dPr>
                <m:e>
                  <m:r>
                    <w:rPr>
                      <w:rFonts w:ascii="Cambria Math" w:hAnsi="Cambria Math"/>
                    </w:rPr>
                    <m:t>40</m:t>
                  </m:r>
                </m:e>
              </m:d>
              <m:d>
                <m:dPr>
                  <m:ctrlPr>
                    <w:rPr>
                      <w:rFonts w:ascii="Cambria Math" w:hAnsi="Cambria Math"/>
                      <w:i/>
                    </w:rPr>
                  </m:ctrlPr>
                </m:dPr>
                <m:e>
                  <m:r>
                    <w:rPr>
                      <w:rFonts w:ascii="Cambria Math" w:hAnsi="Cambria Math"/>
                    </w:rPr>
                    <m:t>4</m:t>
                  </m:r>
                </m:e>
              </m:d>
              <m:r>
                <w:rPr>
                  <w:rFonts w:ascii="Cambria Math" w:hAnsi="Cambria Math"/>
                </w:rPr>
                <m:t xml:space="preserve"> = 230 </m:t>
              </m:r>
            </m:sub>
          </m:sSub>
        </m:oMath>
      </m:oMathPara>
    </w:p>
    <w:p w:rsidR="00D72225" w:rsidRPr="00D72225" w:rsidRDefault="00D72225" w:rsidP="00D72225">
      <w:pPr>
        <w:spacing w:line="360" w:lineRule="auto"/>
        <w:rPr>
          <w:sz w:val="20"/>
          <w:szCs w:val="20"/>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 xml:space="preserve">2  =  </m:t>
              </m:r>
              <m:d>
                <m:dPr>
                  <m:ctrlPr>
                    <w:rPr>
                      <w:rFonts w:ascii="Cambria Math" w:hAnsi="Cambria Math"/>
                      <w:i/>
                    </w:rPr>
                  </m:ctrlPr>
                </m:dPr>
                <m:e>
                  <m:r>
                    <w:rPr>
                      <w:rFonts w:ascii="Cambria Math" w:hAnsi="Cambria Math"/>
                    </w:rPr>
                    <m:t>30</m:t>
                  </m:r>
                </m:e>
              </m:d>
              <m:d>
                <m:dPr>
                  <m:ctrlPr>
                    <w:rPr>
                      <w:rFonts w:ascii="Cambria Math" w:hAnsi="Cambria Math"/>
                      <w:i/>
                    </w:rPr>
                  </m:ctrlPr>
                </m:dPr>
                <m:e>
                  <m:r>
                    <w:rPr>
                      <w:rFonts w:ascii="Cambria Math" w:hAnsi="Cambria Math"/>
                    </w:rPr>
                    <m:t>4</m:t>
                  </m:r>
                </m:e>
              </m:d>
              <m:r>
                <w:rPr>
                  <w:rFonts w:ascii="Cambria Math" w:hAnsi="Cambria Math"/>
                </w:rPr>
                <m:t xml:space="preserve">  + </m:t>
              </m:r>
              <m:d>
                <m:dPr>
                  <m:ctrlPr>
                    <w:rPr>
                      <w:rFonts w:ascii="Cambria Math" w:hAnsi="Cambria Math"/>
                      <w:i/>
                    </w:rPr>
                  </m:ctrlPr>
                </m:dPr>
                <m:e>
                  <m:r>
                    <w:rPr>
                      <w:rFonts w:ascii="Cambria Math" w:hAnsi="Cambria Math"/>
                    </w:rPr>
                    <m:t>20</m:t>
                  </m:r>
                </m:e>
              </m:d>
              <m:d>
                <m:dPr>
                  <m:ctrlPr>
                    <w:rPr>
                      <w:rFonts w:ascii="Cambria Math" w:hAnsi="Cambria Math"/>
                      <w:i/>
                    </w:rPr>
                  </m:ctrlPr>
                </m:dPr>
                <m:e>
                  <m:r>
                    <w:rPr>
                      <w:rFonts w:ascii="Cambria Math" w:hAnsi="Cambria Math"/>
                    </w:rPr>
                    <m:t>1,5</m:t>
                  </m:r>
                </m:e>
              </m:d>
              <m:r>
                <w:rPr>
                  <w:rFonts w:ascii="Cambria Math" w:hAnsi="Cambria Math"/>
                </w:rPr>
                <m:t xml:space="preserve"> +  </m:t>
              </m:r>
              <m:d>
                <m:dPr>
                  <m:ctrlPr>
                    <w:rPr>
                      <w:rFonts w:ascii="Cambria Math" w:hAnsi="Cambria Math"/>
                      <w:i/>
                    </w:rPr>
                  </m:ctrlPr>
                </m:dPr>
                <m:e>
                  <m:r>
                    <w:rPr>
                      <w:rFonts w:ascii="Cambria Math" w:hAnsi="Cambria Math"/>
                    </w:rPr>
                    <m:t>10</m:t>
                  </m:r>
                </m:e>
              </m:d>
              <m:d>
                <m:dPr>
                  <m:ctrlPr>
                    <w:rPr>
                      <w:rFonts w:ascii="Cambria Math" w:hAnsi="Cambria Math"/>
                      <w:i/>
                    </w:rPr>
                  </m:ctrlPr>
                </m:dPr>
                <m:e>
                  <m:r>
                    <w:rPr>
                      <w:rFonts w:ascii="Cambria Math" w:hAnsi="Cambria Math"/>
                    </w:rPr>
                    <m:t>1,33</m:t>
                  </m:r>
                </m:e>
              </m:d>
              <m:r>
                <w:rPr>
                  <w:rFonts w:ascii="Cambria Math" w:hAnsi="Cambria Math"/>
                </w:rPr>
                <m:t xml:space="preserve">  + </m:t>
              </m:r>
              <m:d>
                <m:dPr>
                  <m:ctrlPr>
                    <w:rPr>
                      <w:rFonts w:ascii="Cambria Math" w:hAnsi="Cambria Math"/>
                      <w:i/>
                    </w:rPr>
                  </m:ctrlPr>
                </m:dPr>
                <m:e>
                  <m:r>
                    <w:rPr>
                      <w:rFonts w:ascii="Cambria Math" w:hAnsi="Cambria Math"/>
                    </w:rPr>
                    <m:t>40</m:t>
                  </m:r>
                </m:e>
              </m:d>
              <m:d>
                <m:dPr>
                  <m:ctrlPr>
                    <w:rPr>
                      <w:rFonts w:ascii="Cambria Math" w:hAnsi="Cambria Math"/>
                      <w:i/>
                    </w:rPr>
                  </m:ctrlPr>
                </m:dPr>
                <m:e>
                  <m:r>
                    <w:rPr>
                      <w:rFonts w:ascii="Cambria Math" w:hAnsi="Cambria Math"/>
                    </w:rPr>
                    <m:t>1</m:t>
                  </m:r>
                </m:e>
              </m:d>
              <m:r>
                <w:rPr>
                  <w:rFonts w:ascii="Cambria Math" w:hAnsi="Cambria Math"/>
                </w:rPr>
                <m:t xml:space="preserve"> = 203.3 </m:t>
              </m:r>
            </m:sub>
          </m:sSub>
        </m:oMath>
      </m:oMathPara>
    </w:p>
    <w:p w:rsidR="00D72225" w:rsidRPr="00D72225" w:rsidRDefault="00D72225" w:rsidP="00D72225">
      <w:pPr>
        <w:spacing w:line="360" w:lineRule="auto"/>
        <w:rPr>
          <w:sz w:val="20"/>
          <w:szCs w:val="20"/>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 xml:space="preserve">3  =  </m:t>
              </m:r>
              <m:d>
                <m:dPr>
                  <m:ctrlPr>
                    <w:rPr>
                      <w:rFonts w:ascii="Cambria Math" w:hAnsi="Cambria Math"/>
                      <w:i/>
                    </w:rPr>
                  </m:ctrlPr>
                </m:dPr>
                <m:e>
                  <m:r>
                    <w:rPr>
                      <w:rFonts w:ascii="Cambria Math" w:hAnsi="Cambria Math"/>
                    </w:rPr>
                    <m:t>30</m:t>
                  </m:r>
                </m:e>
              </m:d>
              <m:d>
                <m:dPr>
                  <m:ctrlPr>
                    <w:rPr>
                      <w:rFonts w:ascii="Cambria Math" w:hAnsi="Cambria Math"/>
                      <w:i/>
                    </w:rPr>
                  </m:ctrlPr>
                </m:dPr>
                <m:e>
                  <m:r>
                    <w:rPr>
                      <w:rFonts w:ascii="Cambria Math" w:hAnsi="Cambria Math"/>
                    </w:rPr>
                    <m:t>1,33</m:t>
                  </m:r>
                </m:e>
              </m:d>
              <m:r>
                <w:rPr>
                  <w:rFonts w:ascii="Cambria Math" w:hAnsi="Cambria Math"/>
                </w:rPr>
                <m:t xml:space="preserve">  + </m:t>
              </m:r>
              <m:d>
                <m:dPr>
                  <m:ctrlPr>
                    <w:rPr>
                      <w:rFonts w:ascii="Cambria Math" w:hAnsi="Cambria Math"/>
                      <w:i/>
                    </w:rPr>
                  </m:ctrlPr>
                </m:dPr>
                <m:e>
                  <m:r>
                    <w:rPr>
                      <w:rFonts w:ascii="Cambria Math" w:hAnsi="Cambria Math"/>
                    </w:rPr>
                    <m:t>20</m:t>
                  </m:r>
                </m:e>
              </m:d>
              <m:d>
                <m:dPr>
                  <m:ctrlPr>
                    <w:rPr>
                      <w:rFonts w:ascii="Cambria Math" w:hAnsi="Cambria Math"/>
                      <w:i/>
                    </w:rPr>
                  </m:ctrlPr>
                </m:dPr>
                <m:e>
                  <m:r>
                    <w:rPr>
                      <w:rFonts w:ascii="Cambria Math" w:hAnsi="Cambria Math"/>
                    </w:rPr>
                    <m:t>1</m:t>
                  </m:r>
                </m:e>
              </m:d>
              <m:r>
                <w:rPr>
                  <w:rFonts w:ascii="Cambria Math" w:hAnsi="Cambria Math"/>
                </w:rPr>
                <m:t xml:space="preserve"> +  </m:t>
              </m:r>
              <m:d>
                <m:dPr>
                  <m:ctrlPr>
                    <w:rPr>
                      <w:rFonts w:ascii="Cambria Math" w:hAnsi="Cambria Math"/>
                      <w:i/>
                    </w:rPr>
                  </m:ctrlPr>
                </m:dPr>
                <m:e>
                  <m:r>
                    <w:rPr>
                      <w:rFonts w:ascii="Cambria Math" w:hAnsi="Cambria Math"/>
                    </w:rPr>
                    <m:t>10</m:t>
                  </m:r>
                </m:e>
              </m:d>
              <m:d>
                <m:dPr>
                  <m:ctrlPr>
                    <w:rPr>
                      <w:rFonts w:ascii="Cambria Math" w:hAnsi="Cambria Math"/>
                      <w:i/>
                    </w:rPr>
                  </m:ctrlPr>
                </m:dPr>
                <m:e>
                  <m:r>
                    <w:rPr>
                      <w:rFonts w:ascii="Cambria Math" w:hAnsi="Cambria Math"/>
                    </w:rPr>
                    <m:t>1</m:t>
                  </m:r>
                </m:e>
              </m:d>
              <m:r>
                <w:rPr>
                  <w:rFonts w:ascii="Cambria Math" w:hAnsi="Cambria Math"/>
                </w:rPr>
                <m:t xml:space="preserve">  + </m:t>
              </m:r>
              <m:d>
                <m:dPr>
                  <m:ctrlPr>
                    <w:rPr>
                      <w:rFonts w:ascii="Cambria Math" w:hAnsi="Cambria Math"/>
                      <w:i/>
                    </w:rPr>
                  </m:ctrlPr>
                </m:dPr>
                <m:e>
                  <m:r>
                    <w:rPr>
                      <w:rFonts w:ascii="Cambria Math" w:hAnsi="Cambria Math"/>
                    </w:rPr>
                    <m:t>40</m:t>
                  </m:r>
                </m:e>
              </m:d>
              <m:d>
                <m:dPr>
                  <m:ctrlPr>
                    <w:rPr>
                      <w:rFonts w:ascii="Cambria Math" w:hAnsi="Cambria Math"/>
                      <w:i/>
                    </w:rPr>
                  </m:ctrlPr>
                </m:dPr>
                <m:e>
                  <m:r>
                    <w:rPr>
                      <w:rFonts w:ascii="Cambria Math" w:hAnsi="Cambria Math"/>
                    </w:rPr>
                    <m:t>1</m:t>
                  </m:r>
                </m:e>
              </m:d>
              <m:r>
                <w:rPr>
                  <w:rFonts w:ascii="Cambria Math" w:hAnsi="Cambria Math"/>
                </w:rPr>
                <m:t xml:space="preserve"> = 109.9 </m:t>
              </m:r>
            </m:sub>
          </m:sSub>
        </m:oMath>
      </m:oMathPara>
    </w:p>
    <w:p w:rsidR="00D72225" w:rsidRPr="007067A1" w:rsidRDefault="00D72225" w:rsidP="00D72225">
      <w:pPr>
        <w:spacing w:line="360" w:lineRule="auto"/>
        <w:rPr>
          <w:sz w:val="20"/>
          <w:szCs w:val="20"/>
        </w:rPr>
      </w:pPr>
      <w:r w:rsidRPr="007067A1">
        <w:rPr>
          <w:sz w:val="20"/>
          <w:szCs w:val="20"/>
        </w:rPr>
        <w:t>Maka hasil pemeringkatan dapat dilihat pada table berikut;</w:t>
      </w:r>
    </w:p>
    <w:p w:rsidR="00D72225" w:rsidRPr="007067A1" w:rsidRDefault="00D72225" w:rsidP="00D72225">
      <w:pPr>
        <w:spacing w:line="360" w:lineRule="auto"/>
        <w:rPr>
          <w:sz w:val="20"/>
          <w:szCs w:val="20"/>
        </w:rPr>
      </w:pPr>
    </w:p>
    <w:p w:rsidR="00D72225" w:rsidRPr="007067A1" w:rsidRDefault="00D72225" w:rsidP="00D72225">
      <w:pPr>
        <w:spacing w:line="360" w:lineRule="auto"/>
        <w:jc w:val="center"/>
        <w:rPr>
          <w:sz w:val="20"/>
          <w:szCs w:val="20"/>
        </w:rPr>
      </w:pPr>
      <w:r w:rsidRPr="007067A1">
        <w:rPr>
          <w:sz w:val="20"/>
          <w:szCs w:val="20"/>
        </w:rPr>
        <w:t>Hasil Pemeringkatan</w:t>
      </w:r>
    </w:p>
    <w:p w:rsidR="00D72225" w:rsidRPr="007067A1" w:rsidRDefault="00D72225" w:rsidP="00D72225">
      <w:pPr>
        <w:pStyle w:val="Caption"/>
        <w:jc w:val="center"/>
        <w:rPr>
          <w:rFonts w:ascii="Times New Roman" w:hAnsi="Times New Roman"/>
          <w:b w:val="0"/>
          <w:color w:val="auto"/>
          <w:sz w:val="20"/>
          <w:szCs w:val="20"/>
        </w:rPr>
      </w:pPr>
      <w:bookmarkStart w:id="12" w:name="_Toc80025188"/>
      <w:r w:rsidRPr="007067A1">
        <w:rPr>
          <w:rFonts w:ascii="Times New Roman" w:hAnsi="Times New Roman"/>
          <w:b w:val="0"/>
          <w:color w:val="auto"/>
          <w:sz w:val="20"/>
          <w:szCs w:val="20"/>
        </w:rPr>
        <w:t xml:space="preserve">TABEL 2.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TABEL_2.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7</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HASIL PEMERINGKATAN</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914"/>
        <w:gridCol w:w="1563"/>
      </w:tblGrid>
      <w:tr w:rsidR="00D72225" w:rsidRPr="007067A1" w:rsidTr="0058074D">
        <w:tc>
          <w:tcPr>
            <w:tcW w:w="1101" w:type="dxa"/>
            <w:shd w:val="clear" w:color="auto" w:fill="auto"/>
          </w:tcPr>
          <w:p w:rsidR="00D72225" w:rsidRPr="007067A1" w:rsidRDefault="00D72225" w:rsidP="0058074D">
            <w:pPr>
              <w:spacing w:line="360" w:lineRule="auto"/>
              <w:jc w:val="center"/>
              <w:rPr>
                <w:sz w:val="20"/>
                <w:szCs w:val="20"/>
              </w:rPr>
            </w:pPr>
            <w:r w:rsidRPr="007067A1">
              <w:rPr>
                <w:sz w:val="20"/>
                <w:szCs w:val="20"/>
              </w:rPr>
              <w:t>No.</w:t>
            </w:r>
          </w:p>
        </w:tc>
        <w:tc>
          <w:tcPr>
            <w:tcW w:w="3969" w:type="dxa"/>
            <w:shd w:val="clear" w:color="auto" w:fill="auto"/>
          </w:tcPr>
          <w:p w:rsidR="00D72225" w:rsidRPr="007067A1" w:rsidRDefault="00D72225" w:rsidP="0058074D">
            <w:pPr>
              <w:spacing w:line="360" w:lineRule="auto"/>
              <w:jc w:val="center"/>
              <w:rPr>
                <w:sz w:val="20"/>
                <w:szCs w:val="20"/>
              </w:rPr>
            </w:pPr>
            <w:r w:rsidRPr="007067A1">
              <w:rPr>
                <w:sz w:val="20"/>
                <w:szCs w:val="20"/>
              </w:rPr>
              <w:t>Alternatif</w:t>
            </w:r>
          </w:p>
        </w:tc>
        <w:tc>
          <w:tcPr>
            <w:tcW w:w="2835" w:type="dxa"/>
            <w:shd w:val="clear" w:color="auto" w:fill="auto"/>
          </w:tcPr>
          <w:p w:rsidR="00D72225" w:rsidRPr="007067A1" w:rsidRDefault="00D72225" w:rsidP="0058074D">
            <w:pPr>
              <w:spacing w:line="360" w:lineRule="auto"/>
              <w:jc w:val="center"/>
              <w:rPr>
                <w:sz w:val="20"/>
                <w:szCs w:val="20"/>
              </w:rPr>
            </w:pPr>
            <w:r w:rsidRPr="007067A1">
              <w:rPr>
                <w:sz w:val="20"/>
                <w:szCs w:val="20"/>
              </w:rPr>
              <w:t>Rangking</w:t>
            </w:r>
          </w:p>
        </w:tc>
      </w:tr>
      <w:tr w:rsidR="00D72225" w:rsidRPr="007067A1" w:rsidTr="0058074D">
        <w:tc>
          <w:tcPr>
            <w:tcW w:w="1101" w:type="dxa"/>
            <w:shd w:val="clear" w:color="auto" w:fill="auto"/>
          </w:tcPr>
          <w:p w:rsidR="00D72225" w:rsidRPr="007067A1" w:rsidRDefault="00D72225" w:rsidP="0058074D">
            <w:pPr>
              <w:spacing w:line="360" w:lineRule="auto"/>
              <w:jc w:val="center"/>
              <w:rPr>
                <w:sz w:val="20"/>
                <w:szCs w:val="20"/>
              </w:rPr>
            </w:pPr>
            <w:r w:rsidRPr="007067A1">
              <w:rPr>
                <w:sz w:val="20"/>
                <w:szCs w:val="20"/>
              </w:rPr>
              <w:t>1</w:t>
            </w:r>
          </w:p>
        </w:tc>
        <w:tc>
          <w:tcPr>
            <w:tcW w:w="3969" w:type="dxa"/>
            <w:shd w:val="clear" w:color="auto" w:fill="auto"/>
          </w:tcPr>
          <w:p w:rsidR="00D72225" w:rsidRPr="007067A1" w:rsidRDefault="00D72225" w:rsidP="0058074D">
            <w:pPr>
              <w:spacing w:line="360" w:lineRule="auto"/>
              <w:jc w:val="center"/>
              <w:rPr>
                <w:sz w:val="20"/>
                <w:szCs w:val="20"/>
              </w:rPr>
            </w:pPr>
            <w:r w:rsidRPr="007067A1">
              <w:rPr>
                <w:sz w:val="20"/>
                <w:szCs w:val="20"/>
              </w:rPr>
              <w:t>A1</w:t>
            </w:r>
          </w:p>
        </w:tc>
        <w:tc>
          <w:tcPr>
            <w:tcW w:w="2835" w:type="dxa"/>
            <w:shd w:val="clear" w:color="auto" w:fill="auto"/>
          </w:tcPr>
          <w:p w:rsidR="00D72225" w:rsidRPr="007067A1" w:rsidRDefault="00D72225" w:rsidP="0058074D">
            <w:pPr>
              <w:spacing w:line="360" w:lineRule="auto"/>
              <w:jc w:val="center"/>
              <w:rPr>
                <w:sz w:val="20"/>
                <w:szCs w:val="20"/>
              </w:rPr>
            </w:pPr>
            <w:r w:rsidRPr="007067A1">
              <w:rPr>
                <w:sz w:val="20"/>
                <w:szCs w:val="20"/>
              </w:rPr>
              <w:t>230</w:t>
            </w:r>
          </w:p>
        </w:tc>
      </w:tr>
      <w:tr w:rsidR="00D72225" w:rsidRPr="007067A1" w:rsidTr="0058074D">
        <w:tc>
          <w:tcPr>
            <w:tcW w:w="1101" w:type="dxa"/>
            <w:shd w:val="clear" w:color="auto" w:fill="auto"/>
          </w:tcPr>
          <w:p w:rsidR="00D72225" w:rsidRPr="007067A1" w:rsidRDefault="00D72225" w:rsidP="0058074D">
            <w:pPr>
              <w:spacing w:line="360" w:lineRule="auto"/>
              <w:jc w:val="center"/>
              <w:rPr>
                <w:sz w:val="20"/>
                <w:szCs w:val="20"/>
              </w:rPr>
            </w:pPr>
            <w:r w:rsidRPr="007067A1">
              <w:rPr>
                <w:sz w:val="20"/>
                <w:szCs w:val="20"/>
              </w:rPr>
              <w:t>2</w:t>
            </w:r>
          </w:p>
        </w:tc>
        <w:tc>
          <w:tcPr>
            <w:tcW w:w="3969" w:type="dxa"/>
            <w:shd w:val="clear" w:color="auto" w:fill="auto"/>
          </w:tcPr>
          <w:p w:rsidR="00D72225" w:rsidRPr="007067A1" w:rsidRDefault="00D72225" w:rsidP="0058074D">
            <w:pPr>
              <w:spacing w:line="360" w:lineRule="auto"/>
              <w:jc w:val="center"/>
              <w:rPr>
                <w:sz w:val="20"/>
                <w:szCs w:val="20"/>
              </w:rPr>
            </w:pPr>
            <w:r w:rsidRPr="007067A1">
              <w:rPr>
                <w:sz w:val="20"/>
                <w:szCs w:val="20"/>
              </w:rPr>
              <w:t>A2</w:t>
            </w:r>
          </w:p>
        </w:tc>
        <w:tc>
          <w:tcPr>
            <w:tcW w:w="2835" w:type="dxa"/>
            <w:shd w:val="clear" w:color="auto" w:fill="auto"/>
          </w:tcPr>
          <w:p w:rsidR="00D72225" w:rsidRPr="007067A1" w:rsidRDefault="00D72225" w:rsidP="0058074D">
            <w:pPr>
              <w:spacing w:line="360" w:lineRule="auto"/>
              <w:jc w:val="center"/>
              <w:rPr>
                <w:sz w:val="20"/>
                <w:szCs w:val="20"/>
              </w:rPr>
            </w:pPr>
            <w:r w:rsidRPr="007067A1">
              <w:rPr>
                <w:sz w:val="20"/>
                <w:szCs w:val="20"/>
              </w:rPr>
              <w:t>203.3</w:t>
            </w:r>
          </w:p>
        </w:tc>
      </w:tr>
      <w:tr w:rsidR="00D72225" w:rsidRPr="007067A1" w:rsidTr="0058074D">
        <w:tc>
          <w:tcPr>
            <w:tcW w:w="1101" w:type="dxa"/>
            <w:shd w:val="clear" w:color="auto" w:fill="auto"/>
          </w:tcPr>
          <w:p w:rsidR="00D72225" w:rsidRPr="007067A1" w:rsidRDefault="00D72225" w:rsidP="0058074D">
            <w:pPr>
              <w:spacing w:line="360" w:lineRule="auto"/>
              <w:jc w:val="center"/>
              <w:rPr>
                <w:sz w:val="20"/>
                <w:szCs w:val="20"/>
              </w:rPr>
            </w:pPr>
            <w:r w:rsidRPr="007067A1">
              <w:rPr>
                <w:sz w:val="20"/>
                <w:szCs w:val="20"/>
              </w:rPr>
              <w:t>3</w:t>
            </w:r>
          </w:p>
        </w:tc>
        <w:tc>
          <w:tcPr>
            <w:tcW w:w="3969" w:type="dxa"/>
            <w:shd w:val="clear" w:color="auto" w:fill="auto"/>
          </w:tcPr>
          <w:p w:rsidR="00D72225" w:rsidRPr="007067A1" w:rsidRDefault="00D72225" w:rsidP="0058074D">
            <w:pPr>
              <w:spacing w:line="360" w:lineRule="auto"/>
              <w:jc w:val="center"/>
              <w:rPr>
                <w:sz w:val="20"/>
                <w:szCs w:val="20"/>
              </w:rPr>
            </w:pPr>
            <w:r w:rsidRPr="007067A1">
              <w:rPr>
                <w:sz w:val="20"/>
                <w:szCs w:val="20"/>
              </w:rPr>
              <w:t>A3</w:t>
            </w:r>
          </w:p>
        </w:tc>
        <w:tc>
          <w:tcPr>
            <w:tcW w:w="2835" w:type="dxa"/>
            <w:shd w:val="clear" w:color="auto" w:fill="auto"/>
          </w:tcPr>
          <w:p w:rsidR="00D72225" w:rsidRPr="007067A1" w:rsidRDefault="00D72225" w:rsidP="0058074D">
            <w:pPr>
              <w:keepNext/>
              <w:spacing w:line="360" w:lineRule="auto"/>
              <w:jc w:val="center"/>
              <w:rPr>
                <w:sz w:val="20"/>
                <w:szCs w:val="20"/>
              </w:rPr>
            </w:pPr>
            <w:r w:rsidRPr="007067A1">
              <w:rPr>
                <w:sz w:val="20"/>
                <w:szCs w:val="20"/>
              </w:rPr>
              <w:t>109.9</w:t>
            </w:r>
          </w:p>
        </w:tc>
      </w:tr>
    </w:tbl>
    <w:p w:rsidR="00D72225" w:rsidRPr="007067A1" w:rsidRDefault="00D72225" w:rsidP="00D72225">
      <w:pPr>
        <w:spacing w:line="360" w:lineRule="auto"/>
        <w:ind w:firstLine="720"/>
        <w:rPr>
          <w:sz w:val="20"/>
          <w:szCs w:val="20"/>
        </w:rPr>
      </w:pPr>
    </w:p>
    <w:p w:rsidR="00D72225" w:rsidRPr="007067A1" w:rsidRDefault="00D72225" w:rsidP="00D72225">
      <w:pPr>
        <w:spacing w:line="360" w:lineRule="auto"/>
        <w:ind w:firstLine="720"/>
        <w:rPr>
          <w:sz w:val="20"/>
          <w:szCs w:val="20"/>
        </w:rPr>
      </w:pPr>
      <w:r w:rsidRPr="007067A1">
        <w:rPr>
          <w:sz w:val="20"/>
          <w:szCs w:val="20"/>
        </w:rPr>
        <w:lastRenderedPageBreak/>
        <w:t>Diantara V1,V2 dan V3 yang mendapatkan nilai terbesar adalah V2, sehingga pembelian untuk orang dewasa (</w:t>
      </w:r>
      <w:r w:rsidRPr="007067A1">
        <w:rPr>
          <w:i/>
          <w:sz w:val="20"/>
          <w:szCs w:val="20"/>
        </w:rPr>
        <w:t>Alternatif</w:t>
      </w:r>
      <w:r w:rsidRPr="007067A1">
        <w:rPr>
          <w:sz w:val="20"/>
          <w:szCs w:val="20"/>
        </w:rPr>
        <w:t>) yang terpilih yaitu V2 = Orang Dewasa(OD).</w:t>
      </w:r>
      <m:oMath>
        <m:r>
          <w:rPr>
            <w:rFonts w:ascii="Cambria Math" w:hAnsi="Cambria Math"/>
          </w:rPr>
          <m:t xml:space="preserve">   </m:t>
        </m:r>
      </m:oMath>
    </w:p>
    <w:p w:rsidR="00D72225" w:rsidRPr="007067A1" w:rsidRDefault="00D72225" w:rsidP="00D72225">
      <w:pPr>
        <w:spacing w:line="360" w:lineRule="auto"/>
        <w:ind w:firstLine="720"/>
        <w:jc w:val="both"/>
        <w:rPr>
          <w:sz w:val="20"/>
          <w:szCs w:val="20"/>
        </w:rPr>
      </w:pPr>
      <w:r w:rsidRPr="007067A1">
        <w:rPr>
          <w:sz w:val="20"/>
          <w:szCs w:val="20"/>
        </w:rPr>
        <w:t xml:space="preserve">Toko serba murah 10 sampai dengan 40rb sampit menjual berbagai jenis-jenis pakaian contoh seperti; atasan,baju tunik,baju houdie, jaket rajut,baju gamis, mukena, jaket anak, baju setelan, baju daster, baju dres. Barang yang paling dominan adalah semua jenis baju perempuan dan tidak menjual baju untuk laki-laki. </w:t>
      </w:r>
    </w:p>
    <w:p w:rsidR="00D72225" w:rsidRPr="007067A1" w:rsidRDefault="00D72225" w:rsidP="00D72225">
      <w:pPr>
        <w:spacing w:line="360" w:lineRule="auto"/>
        <w:ind w:firstLine="720"/>
        <w:jc w:val="both"/>
        <w:rPr>
          <w:sz w:val="20"/>
          <w:szCs w:val="20"/>
        </w:rPr>
      </w:pPr>
      <w:r w:rsidRPr="007067A1">
        <w:rPr>
          <w:sz w:val="20"/>
          <w:szCs w:val="20"/>
        </w:rPr>
        <w:t>Karena toko hanya berfokus untuk menjual baju wanita dari golongan orang tua, anak muda dan anak-anak.</w:t>
      </w:r>
    </w:p>
    <w:p w:rsidR="00D72225" w:rsidRPr="007067A1" w:rsidRDefault="00D72225" w:rsidP="00D72225">
      <w:pPr>
        <w:spacing w:line="360" w:lineRule="auto"/>
        <w:jc w:val="both"/>
        <w:rPr>
          <w:sz w:val="20"/>
          <w:szCs w:val="20"/>
        </w:rPr>
      </w:pPr>
    </w:p>
    <w:p w:rsidR="00D72225" w:rsidRPr="007067A1" w:rsidRDefault="00D72225" w:rsidP="00D72225">
      <w:pPr>
        <w:spacing w:line="360" w:lineRule="auto"/>
        <w:jc w:val="both"/>
        <w:rPr>
          <w:b/>
          <w:sz w:val="20"/>
          <w:szCs w:val="20"/>
        </w:rPr>
      </w:pPr>
      <w:r w:rsidRPr="007067A1">
        <w:rPr>
          <w:b/>
          <w:sz w:val="20"/>
          <w:szCs w:val="20"/>
        </w:rPr>
        <w:t xml:space="preserve"> 2.7  Implementasi</w:t>
      </w:r>
    </w:p>
    <w:p w:rsidR="00D72225" w:rsidRPr="007067A1" w:rsidRDefault="00D72225" w:rsidP="00D72225">
      <w:pPr>
        <w:spacing w:line="360" w:lineRule="auto"/>
        <w:ind w:firstLine="720"/>
        <w:jc w:val="both"/>
        <w:rPr>
          <w:sz w:val="20"/>
          <w:szCs w:val="20"/>
        </w:rPr>
      </w:pPr>
      <w:r w:rsidRPr="007067A1">
        <w:rPr>
          <w:sz w:val="20"/>
          <w:szCs w:val="20"/>
        </w:rPr>
        <w:t xml:space="preserve">Implementasi yaitu kelanjutan sebuah perancangan system sebagai usaha untuk mewujudkan system yang sedang dirancang. </w:t>
      </w:r>
    </w:p>
    <w:p w:rsidR="00D72225" w:rsidRPr="007067A1" w:rsidRDefault="00D72225" w:rsidP="00D72225">
      <w:pPr>
        <w:spacing w:line="360" w:lineRule="auto"/>
        <w:ind w:firstLine="720"/>
        <w:jc w:val="both"/>
        <w:rPr>
          <w:sz w:val="20"/>
          <w:szCs w:val="20"/>
        </w:rPr>
      </w:pPr>
      <w:r w:rsidRPr="007067A1">
        <w:rPr>
          <w:sz w:val="20"/>
          <w:szCs w:val="20"/>
        </w:rPr>
        <w:t>Adapun langkah – langkah dari proses implementasi merupakan suatu urutan dari kegiatan awal system sampai akhir yang mana harus terpenuhi dalam upaya untuk mewujudkan system yang telah dirancang. Untuk hasil dari tahapan implementasi maka system pengolahan data yang dapat berjalan dengan baik serta sesuai dengan tujuan akhir.</w:t>
      </w:r>
    </w:p>
    <w:p w:rsidR="00D72225" w:rsidRPr="007067A1" w:rsidRDefault="00D72225" w:rsidP="00D72225">
      <w:pPr>
        <w:spacing w:line="360" w:lineRule="auto"/>
        <w:ind w:firstLine="720"/>
        <w:jc w:val="both"/>
        <w:rPr>
          <w:sz w:val="20"/>
          <w:szCs w:val="20"/>
        </w:rPr>
      </w:pPr>
      <w:r w:rsidRPr="007067A1">
        <w:rPr>
          <w:sz w:val="20"/>
          <w:szCs w:val="20"/>
        </w:rPr>
        <w:t>Pengujian system pada bagian pengujian ini system memeriksa perilaku secara keseluruhan,dan membantu mengevaluasi keberhasilan system untuk memverifikasi system bahwa sudah memenuhi persyaratan yang ditentukan. Pada bagian ini akan dijelaskan mengenai perangkat keras,perangkat lunak,dan prosedur untuk menggunakan website Toko serba murah sampit.</w:t>
      </w:r>
    </w:p>
    <w:p w:rsidR="00D72225" w:rsidRPr="007067A1" w:rsidRDefault="00D72225" w:rsidP="00D72225">
      <w:pPr>
        <w:pStyle w:val="ListParagraph"/>
        <w:spacing w:after="0" w:line="240" w:lineRule="auto"/>
        <w:ind w:left="0" w:right="17" w:firstLine="426"/>
        <w:jc w:val="both"/>
        <w:rPr>
          <w:rFonts w:ascii="Times New Roman" w:hAnsi="Times New Roman"/>
          <w:sz w:val="20"/>
          <w:szCs w:val="20"/>
        </w:rPr>
      </w:pPr>
      <w:r w:rsidRPr="007067A1">
        <w:rPr>
          <w:rFonts w:ascii="Times New Roman" w:hAnsi="Times New Roman"/>
          <w:sz w:val="20"/>
          <w:szCs w:val="20"/>
        </w:rPr>
        <w:t xml:space="preserve"> </w:t>
      </w:r>
    </w:p>
    <w:p w:rsidR="00D72225" w:rsidRPr="007067A1" w:rsidRDefault="00D72225" w:rsidP="00D72225">
      <w:pPr>
        <w:pStyle w:val="ListParagraph"/>
        <w:numPr>
          <w:ilvl w:val="1"/>
          <w:numId w:val="10"/>
        </w:numPr>
        <w:spacing w:after="0" w:line="240" w:lineRule="auto"/>
        <w:ind w:right="17"/>
        <w:jc w:val="both"/>
        <w:rPr>
          <w:rFonts w:ascii="Times New Roman" w:hAnsi="Times New Roman"/>
          <w:b/>
          <w:sz w:val="20"/>
          <w:szCs w:val="20"/>
        </w:rPr>
      </w:pPr>
      <w:r w:rsidRPr="007067A1">
        <w:rPr>
          <w:rFonts w:ascii="Times New Roman" w:hAnsi="Times New Roman"/>
          <w:b/>
          <w:sz w:val="20"/>
          <w:szCs w:val="20"/>
        </w:rPr>
        <w:t>Saran dan Kesimpulan</w:t>
      </w:r>
    </w:p>
    <w:p w:rsidR="00D72225" w:rsidRPr="007067A1" w:rsidRDefault="00D72225" w:rsidP="00D72225">
      <w:pPr>
        <w:pStyle w:val="ListParagraph"/>
        <w:spacing w:after="0" w:line="240" w:lineRule="auto"/>
        <w:ind w:right="17"/>
        <w:jc w:val="both"/>
        <w:rPr>
          <w:rFonts w:ascii="Times New Roman" w:hAnsi="Times New Roman"/>
          <w:b/>
          <w:sz w:val="20"/>
          <w:szCs w:val="20"/>
        </w:rPr>
      </w:pPr>
    </w:p>
    <w:p w:rsidR="00D72225" w:rsidRPr="007067A1" w:rsidRDefault="00D72225" w:rsidP="00D72225">
      <w:pPr>
        <w:pStyle w:val="ListParagraph"/>
        <w:ind w:left="0" w:right="14" w:firstLine="360"/>
        <w:jc w:val="both"/>
        <w:rPr>
          <w:rFonts w:ascii="Times New Roman" w:hAnsi="Times New Roman"/>
          <w:sz w:val="20"/>
          <w:szCs w:val="20"/>
        </w:rPr>
      </w:pPr>
      <w:r w:rsidRPr="007067A1">
        <w:rPr>
          <w:rFonts w:ascii="Times New Roman" w:hAnsi="Times New Roman"/>
          <w:sz w:val="20"/>
          <w:szCs w:val="20"/>
        </w:rPr>
        <w:t>Dari hasil penelitian  yang dilakukan maka dapat menyimpulkan beberapa hal sebagai berikut :</w:t>
      </w:r>
    </w:p>
    <w:p w:rsidR="00D72225" w:rsidRPr="007067A1" w:rsidRDefault="00D72225" w:rsidP="00D72225">
      <w:pPr>
        <w:pStyle w:val="ListParagraph"/>
        <w:numPr>
          <w:ilvl w:val="0"/>
          <w:numId w:val="6"/>
        </w:numPr>
        <w:ind w:right="14"/>
        <w:jc w:val="both"/>
        <w:rPr>
          <w:rFonts w:ascii="Times New Roman" w:hAnsi="Times New Roman"/>
          <w:sz w:val="20"/>
          <w:szCs w:val="20"/>
        </w:rPr>
      </w:pPr>
      <w:r w:rsidRPr="007067A1">
        <w:rPr>
          <w:rFonts w:ascii="Times New Roman" w:hAnsi="Times New Roman"/>
          <w:sz w:val="20"/>
          <w:szCs w:val="20"/>
        </w:rPr>
        <w:lastRenderedPageBreak/>
        <w:t>Dengan adanya sistem informasi pada toko maka dapat memudahkan admin dalam mengelola masuknya barang ke toko seperti untuk menginput jenis baju,harga,stok dan menginput laporan penjualan untuk pemilik.</w:t>
      </w:r>
    </w:p>
    <w:p w:rsidR="00D72225" w:rsidRPr="007067A1" w:rsidRDefault="00D72225" w:rsidP="00D72225">
      <w:pPr>
        <w:pStyle w:val="ListParagraph"/>
        <w:numPr>
          <w:ilvl w:val="0"/>
          <w:numId w:val="6"/>
        </w:numPr>
        <w:ind w:right="14"/>
        <w:jc w:val="both"/>
        <w:rPr>
          <w:rFonts w:ascii="Times New Roman" w:hAnsi="Times New Roman"/>
          <w:sz w:val="20"/>
          <w:szCs w:val="20"/>
        </w:rPr>
      </w:pPr>
      <w:r w:rsidRPr="007067A1">
        <w:rPr>
          <w:rFonts w:ascii="Times New Roman" w:hAnsi="Times New Roman"/>
          <w:sz w:val="20"/>
          <w:szCs w:val="20"/>
        </w:rPr>
        <w:t>Dengan adanya sistem informasi ini maka kasir dapat mudah melihat list data produk , menginput data penjualan dan menginput data laporan.</w:t>
      </w:r>
    </w:p>
    <w:p w:rsidR="00D72225" w:rsidRPr="007067A1" w:rsidRDefault="00D72225" w:rsidP="00D72225">
      <w:pPr>
        <w:pStyle w:val="ListParagraph"/>
        <w:numPr>
          <w:ilvl w:val="0"/>
          <w:numId w:val="6"/>
        </w:numPr>
        <w:ind w:right="14"/>
        <w:jc w:val="both"/>
        <w:rPr>
          <w:rFonts w:ascii="Times New Roman" w:hAnsi="Times New Roman"/>
          <w:sz w:val="20"/>
          <w:szCs w:val="20"/>
        </w:rPr>
      </w:pPr>
      <w:r w:rsidRPr="007067A1">
        <w:rPr>
          <w:rFonts w:ascii="Times New Roman" w:hAnsi="Times New Roman"/>
          <w:sz w:val="20"/>
          <w:szCs w:val="20"/>
        </w:rPr>
        <w:t>Dalam perhitungan SAW pada sistem dapat memudahkan pemilik toko dalam melihat kategori baju yang terpenjual pada perminggu dan perbulan dan juga bisa melihat kinerja karyawan yang bekerja di toko pemilik. Yaitu seperti melihat stok produk,laporan penjualan.</w:t>
      </w:r>
    </w:p>
    <w:p w:rsidR="00D72225" w:rsidRPr="007067A1" w:rsidRDefault="00D72225" w:rsidP="00D72225">
      <w:pPr>
        <w:pStyle w:val="Heading3"/>
        <w:rPr>
          <w:rFonts w:ascii="Times New Roman" w:hAnsi="Times New Roman"/>
          <w:color w:val="000000"/>
          <w:sz w:val="20"/>
          <w:szCs w:val="20"/>
        </w:rPr>
      </w:pPr>
      <w:bookmarkStart w:id="13" w:name="_Toc80210066"/>
      <w:r w:rsidRPr="007067A1">
        <w:rPr>
          <w:rFonts w:ascii="Times New Roman" w:hAnsi="Times New Roman"/>
          <w:color w:val="000000"/>
          <w:sz w:val="20"/>
          <w:szCs w:val="20"/>
        </w:rPr>
        <w:t>2.9  Interface Halaman Login Admin</w:t>
      </w:r>
      <w:bookmarkEnd w:id="13"/>
    </w:p>
    <w:p w:rsidR="00D72225" w:rsidRPr="007067A1" w:rsidRDefault="00D72225" w:rsidP="00D72225">
      <w:pPr>
        <w:spacing w:line="360" w:lineRule="auto"/>
        <w:jc w:val="both"/>
        <w:rPr>
          <w:sz w:val="20"/>
          <w:szCs w:val="20"/>
        </w:rPr>
      </w:pPr>
      <w:r w:rsidRPr="007067A1">
        <w:rPr>
          <w:sz w:val="20"/>
          <w:szCs w:val="20"/>
        </w:rPr>
        <w:tab/>
        <w:t xml:space="preserve">Halaman </w:t>
      </w:r>
      <w:r w:rsidRPr="007067A1">
        <w:rPr>
          <w:i/>
          <w:sz w:val="20"/>
          <w:szCs w:val="20"/>
        </w:rPr>
        <w:t>login</w:t>
      </w:r>
      <w:r w:rsidRPr="007067A1">
        <w:rPr>
          <w:sz w:val="20"/>
          <w:szCs w:val="20"/>
        </w:rPr>
        <w:t xml:space="preserve"> yaitu halaman untuk memberikan </w:t>
      </w:r>
      <w:r w:rsidRPr="007067A1">
        <w:rPr>
          <w:i/>
          <w:sz w:val="20"/>
          <w:szCs w:val="20"/>
        </w:rPr>
        <w:t>akses</w:t>
      </w:r>
      <w:r w:rsidRPr="007067A1">
        <w:rPr>
          <w:sz w:val="20"/>
          <w:szCs w:val="20"/>
        </w:rPr>
        <w:t xml:space="preserve"> </w:t>
      </w:r>
      <w:r w:rsidRPr="007067A1">
        <w:rPr>
          <w:i/>
          <w:sz w:val="20"/>
          <w:szCs w:val="20"/>
        </w:rPr>
        <w:t>login</w:t>
      </w:r>
      <w:r w:rsidRPr="007067A1">
        <w:rPr>
          <w:sz w:val="20"/>
          <w:szCs w:val="20"/>
        </w:rPr>
        <w:t xml:space="preserve"> bagi </w:t>
      </w:r>
      <w:r w:rsidRPr="007067A1">
        <w:rPr>
          <w:i/>
          <w:sz w:val="20"/>
          <w:szCs w:val="20"/>
        </w:rPr>
        <w:t>user</w:t>
      </w:r>
      <w:r w:rsidRPr="007067A1">
        <w:rPr>
          <w:sz w:val="20"/>
          <w:szCs w:val="20"/>
        </w:rPr>
        <w:t xml:space="preserve"> agar dapat masuk ke </w:t>
      </w:r>
      <w:r w:rsidRPr="007067A1">
        <w:rPr>
          <w:i/>
          <w:sz w:val="20"/>
          <w:szCs w:val="20"/>
        </w:rPr>
        <w:t xml:space="preserve">sistem </w:t>
      </w:r>
      <w:r w:rsidRPr="007067A1">
        <w:rPr>
          <w:sz w:val="20"/>
          <w:szCs w:val="20"/>
        </w:rPr>
        <w:t xml:space="preserve">dengan caranya masukkan </w:t>
      </w:r>
      <w:r w:rsidRPr="007067A1">
        <w:rPr>
          <w:i/>
          <w:sz w:val="20"/>
          <w:szCs w:val="20"/>
        </w:rPr>
        <w:t>username</w:t>
      </w:r>
      <w:r w:rsidRPr="007067A1">
        <w:rPr>
          <w:sz w:val="20"/>
          <w:szCs w:val="20"/>
        </w:rPr>
        <w:t xml:space="preserve"> dan </w:t>
      </w:r>
      <w:r w:rsidRPr="007067A1">
        <w:rPr>
          <w:i/>
          <w:sz w:val="20"/>
          <w:szCs w:val="20"/>
        </w:rPr>
        <w:t>password</w:t>
      </w:r>
      <w:r w:rsidRPr="007067A1">
        <w:rPr>
          <w:sz w:val="20"/>
          <w:szCs w:val="20"/>
        </w:rPr>
        <w:t xml:space="preserve"> yang sesuai kemudian </w:t>
      </w:r>
      <w:r w:rsidRPr="007067A1">
        <w:rPr>
          <w:i/>
          <w:sz w:val="20"/>
          <w:szCs w:val="20"/>
        </w:rPr>
        <w:t>klik item</w:t>
      </w:r>
      <w:r w:rsidRPr="007067A1">
        <w:rPr>
          <w:sz w:val="20"/>
          <w:szCs w:val="20"/>
        </w:rPr>
        <w:t xml:space="preserve"> </w:t>
      </w:r>
      <w:r w:rsidRPr="007067A1">
        <w:rPr>
          <w:i/>
          <w:sz w:val="20"/>
          <w:szCs w:val="20"/>
        </w:rPr>
        <w:t>“sign me in”</w:t>
      </w:r>
      <w:r w:rsidRPr="007067A1">
        <w:rPr>
          <w:sz w:val="20"/>
          <w:szCs w:val="20"/>
        </w:rPr>
        <w:t xml:space="preserve"> .</w:t>
      </w:r>
    </w:p>
    <w:p w:rsidR="00D72225" w:rsidRPr="007067A1" w:rsidRDefault="00D72225" w:rsidP="00D72225">
      <w:pPr>
        <w:keepNext/>
        <w:spacing w:line="360" w:lineRule="auto"/>
        <w:jc w:val="center"/>
        <w:rPr>
          <w:sz w:val="20"/>
          <w:szCs w:val="20"/>
        </w:rPr>
      </w:pPr>
      <w:r w:rsidRPr="007067A1">
        <w:rPr>
          <w:noProof/>
          <w:sz w:val="20"/>
          <w:szCs w:val="20"/>
        </w:rPr>
        <w:drawing>
          <wp:inline distT="0" distB="0" distL="0" distR="0">
            <wp:extent cx="2714625" cy="2190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4625" cy="2190750"/>
                    </a:xfrm>
                    <a:prstGeom prst="rect">
                      <a:avLst/>
                    </a:prstGeom>
                    <a:noFill/>
                    <a:ln>
                      <a:noFill/>
                    </a:ln>
                  </pic:spPr>
                </pic:pic>
              </a:graphicData>
            </a:graphic>
          </wp:inline>
        </w:drawing>
      </w:r>
    </w:p>
    <w:p w:rsidR="00D72225" w:rsidRPr="007067A1" w:rsidRDefault="00D72225" w:rsidP="00D72225">
      <w:pPr>
        <w:pStyle w:val="Caption"/>
        <w:jc w:val="center"/>
        <w:rPr>
          <w:rFonts w:ascii="Times New Roman" w:hAnsi="Times New Roman"/>
          <w:b w:val="0"/>
          <w:color w:val="auto"/>
          <w:sz w:val="20"/>
          <w:szCs w:val="20"/>
        </w:rPr>
      </w:pPr>
      <w:r w:rsidRPr="007067A1">
        <w:rPr>
          <w:rFonts w:ascii="Times New Roman" w:hAnsi="Times New Roman"/>
          <w:b w:val="0"/>
          <w:color w:val="auto"/>
          <w:sz w:val="20"/>
          <w:szCs w:val="20"/>
        </w:rPr>
        <w:t xml:space="preserve">GAMBAR 4.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GAMBAR_4.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1</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INTERFACE DESAIN  ADMIN LOGIN</w:t>
      </w:r>
    </w:p>
    <w:p w:rsidR="00D72225" w:rsidRPr="007067A1" w:rsidRDefault="00D72225" w:rsidP="00D72225">
      <w:pPr>
        <w:spacing w:line="360" w:lineRule="auto"/>
        <w:jc w:val="both"/>
        <w:rPr>
          <w:sz w:val="20"/>
          <w:szCs w:val="20"/>
        </w:rPr>
      </w:pPr>
    </w:p>
    <w:p w:rsidR="00D72225" w:rsidRPr="007067A1" w:rsidRDefault="00D72225" w:rsidP="00D72225">
      <w:pPr>
        <w:pStyle w:val="Heading3"/>
        <w:rPr>
          <w:rFonts w:ascii="Times New Roman" w:hAnsi="Times New Roman"/>
          <w:color w:val="000000"/>
          <w:sz w:val="20"/>
          <w:szCs w:val="20"/>
        </w:rPr>
      </w:pPr>
      <w:bookmarkStart w:id="14" w:name="_Toc77172620"/>
      <w:bookmarkStart w:id="15" w:name="_Toc80210067"/>
      <w:r w:rsidRPr="007067A1">
        <w:rPr>
          <w:rFonts w:ascii="Times New Roman" w:hAnsi="Times New Roman"/>
          <w:color w:val="000000"/>
          <w:sz w:val="20"/>
          <w:szCs w:val="20"/>
        </w:rPr>
        <w:t xml:space="preserve">2.11  </w:t>
      </w:r>
      <w:bookmarkEnd w:id="14"/>
      <w:r w:rsidRPr="007067A1">
        <w:rPr>
          <w:rFonts w:ascii="Times New Roman" w:hAnsi="Times New Roman"/>
          <w:color w:val="000000"/>
          <w:sz w:val="20"/>
          <w:szCs w:val="20"/>
        </w:rPr>
        <w:t>Interface Halaman Menu</w:t>
      </w:r>
      <w:bookmarkEnd w:id="15"/>
    </w:p>
    <w:p w:rsidR="00D72225" w:rsidRPr="007067A1" w:rsidRDefault="00D72225" w:rsidP="00D72225">
      <w:pPr>
        <w:spacing w:line="360" w:lineRule="auto"/>
        <w:ind w:right="333" w:firstLine="540"/>
        <w:jc w:val="both"/>
        <w:rPr>
          <w:color w:val="000000"/>
          <w:sz w:val="20"/>
          <w:szCs w:val="20"/>
        </w:rPr>
      </w:pPr>
      <w:r w:rsidRPr="007067A1">
        <w:rPr>
          <w:sz w:val="20"/>
          <w:szCs w:val="20"/>
        </w:rPr>
        <w:tab/>
        <w:t xml:space="preserve">Setelah </w:t>
      </w:r>
      <w:r w:rsidRPr="007067A1">
        <w:rPr>
          <w:i/>
          <w:sz w:val="20"/>
          <w:szCs w:val="20"/>
        </w:rPr>
        <w:t xml:space="preserve">login </w:t>
      </w:r>
      <w:r w:rsidRPr="007067A1">
        <w:rPr>
          <w:sz w:val="20"/>
          <w:szCs w:val="20"/>
        </w:rPr>
        <w:t xml:space="preserve">maka di arahkan ke </w:t>
      </w:r>
      <w:r w:rsidRPr="007067A1">
        <w:rPr>
          <w:i/>
          <w:sz w:val="20"/>
          <w:szCs w:val="20"/>
        </w:rPr>
        <w:t xml:space="preserve">menu </w:t>
      </w:r>
      <w:r w:rsidRPr="007067A1">
        <w:rPr>
          <w:sz w:val="20"/>
          <w:szCs w:val="20"/>
        </w:rPr>
        <w:t xml:space="preserve">utama dari </w:t>
      </w:r>
      <w:r w:rsidRPr="007067A1">
        <w:rPr>
          <w:i/>
          <w:sz w:val="20"/>
          <w:szCs w:val="20"/>
        </w:rPr>
        <w:t>login admin</w:t>
      </w:r>
      <w:r w:rsidRPr="007067A1">
        <w:rPr>
          <w:sz w:val="20"/>
          <w:szCs w:val="20"/>
        </w:rPr>
        <w:t>.</w:t>
      </w:r>
      <w:r w:rsidRPr="007067A1">
        <w:rPr>
          <w:color w:val="000000"/>
          <w:sz w:val="20"/>
          <w:szCs w:val="20"/>
        </w:rPr>
        <w:t xml:space="preserve"> Halaman utama yang digunakan </w:t>
      </w:r>
      <w:r w:rsidRPr="007067A1">
        <w:rPr>
          <w:i/>
          <w:iCs/>
          <w:color w:val="000000"/>
          <w:sz w:val="20"/>
          <w:szCs w:val="20"/>
        </w:rPr>
        <w:t>user</w:t>
      </w:r>
      <w:r w:rsidRPr="007067A1">
        <w:rPr>
          <w:color w:val="000000"/>
          <w:sz w:val="20"/>
          <w:szCs w:val="20"/>
        </w:rPr>
        <w:t xml:space="preserve"> untuk melakukan </w:t>
      </w:r>
      <w:r w:rsidRPr="007067A1">
        <w:rPr>
          <w:i/>
          <w:color w:val="000000"/>
          <w:sz w:val="20"/>
          <w:szCs w:val="20"/>
        </w:rPr>
        <w:t>transaksi data user</w:t>
      </w:r>
      <w:r w:rsidRPr="007067A1">
        <w:rPr>
          <w:color w:val="000000"/>
          <w:sz w:val="20"/>
          <w:szCs w:val="20"/>
        </w:rPr>
        <w:t xml:space="preserve">, misalnya menambah, mengubah, dan menghapus </w:t>
      </w:r>
      <w:r w:rsidRPr="007067A1">
        <w:rPr>
          <w:i/>
          <w:color w:val="000000"/>
          <w:sz w:val="20"/>
          <w:szCs w:val="20"/>
        </w:rPr>
        <w:t>data</w:t>
      </w:r>
      <w:r w:rsidRPr="007067A1">
        <w:rPr>
          <w:color w:val="000000"/>
          <w:sz w:val="20"/>
          <w:szCs w:val="20"/>
        </w:rPr>
        <w:t xml:space="preserve"> yang ada di dalam </w:t>
      </w:r>
      <w:r w:rsidRPr="007067A1">
        <w:rPr>
          <w:i/>
          <w:color w:val="000000"/>
          <w:sz w:val="20"/>
          <w:szCs w:val="20"/>
        </w:rPr>
        <w:t>database.</w:t>
      </w:r>
      <w:r w:rsidRPr="007067A1">
        <w:rPr>
          <w:color w:val="000000"/>
          <w:sz w:val="20"/>
          <w:szCs w:val="20"/>
        </w:rPr>
        <w:t xml:space="preserve"> </w:t>
      </w:r>
      <w:r w:rsidRPr="007067A1">
        <w:rPr>
          <w:color w:val="000000"/>
          <w:sz w:val="20"/>
          <w:szCs w:val="20"/>
        </w:rPr>
        <w:lastRenderedPageBreak/>
        <w:t xml:space="preserve">Halaman ini hanya dapat di </w:t>
      </w:r>
      <w:r w:rsidRPr="007067A1">
        <w:rPr>
          <w:i/>
          <w:color w:val="000000"/>
          <w:sz w:val="20"/>
          <w:szCs w:val="20"/>
        </w:rPr>
        <w:t>akses</w:t>
      </w:r>
      <w:r w:rsidRPr="007067A1">
        <w:rPr>
          <w:color w:val="000000"/>
          <w:sz w:val="20"/>
          <w:szCs w:val="20"/>
        </w:rPr>
        <w:t xml:space="preserve"> oleh </w:t>
      </w:r>
      <w:r w:rsidRPr="007067A1">
        <w:rPr>
          <w:i/>
          <w:iCs/>
          <w:color w:val="000000"/>
          <w:sz w:val="20"/>
          <w:szCs w:val="20"/>
        </w:rPr>
        <w:t>admin</w:t>
      </w:r>
      <w:r w:rsidRPr="007067A1">
        <w:rPr>
          <w:iCs/>
          <w:color w:val="000000"/>
          <w:sz w:val="20"/>
          <w:szCs w:val="20"/>
        </w:rPr>
        <w:t xml:space="preserve"> </w:t>
      </w:r>
      <w:r w:rsidRPr="007067A1">
        <w:rPr>
          <w:color w:val="000000"/>
          <w:sz w:val="20"/>
          <w:szCs w:val="20"/>
        </w:rPr>
        <w:t xml:space="preserve">yang telah memiliki </w:t>
      </w:r>
      <w:r w:rsidRPr="007067A1">
        <w:rPr>
          <w:i/>
          <w:color w:val="000000"/>
          <w:sz w:val="20"/>
          <w:szCs w:val="20"/>
        </w:rPr>
        <w:t xml:space="preserve">username </w:t>
      </w:r>
      <w:r w:rsidRPr="007067A1">
        <w:rPr>
          <w:color w:val="000000"/>
          <w:sz w:val="20"/>
          <w:szCs w:val="20"/>
        </w:rPr>
        <w:t xml:space="preserve">dan </w:t>
      </w:r>
      <w:r w:rsidRPr="007067A1">
        <w:rPr>
          <w:i/>
          <w:color w:val="000000"/>
          <w:sz w:val="20"/>
          <w:szCs w:val="20"/>
        </w:rPr>
        <w:t xml:space="preserve">password </w:t>
      </w:r>
      <w:r w:rsidRPr="007067A1">
        <w:rPr>
          <w:color w:val="000000"/>
          <w:sz w:val="20"/>
          <w:szCs w:val="20"/>
        </w:rPr>
        <w:t xml:space="preserve">dengan benar. Maka akan menuju ke </w:t>
      </w:r>
      <w:r w:rsidRPr="007067A1">
        <w:rPr>
          <w:i/>
          <w:color w:val="000000"/>
          <w:sz w:val="20"/>
          <w:szCs w:val="20"/>
        </w:rPr>
        <w:t xml:space="preserve">menu </w:t>
      </w:r>
      <w:r w:rsidRPr="007067A1">
        <w:rPr>
          <w:color w:val="000000"/>
          <w:sz w:val="20"/>
          <w:szCs w:val="20"/>
        </w:rPr>
        <w:t>utama.</w:t>
      </w:r>
    </w:p>
    <w:p w:rsidR="00D72225" w:rsidRPr="007067A1" w:rsidRDefault="00D72225" w:rsidP="00D72225">
      <w:pPr>
        <w:keepNext/>
        <w:jc w:val="center"/>
        <w:rPr>
          <w:sz w:val="20"/>
          <w:szCs w:val="20"/>
        </w:rPr>
      </w:pPr>
      <w:r w:rsidRPr="007067A1">
        <w:rPr>
          <w:noProof/>
          <w:sz w:val="20"/>
          <w:szCs w:val="20"/>
        </w:rPr>
        <w:drawing>
          <wp:inline distT="0" distB="0" distL="0" distR="0">
            <wp:extent cx="3114675" cy="2257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4675" cy="2257425"/>
                    </a:xfrm>
                    <a:prstGeom prst="rect">
                      <a:avLst/>
                    </a:prstGeom>
                    <a:noFill/>
                    <a:ln>
                      <a:noFill/>
                    </a:ln>
                  </pic:spPr>
                </pic:pic>
              </a:graphicData>
            </a:graphic>
          </wp:inline>
        </w:drawing>
      </w:r>
    </w:p>
    <w:p w:rsidR="00D72225" w:rsidRPr="007067A1" w:rsidRDefault="00D72225" w:rsidP="00D72225">
      <w:pPr>
        <w:pStyle w:val="Caption"/>
        <w:jc w:val="center"/>
        <w:rPr>
          <w:rFonts w:ascii="Times New Roman" w:hAnsi="Times New Roman"/>
          <w:b w:val="0"/>
          <w:color w:val="auto"/>
          <w:sz w:val="20"/>
          <w:szCs w:val="20"/>
        </w:rPr>
      </w:pPr>
      <w:r w:rsidRPr="007067A1">
        <w:rPr>
          <w:rFonts w:ascii="Times New Roman" w:hAnsi="Times New Roman"/>
          <w:b w:val="0"/>
          <w:color w:val="auto"/>
          <w:sz w:val="20"/>
          <w:szCs w:val="20"/>
        </w:rPr>
        <w:t xml:space="preserve">GAMBAR 4.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GAMBAR_4.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2</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INTERFACE HALAMAN MENU</w:t>
      </w:r>
    </w:p>
    <w:p w:rsidR="00D72225" w:rsidRPr="007067A1" w:rsidRDefault="00D72225" w:rsidP="00D72225">
      <w:pPr>
        <w:pStyle w:val="Heading3"/>
        <w:rPr>
          <w:rFonts w:ascii="Times New Roman" w:hAnsi="Times New Roman"/>
          <w:sz w:val="20"/>
          <w:szCs w:val="20"/>
        </w:rPr>
      </w:pPr>
      <w:bookmarkStart w:id="16" w:name="_Toc80210068"/>
      <w:r w:rsidRPr="007067A1">
        <w:rPr>
          <w:rFonts w:ascii="Times New Roman" w:hAnsi="Times New Roman"/>
          <w:sz w:val="20"/>
          <w:szCs w:val="20"/>
        </w:rPr>
        <w:t>2.10 Interface halaman input tambah kategori</w:t>
      </w:r>
      <w:bookmarkEnd w:id="16"/>
    </w:p>
    <w:p w:rsidR="00D72225" w:rsidRPr="007067A1" w:rsidRDefault="00D72225" w:rsidP="00D72225">
      <w:pPr>
        <w:rPr>
          <w:i/>
          <w:sz w:val="20"/>
          <w:szCs w:val="20"/>
        </w:rPr>
      </w:pPr>
      <w:r w:rsidRPr="007067A1">
        <w:rPr>
          <w:sz w:val="20"/>
          <w:szCs w:val="20"/>
        </w:rPr>
        <w:tab/>
      </w:r>
      <w:r w:rsidRPr="007067A1">
        <w:rPr>
          <w:i/>
          <w:sz w:val="20"/>
          <w:szCs w:val="20"/>
        </w:rPr>
        <w:t>Admin</w:t>
      </w:r>
      <w:r w:rsidRPr="007067A1">
        <w:rPr>
          <w:sz w:val="20"/>
          <w:szCs w:val="20"/>
        </w:rPr>
        <w:t xml:space="preserve"> menambahkan </w:t>
      </w:r>
      <w:r w:rsidRPr="007067A1">
        <w:rPr>
          <w:i/>
          <w:sz w:val="20"/>
          <w:szCs w:val="20"/>
        </w:rPr>
        <w:t xml:space="preserve">kategori </w:t>
      </w:r>
      <w:r w:rsidRPr="007067A1">
        <w:rPr>
          <w:sz w:val="20"/>
          <w:szCs w:val="20"/>
        </w:rPr>
        <w:t xml:space="preserve">baju untuk memilih </w:t>
      </w:r>
      <w:r w:rsidRPr="007067A1">
        <w:rPr>
          <w:i/>
          <w:sz w:val="20"/>
          <w:szCs w:val="20"/>
        </w:rPr>
        <w:t>item produk</w:t>
      </w:r>
      <w:r w:rsidRPr="007067A1">
        <w:rPr>
          <w:sz w:val="20"/>
          <w:szCs w:val="20"/>
        </w:rPr>
        <w:t xml:space="preserve"> kemudian </w:t>
      </w:r>
      <w:r w:rsidRPr="007067A1">
        <w:rPr>
          <w:i/>
          <w:sz w:val="20"/>
          <w:szCs w:val="20"/>
        </w:rPr>
        <w:t>klik kategori.</w:t>
      </w:r>
    </w:p>
    <w:p w:rsidR="00D72225" w:rsidRPr="007067A1" w:rsidRDefault="00D72225" w:rsidP="00D72225">
      <w:pPr>
        <w:spacing w:line="360" w:lineRule="auto"/>
        <w:ind w:left="180" w:right="333" w:firstLine="360"/>
        <w:jc w:val="both"/>
        <w:rPr>
          <w:sz w:val="20"/>
          <w:szCs w:val="20"/>
        </w:rPr>
      </w:pPr>
      <w:r w:rsidRPr="007067A1">
        <w:rPr>
          <w:sz w:val="20"/>
          <w:szCs w:val="20"/>
        </w:rPr>
        <w:t xml:space="preserve">Pada </w:t>
      </w:r>
      <w:r w:rsidRPr="007067A1">
        <w:rPr>
          <w:i/>
          <w:sz w:val="20"/>
          <w:szCs w:val="20"/>
        </w:rPr>
        <w:t>form</w:t>
      </w:r>
      <w:r w:rsidRPr="007067A1">
        <w:rPr>
          <w:sz w:val="20"/>
          <w:szCs w:val="20"/>
        </w:rPr>
        <w:t xml:space="preserve"> Halaman Utama </w:t>
      </w:r>
      <w:r w:rsidRPr="007067A1">
        <w:rPr>
          <w:i/>
          <w:sz w:val="20"/>
          <w:szCs w:val="20"/>
        </w:rPr>
        <w:t>admin</w:t>
      </w:r>
      <w:r w:rsidRPr="007067A1">
        <w:rPr>
          <w:sz w:val="20"/>
          <w:szCs w:val="20"/>
        </w:rPr>
        <w:t xml:space="preserve"> terdapat beberapa </w:t>
      </w:r>
      <w:r w:rsidRPr="007067A1">
        <w:rPr>
          <w:i/>
          <w:sz w:val="20"/>
          <w:szCs w:val="20"/>
        </w:rPr>
        <w:t>menu</w:t>
      </w:r>
      <w:r w:rsidRPr="007067A1">
        <w:rPr>
          <w:sz w:val="20"/>
          <w:szCs w:val="20"/>
        </w:rPr>
        <w:t xml:space="preserve"> pilihan yang berfungsi untuk mengendalikan </w:t>
      </w:r>
      <w:r w:rsidRPr="007067A1">
        <w:rPr>
          <w:i/>
          <w:sz w:val="20"/>
          <w:szCs w:val="20"/>
        </w:rPr>
        <w:t>program</w:t>
      </w:r>
      <w:r w:rsidRPr="007067A1">
        <w:rPr>
          <w:sz w:val="20"/>
          <w:szCs w:val="20"/>
        </w:rPr>
        <w:t xml:space="preserve"> sesuai dengan keinginan pengguna. </w:t>
      </w:r>
      <w:r w:rsidRPr="007067A1">
        <w:rPr>
          <w:i/>
          <w:sz w:val="20"/>
          <w:szCs w:val="20"/>
        </w:rPr>
        <w:t>Menu</w:t>
      </w:r>
      <w:r w:rsidRPr="007067A1">
        <w:rPr>
          <w:sz w:val="20"/>
          <w:szCs w:val="20"/>
        </w:rPr>
        <w:t xml:space="preserve"> dan </w:t>
      </w:r>
      <w:r w:rsidRPr="007067A1">
        <w:rPr>
          <w:i/>
          <w:sz w:val="20"/>
          <w:szCs w:val="20"/>
        </w:rPr>
        <w:t>sub-menu</w:t>
      </w:r>
      <w:r w:rsidRPr="007067A1">
        <w:rPr>
          <w:sz w:val="20"/>
          <w:szCs w:val="20"/>
        </w:rPr>
        <w:t xml:space="preserve"> tersebut meliputi :</w:t>
      </w:r>
    </w:p>
    <w:p w:rsidR="00D72225" w:rsidRPr="007067A1" w:rsidRDefault="00D72225" w:rsidP="00D72225">
      <w:pPr>
        <w:pStyle w:val="ListParagraph"/>
        <w:numPr>
          <w:ilvl w:val="3"/>
          <w:numId w:val="11"/>
        </w:numPr>
        <w:spacing w:after="0" w:line="360" w:lineRule="auto"/>
        <w:ind w:left="990" w:right="333"/>
        <w:rPr>
          <w:rFonts w:ascii="Times New Roman" w:hAnsi="Times New Roman"/>
          <w:sz w:val="20"/>
          <w:szCs w:val="20"/>
        </w:rPr>
      </w:pPr>
      <w:r w:rsidRPr="007067A1">
        <w:rPr>
          <w:rFonts w:ascii="Times New Roman" w:hAnsi="Times New Roman"/>
          <w:sz w:val="20"/>
          <w:szCs w:val="20"/>
        </w:rPr>
        <w:t>Beranda</w:t>
      </w:r>
    </w:p>
    <w:p w:rsidR="00D72225" w:rsidRPr="007067A1" w:rsidRDefault="00D72225" w:rsidP="00D72225">
      <w:pPr>
        <w:pStyle w:val="ListParagraph"/>
        <w:numPr>
          <w:ilvl w:val="3"/>
          <w:numId w:val="11"/>
        </w:numPr>
        <w:spacing w:after="0" w:line="360" w:lineRule="auto"/>
        <w:ind w:left="990" w:right="333"/>
        <w:rPr>
          <w:rFonts w:ascii="Times New Roman" w:hAnsi="Times New Roman"/>
          <w:sz w:val="20"/>
          <w:szCs w:val="20"/>
        </w:rPr>
      </w:pPr>
      <w:r w:rsidRPr="007067A1">
        <w:rPr>
          <w:rFonts w:ascii="Times New Roman" w:hAnsi="Times New Roman"/>
          <w:sz w:val="20"/>
          <w:szCs w:val="20"/>
        </w:rPr>
        <w:t>Menu Produk, sub-menu :</w:t>
      </w:r>
    </w:p>
    <w:p w:rsidR="00D72225" w:rsidRPr="007067A1" w:rsidRDefault="00D72225" w:rsidP="00D72225">
      <w:pPr>
        <w:pStyle w:val="ListParagraph"/>
        <w:numPr>
          <w:ilvl w:val="0"/>
          <w:numId w:val="12"/>
        </w:numPr>
        <w:spacing w:after="0" w:line="360" w:lineRule="auto"/>
        <w:ind w:left="1260" w:right="333"/>
        <w:rPr>
          <w:rFonts w:ascii="Times New Roman" w:hAnsi="Times New Roman"/>
          <w:sz w:val="20"/>
          <w:szCs w:val="20"/>
        </w:rPr>
      </w:pPr>
      <w:r w:rsidRPr="007067A1">
        <w:rPr>
          <w:rFonts w:ascii="Times New Roman" w:hAnsi="Times New Roman"/>
          <w:sz w:val="20"/>
          <w:szCs w:val="20"/>
        </w:rPr>
        <w:t>Master</w:t>
      </w:r>
    </w:p>
    <w:p w:rsidR="00D72225" w:rsidRPr="007067A1" w:rsidRDefault="00D72225" w:rsidP="00D72225">
      <w:pPr>
        <w:pStyle w:val="ListParagraph"/>
        <w:numPr>
          <w:ilvl w:val="0"/>
          <w:numId w:val="12"/>
        </w:numPr>
        <w:spacing w:after="0" w:line="360" w:lineRule="auto"/>
        <w:ind w:left="1260" w:right="333"/>
        <w:rPr>
          <w:rFonts w:ascii="Times New Roman" w:hAnsi="Times New Roman"/>
          <w:sz w:val="20"/>
          <w:szCs w:val="20"/>
        </w:rPr>
      </w:pPr>
      <w:r w:rsidRPr="007067A1">
        <w:rPr>
          <w:rFonts w:ascii="Times New Roman" w:hAnsi="Times New Roman"/>
          <w:sz w:val="20"/>
          <w:szCs w:val="20"/>
        </w:rPr>
        <w:t>Kategori</w:t>
      </w:r>
    </w:p>
    <w:p w:rsidR="00D72225" w:rsidRPr="007067A1" w:rsidRDefault="00D72225" w:rsidP="00D72225">
      <w:pPr>
        <w:pStyle w:val="ListParagraph"/>
        <w:numPr>
          <w:ilvl w:val="0"/>
          <w:numId w:val="13"/>
        </w:numPr>
        <w:spacing w:after="0" w:line="360" w:lineRule="auto"/>
        <w:ind w:right="333"/>
        <w:rPr>
          <w:rFonts w:ascii="Times New Roman" w:hAnsi="Times New Roman"/>
          <w:sz w:val="20"/>
          <w:szCs w:val="20"/>
        </w:rPr>
      </w:pPr>
      <w:r w:rsidRPr="007067A1">
        <w:rPr>
          <w:rFonts w:ascii="Times New Roman" w:hAnsi="Times New Roman"/>
          <w:sz w:val="20"/>
          <w:szCs w:val="20"/>
        </w:rPr>
        <w:t xml:space="preserve">Penjualan </w:t>
      </w:r>
    </w:p>
    <w:p w:rsidR="00D72225" w:rsidRPr="007067A1" w:rsidRDefault="00D72225" w:rsidP="00D72225">
      <w:pPr>
        <w:pStyle w:val="ListParagraph"/>
        <w:numPr>
          <w:ilvl w:val="0"/>
          <w:numId w:val="13"/>
        </w:numPr>
        <w:spacing w:after="0" w:line="360" w:lineRule="auto"/>
        <w:ind w:right="333"/>
        <w:rPr>
          <w:rFonts w:ascii="Times New Roman" w:hAnsi="Times New Roman"/>
          <w:sz w:val="20"/>
          <w:szCs w:val="20"/>
        </w:rPr>
      </w:pPr>
      <w:r w:rsidRPr="007067A1">
        <w:rPr>
          <w:rFonts w:ascii="Times New Roman" w:hAnsi="Times New Roman"/>
          <w:sz w:val="20"/>
          <w:szCs w:val="20"/>
        </w:rPr>
        <w:t>Laporan</w:t>
      </w:r>
    </w:p>
    <w:p w:rsidR="00D72225" w:rsidRPr="007067A1" w:rsidRDefault="00D72225" w:rsidP="00D72225">
      <w:pPr>
        <w:pStyle w:val="ListParagraph"/>
        <w:numPr>
          <w:ilvl w:val="0"/>
          <w:numId w:val="13"/>
        </w:numPr>
        <w:spacing w:after="0" w:line="360" w:lineRule="auto"/>
        <w:ind w:right="333"/>
        <w:rPr>
          <w:rFonts w:ascii="Times New Roman" w:hAnsi="Times New Roman"/>
          <w:sz w:val="20"/>
          <w:szCs w:val="20"/>
        </w:rPr>
      </w:pPr>
      <w:r w:rsidRPr="007067A1">
        <w:rPr>
          <w:rFonts w:ascii="Times New Roman" w:hAnsi="Times New Roman"/>
          <w:sz w:val="20"/>
          <w:szCs w:val="20"/>
        </w:rPr>
        <w:t>User</w:t>
      </w:r>
    </w:p>
    <w:p w:rsidR="00D72225" w:rsidRPr="007067A1" w:rsidRDefault="00D72225" w:rsidP="00D72225">
      <w:pPr>
        <w:pStyle w:val="ListParagraph"/>
        <w:numPr>
          <w:ilvl w:val="0"/>
          <w:numId w:val="14"/>
        </w:numPr>
        <w:spacing w:after="0" w:line="360" w:lineRule="auto"/>
        <w:ind w:right="333"/>
        <w:rPr>
          <w:rFonts w:ascii="Times New Roman" w:hAnsi="Times New Roman"/>
          <w:sz w:val="20"/>
          <w:szCs w:val="20"/>
        </w:rPr>
      </w:pPr>
      <w:r w:rsidRPr="007067A1">
        <w:rPr>
          <w:rFonts w:ascii="Times New Roman" w:hAnsi="Times New Roman"/>
          <w:sz w:val="20"/>
          <w:szCs w:val="20"/>
        </w:rPr>
        <w:t>Profil</w:t>
      </w:r>
    </w:p>
    <w:p w:rsidR="00D72225" w:rsidRPr="007067A1" w:rsidRDefault="00D72225" w:rsidP="00D72225">
      <w:pPr>
        <w:pStyle w:val="ListParagraph"/>
        <w:numPr>
          <w:ilvl w:val="0"/>
          <w:numId w:val="14"/>
        </w:numPr>
        <w:spacing w:after="0" w:line="360" w:lineRule="auto"/>
        <w:ind w:right="333"/>
        <w:rPr>
          <w:rFonts w:ascii="Times New Roman" w:hAnsi="Times New Roman"/>
          <w:sz w:val="20"/>
          <w:szCs w:val="20"/>
        </w:rPr>
      </w:pPr>
      <w:r w:rsidRPr="007067A1">
        <w:rPr>
          <w:rFonts w:ascii="Times New Roman" w:hAnsi="Times New Roman"/>
          <w:sz w:val="20"/>
          <w:szCs w:val="20"/>
        </w:rPr>
        <w:t>Kasir</w:t>
      </w:r>
    </w:p>
    <w:p w:rsidR="00D72225" w:rsidRPr="007067A1" w:rsidRDefault="00D72225" w:rsidP="00D72225">
      <w:pPr>
        <w:pStyle w:val="ListParagraph"/>
        <w:numPr>
          <w:ilvl w:val="0"/>
          <w:numId w:val="14"/>
        </w:numPr>
        <w:spacing w:after="0" w:line="360" w:lineRule="auto"/>
        <w:ind w:right="333"/>
        <w:rPr>
          <w:rFonts w:ascii="Times New Roman" w:hAnsi="Times New Roman"/>
          <w:sz w:val="20"/>
          <w:szCs w:val="20"/>
        </w:rPr>
      </w:pPr>
      <w:r w:rsidRPr="007067A1">
        <w:rPr>
          <w:rFonts w:ascii="Times New Roman" w:hAnsi="Times New Roman"/>
          <w:sz w:val="20"/>
          <w:szCs w:val="20"/>
        </w:rPr>
        <w:t>Admin</w:t>
      </w:r>
    </w:p>
    <w:p w:rsidR="00D72225" w:rsidRPr="007067A1" w:rsidRDefault="00D72225" w:rsidP="00D72225">
      <w:pPr>
        <w:pStyle w:val="ListParagraph"/>
        <w:numPr>
          <w:ilvl w:val="0"/>
          <w:numId w:val="14"/>
        </w:numPr>
        <w:spacing w:after="0" w:line="360" w:lineRule="auto"/>
        <w:ind w:right="333"/>
        <w:rPr>
          <w:rFonts w:ascii="Times New Roman" w:hAnsi="Times New Roman"/>
          <w:sz w:val="20"/>
          <w:szCs w:val="20"/>
        </w:rPr>
      </w:pPr>
      <w:r w:rsidRPr="007067A1">
        <w:rPr>
          <w:rFonts w:ascii="Times New Roman" w:hAnsi="Times New Roman"/>
          <w:sz w:val="20"/>
          <w:szCs w:val="20"/>
        </w:rPr>
        <w:t>Owner</w:t>
      </w:r>
    </w:p>
    <w:p w:rsidR="00D72225" w:rsidRPr="007067A1" w:rsidRDefault="00D72225" w:rsidP="00D72225">
      <w:pPr>
        <w:pStyle w:val="ListParagraph"/>
        <w:numPr>
          <w:ilvl w:val="0"/>
          <w:numId w:val="13"/>
        </w:numPr>
        <w:spacing w:after="0" w:line="360" w:lineRule="auto"/>
        <w:ind w:right="333"/>
        <w:rPr>
          <w:rFonts w:ascii="Times New Roman" w:hAnsi="Times New Roman"/>
          <w:sz w:val="20"/>
          <w:szCs w:val="20"/>
        </w:rPr>
      </w:pPr>
      <w:r w:rsidRPr="007067A1">
        <w:rPr>
          <w:rFonts w:ascii="Times New Roman" w:hAnsi="Times New Roman"/>
          <w:sz w:val="20"/>
          <w:szCs w:val="20"/>
        </w:rPr>
        <w:t xml:space="preserve">Logout </w:t>
      </w:r>
    </w:p>
    <w:p w:rsidR="00D72225" w:rsidRPr="007067A1" w:rsidRDefault="00D72225" w:rsidP="00D72225">
      <w:pPr>
        <w:rPr>
          <w:sz w:val="20"/>
          <w:szCs w:val="20"/>
        </w:rPr>
      </w:pPr>
    </w:p>
    <w:p w:rsidR="00D72225" w:rsidRPr="007067A1" w:rsidRDefault="00D72225" w:rsidP="00D72225">
      <w:pPr>
        <w:keepNext/>
        <w:spacing w:line="360" w:lineRule="auto"/>
        <w:jc w:val="both"/>
        <w:rPr>
          <w:sz w:val="20"/>
          <w:szCs w:val="20"/>
        </w:rPr>
      </w:pPr>
      <w:r w:rsidRPr="007067A1">
        <w:rPr>
          <w:noProof/>
          <w:sz w:val="20"/>
          <w:szCs w:val="20"/>
        </w:rPr>
        <w:lastRenderedPageBreak/>
        <w:drawing>
          <wp:inline distT="0" distB="0" distL="0" distR="0">
            <wp:extent cx="2819400" cy="2390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0" cy="2390775"/>
                    </a:xfrm>
                    <a:prstGeom prst="rect">
                      <a:avLst/>
                    </a:prstGeom>
                    <a:noFill/>
                    <a:ln>
                      <a:noFill/>
                    </a:ln>
                  </pic:spPr>
                </pic:pic>
              </a:graphicData>
            </a:graphic>
          </wp:inline>
        </w:drawing>
      </w:r>
    </w:p>
    <w:p w:rsidR="00D72225" w:rsidRPr="007067A1" w:rsidRDefault="00D72225" w:rsidP="00D72225">
      <w:pPr>
        <w:pStyle w:val="Caption"/>
        <w:jc w:val="center"/>
        <w:rPr>
          <w:rFonts w:ascii="Times New Roman" w:hAnsi="Times New Roman"/>
          <w:b w:val="0"/>
          <w:color w:val="auto"/>
          <w:sz w:val="20"/>
          <w:szCs w:val="20"/>
        </w:rPr>
      </w:pPr>
      <w:r w:rsidRPr="007067A1">
        <w:rPr>
          <w:rFonts w:ascii="Times New Roman" w:hAnsi="Times New Roman"/>
          <w:b w:val="0"/>
          <w:color w:val="auto"/>
          <w:sz w:val="20"/>
          <w:szCs w:val="20"/>
        </w:rPr>
        <w:t xml:space="preserve">GAMBAR 4.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GAMBAR_4.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3</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INTERFACE TAMBAH KATEGORI</w:t>
      </w:r>
    </w:p>
    <w:p w:rsidR="00D72225" w:rsidRPr="007067A1" w:rsidRDefault="00D72225" w:rsidP="00D72225">
      <w:pPr>
        <w:pStyle w:val="Heading3"/>
        <w:rPr>
          <w:rFonts w:ascii="Times New Roman" w:hAnsi="Times New Roman"/>
          <w:color w:val="000000"/>
          <w:sz w:val="20"/>
          <w:szCs w:val="20"/>
        </w:rPr>
      </w:pPr>
      <w:bookmarkStart w:id="17" w:name="_Toc77172621"/>
      <w:bookmarkStart w:id="18" w:name="_Toc80210069"/>
      <w:r w:rsidRPr="007067A1">
        <w:rPr>
          <w:rFonts w:ascii="Times New Roman" w:hAnsi="Times New Roman"/>
          <w:color w:val="000000"/>
          <w:sz w:val="20"/>
          <w:szCs w:val="20"/>
        </w:rPr>
        <w:t>2.13 Interface Halaman Input Tambah Produk</w:t>
      </w:r>
      <w:bookmarkEnd w:id="17"/>
      <w:bookmarkEnd w:id="18"/>
    </w:p>
    <w:p w:rsidR="00D72225" w:rsidRPr="007067A1" w:rsidRDefault="00D72225" w:rsidP="00D72225">
      <w:pPr>
        <w:jc w:val="both"/>
        <w:rPr>
          <w:i/>
          <w:sz w:val="20"/>
          <w:szCs w:val="20"/>
        </w:rPr>
      </w:pPr>
      <w:r w:rsidRPr="007067A1">
        <w:rPr>
          <w:sz w:val="20"/>
          <w:szCs w:val="20"/>
        </w:rPr>
        <w:tab/>
        <w:t xml:space="preserve">Pada gambar ini terdapat tampilan produk yang mana </w:t>
      </w:r>
      <w:r w:rsidRPr="007067A1">
        <w:rPr>
          <w:i/>
          <w:sz w:val="20"/>
          <w:szCs w:val="20"/>
        </w:rPr>
        <w:t>admin</w:t>
      </w:r>
      <w:r w:rsidRPr="007067A1">
        <w:rPr>
          <w:sz w:val="20"/>
          <w:szCs w:val="20"/>
        </w:rPr>
        <w:t xml:space="preserve"> bisa menambahkan produk dengan meng</w:t>
      </w:r>
      <w:r w:rsidRPr="007067A1">
        <w:rPr>
          <w:i/>
          <w:sz w:val="20"/>
          <w:szCs w:val="20"/>
        </w:rPr>
        <w:t>klik</w:t>
      </w:r>
      <w:r w:rsidRPr="007067A1">
        <w:rPr>
          <w:sz w:val="20"/>
          <w:szCs w:val="20"/>
        </w:rPr>
        <w:t xml:space="preserve"> </w:t>
      </w:r>
      <w:r w:rsidRPr="007067A1">
        <w:rPr>
          <w:i/>
          <w:sz w:val="20"/>
          <w:szCs w:val="20"/>
        </w:rPr>
        <w:t>item</w:t>
      </w:r>
      <w:r w:rsidRPr="007067A1">
        <w:rPr>
          <w:sz w:val="20"/>
          <w:szCs w:val="20"/>
        </w:rPr>
        <w:t xml:space="preserve"> tambah </w:t>
      </w:r>
      <w:r w:rsidRPr="007067A1">
        <w:rPr>
          <w:i/>
          <w:sz w:val="20"/>
          <w:szCs w:val="20"/>
        </w:rPr>
        <w:t>produk.</w:t>
      </w:r>
    </w:p>
    <w:p w:rsidR="00D72225" w:rsidRPr="007067A1" w:rsidRDefault="00D72225" w:rsidP="00D72225">
      <w:pPr>
        <w:keepNext/>
        <w:spacing w:line="360" w:lineRule="auto"/>
        <w:jc w:val="both"/>
        <w:rPr>
          <w:color w:val="000000"/>
          <w:sz w:val="20"/>
          <w:szCs w:val="20"/>
        </w:rPr>
      </w:pPr>
      <w:r w:rsidRPr="007067A1">
        <w:rPr>
          <w:noProof/>
          <w:sz w:val="20"/>
          <w:szCs w:val="20"/>
        </w:rPr>
        <w:drawing>
          <wp:inline distT="0" distB="0" distL="0" distR="0">
            <wp:extent cx="2819400" cy="2733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9400" cy="2733675"/>
                    </a:xfrm>
                    <a:prstGeom prst="rect">
                      <a:avLst/>
                    </a:prstGeom>
                    <a:noFill/>
                    <a:ln>
                      <a:noFill/>
                    </a:ln>
                  </pic:spPr>
                </pic:pic>
              </a:graphicData>
            </a:graphic>
          </wp:inline>
        </w:drawing>
      </w:r>
    </w:p>
    <w:p w:rsidR="00D72225" w:rsidRPr="006D1578" w:rsidRDefault="00D72225" w:rsidP="00D72225">
      <w:pPr>
        <w:pStyle w:val="Caption"/>
        <w:jc w:val="center"/>
        <w:rPr>
          <w:rFonts w:ascii="Times New Roman" w:hAnsi="Times New Roman"/>
          <w:b w:val="0"/>
          <w:color w:val="auto"/>
          <w:sz w:val="20"/>
          <w:szCs w:val="20"/>
          <w:lang w:val="en-US"/>
        </w:rPr>
      </w:pPr>
      <w:bookmarkStart w:id="19" w:name="_Toc77172622"/>
      <w:r w:rsidRPr="007067A1">
        <w:rPr>
          <w:rFonts w:ascii="Times New Roman" w:hAnsi="Times New Roman"/>
          <w:b w:val="0"/>
          <w:color w:val="auto"/>
          <w:sz w:val="20"/>
          <w:szCs w:val="20"/>
        </w:rPr>
        <w:t xml:space="preserve">GAMBAR 4.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GAMBAR_4.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4</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INTERFACE TAMBAH PRODUK</w:t>
      </w:r>
    </w:p>
    <w:p w:rsidR="00D72225" w:rsidRPr="007067A1" w:rsidRDefault="00D72225" w:rsidP="00D72225">
      <w:pPr>
        <w:pStyle w:val="Heading3"/>
        <w:jc w:val="both"/>
        <w:rPr>
          <w:rFonts w:ascii="Times New Roman" w:hAnsi="Times New Roman"/>
          <w:color w:val="000000"/>
          <w:sz w:val="20"/>
          <w:szCs w:val="20"/>
        </w:rPr>
      </w:pPr>
      <w:bookmarkStart w:id="20" w:name="_Toc80210070"/>
      <w:r w:rsidRPr="007067A1">
        <w:rPr>
          <w:rFonts w:ascii="Times New Roman" w:hAnsi="Times New Roman"/>
          <w:color w:val="000000"/>
          <w:sz w:val="20"/>
          <w:szCs w:val="20"/>
        </w:rPr>
        <w:t xml:space="preserve">2.12 Interface Halaman </w:t>
      </w:r>
      <w:bookmarkEnd w:id="19"/>
      <w:r w:rsidRPr="007067A1">
        <w:rPr>
          <w:rFonts w:ascii="Times New Roman" w:hAnsi="Times New Roman"/>
          <w:color w:val="000000"/>
          <w:sz w:val="20"/>
          <w:szCs w:val="20"/>
        </w:rPr>
        <w:t>Dalam Menentukan Data Penjualan Pemeringkatan Kriteria Terlaris</w:t>
      </w:r>
      <w:bookmarkEnd w:id="20"/>
    </w:p>
    <w:p w:rsidR="00D72225" w:rsidRPr="007067A1" w:rsidRDefault="00D72225" w:rsidP="00D72225">
      <w:pPr>
        <w:jc w:val="both"/>
        <w:rPr>
          <w:sz w:val="20"/>
          <w:szCs w:val="20"/>
        </w:rPr>
      </w:pPr>
      <w:r w:rsidRPr="007067A1">
        <w:rPr>
          <w:sz w:val="20"/>
          <w:szCs w:val="20"/>
        </w:rPr>
        <w:tab/>
        <w:t xml:space="preserve">Halaman penjualan disini </w:t>
      </w:r>
      <w:r w:rsidRPr="007067A1">
        <w:rPr>
          <w:i/>
          <w:sz w:val="20"/>
          <w:szCs w:val="20"/>
        </w:rPr>
        <w:t>admin</w:t>
      </w:r>
      <w:r w:rsidRPr="007067A1">
        <w:rPr>
          <w:sz w:val="20"/>
          <w:szCs w:val="20"/>
        </w:rPr>
        <w:t xml:space="preserve"> juga bisa melihat data penjualan pada toko tersebut dengan meng</w:t>
      </w:r>
      <w:r w:rsidRPr="007067A1">
        <w:rPr>
          <w:i/>
          <w:sz w:val="20"/>
          <w:szCs w:val="20"/>
        </w:rPr>
        <w:t xml:space="preserve">klik item </w:t>
      </w:r>
      <w:r w:rsidRPr="007067A1">
        <w:rPr>
          <w:sz w:val="20"/>
          <w:szCs w:val="20"/>
        </w:rPr>
        <w:t xml:space="preserve">pada bagian penjualan maka akan muncul </w:t>
      </w:r>
      <w:r w:rsidRPr="007067A1">
        <w:rPr>
          <w:i/>
          <w:sz w:val="20"/>
          <w:szCs w:val="20"/>
        </w:rPr>
        <w:t xml:space="preserve">data </w:t>
      </w:r>
      <w:r w:rsidRPr="007067A1">
        <w:rPr>
          <w:sz w:val="20"/>
          <w:szCs w:val="20"/>
        </w:rPr>
        <w:t>penjualan.</w:t>
      </w:r>
    </w:p>
    <w:p w:rsidR="00D72225" w:rsidRPr="007067A1" w:rsidRDefault="00D72225" w:rsidP="00D72225">
      <w:pPr>
        <w:keepNext/>
        <w:rPr>
          <w:color w:val="000000"/>
          <w:sz w:val="20"/>
          <w:szCs w:val="20"/>
        </w:rPr>
      </w:pPr>
      <w:r w:rsidRPr="007067A1">
        <w:rPr>
          <w:noProof/>
          <w:sz w:val="20"/>
          <w:szCs w:val="20"/>
        </w:rPr>
        <w:lastRenderedPageBreak/>
        <w:drawing>
          <wp:inline distT="0" distB="0" distL="0" distR="0">
            <wp:extent cx="2714625" cy="2133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4625" cy="2133600"/>
                    </a:xfrm>
                    <a:prstGeom prst="rect">
                      <a:avLst/>
                    </a:prstGeom>
                    <a:noFill/>
                    <a:ln>
                      <a:noFill/>
                    </a:ln>
                  </pic:spPr>
                </pic:pic>
              </a:graphicData>
            </a:graphic>
          </wp:inline>
        </w:drawing>
      </w:r>
    </w:p>
    <w:p w:rsidR="00D72225" w:rsidRPr="007067A1" w:rsidRDefault="00D72225" w:rsidP="00D72225">
      <w:pPr>
        <w:pStyle w:val="Caption"/>
        <w:jc w:val="center"/>
        <w:rPr>
          <w:rFonts w:ascii="Times New Roman" w:hAnsi="Times New Roman"/>
          <w:b w:val="0"/>
          <w:color w:val="auto"/>
          <w:sz w:val="20"/>
          <w:szCs w:val="20"/>
        </w:rPr>
      </w:pPr>
      <w:r w:rsidRPr="007067A1">
        <w:rPr>
          <w:rFonts w:ascii="Times New Roman" w:hAnsi="Times New Roman"/>
          <w:b w:val="0"/>
          <w:color w:val="auto"/>
          <w:sz w:val="20"/>
          <w:szCs w:val="20"/>
        </w:rPr>
        <w:t xml:space="preserve">GAMBAR 4.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GAMBAR_4.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5</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INTERFACE PEMERINGKATAN KRITERIA TERLARIS</w:t>
      </w:r>
    </w:p>
    <w:p w:rsidR="00D72225" w:rsidRPr="007067A1" w:rsidRDefault="00D72225" w:rsidP="00D72225">
      <w:pPr>
        <w:pStyle w:val="Heading3"/>
        <w:rPr>
          <w:rFonts w:ascii="Times New Roman" w:hAnsi="Times New Roman"/>
          <w:color w:val="000000"/>
          <w:sz w:val="20"/>
          <w:szCs w:val="20"/>
        </w:rPr>
      </w:pPr>
      <w:bookmarkStart w:id="21" w:name="_Toc77172623"/>
      <w:bookmarkStart w:id="22" w:name="_Toc80210071"/>
      <w:r w:rsidRPr="007067A1">
        <w:rPr>
          <w:rFonts w:ascii="Times New Roman" w:hAnsi="Times New Roman"/>
          <w:color w:val="000000"/>
          <w:sz w:val="20"/>
          <w:szCs w:val="20"/>
        </w:rPr>
        <w:t>2.14 Interface Halaman Input Laporan Penjualan</w:t>
      </w:r>
      <w:bookmarkEnd w:id="21"/>
      <w:bookmarkEnd w:id="22"/>
    </w:p>
    <w:p w:rsidR="00D72225" w:rsidRPr="007067A1" w:rsidRDefault="00D72225" w:rsidP="00D72225">
      <w:pPr>
        <w:jc w:val="both"/>
        <w:rPr>
          <w:sz w:val="20"/>
          <w:szCs w:val="20"/>
        </w:rPr>
      </w:pPr>
      <w:r w:rsidRPr="007067A1">
        <w:rPr>
          <w:sz w:val="20"/>
          <w:szCs w:val="20"/>
        </w:rPr>
        <w:tab/>
        <w:t xml:space="preserve">Setelah </w:t>
      </w:r>
      <w:r w:rsidRPr="007067A1">
        <w:rPr>
          <w:i/>
          <w:sz w:val="20"/>
          <w:szCs w:val="20"/>
        </w:rPr>
        <w:t xml:space="preserve">mengklik item </w:t>
      </w:r>
      <w:r w:rsidRPr="007067A1">
        <w:rPr>
          <w:sz w:val="20"/>
          <w:szCs w:val="20"/>
        </w:rPr>
        <w:t xml:space="preserve">laporan maka akan Menampilakan data penjualan yang tertera tanggal awal penjualan sampai akhir penjualan dan </w:t>
      </w:r>
      <w:r w:rsidRPr="007067A1">
        <w:rPr>
          <w:i/>
          <w:sz w:val="20"/>
          <w:szCs w:val="20"/>
        </w:rPr>
        <w:t>admin</w:t>
      </w:r>
      <w:r w:rsidRPr="007067A1">
        <w:rPr>
          <w:sz w:val="20"/>
          <w:szCs w:val="20"/>
        </w:rPr>
        <w:t xml:space="preserve"> juga bisa meng</w:t>
      </w:r>
      <w:r w:rsidRPr="007067A1">
        <w:rPr>
          <w:i/>
          <w:sz w:val="20"/>
          <w:szCs w:val="20"/>
        </w:rPr>
        <w:t xml:space="preserve">input </w:t>
      </w:r>
      <w:r w:rsidRPr="007067A1">
        <w:rPr>
          <w:sz w:val="20"/>
          <w:szCs w:val="20"/>
        </w:rPr>
        <w:t xml:space="preserve">laporan penjualan. </w:t>
      </w:r>
    </w:p>
    <w:p w:rsidR="00D72225" w:rsidRPr="007067A1" w:rsidRDefault="00D72225" w:rsidP="00D72225">
      <w:pPr>
        <w:keepNext/>
        <w:rPr>
          <w:color w:val="000000"/>
          <w:sz w:val="20"/>
          <w:szCs w:val="20"/>
        </w:rPr>
      </w:pPr>
      <w:r w:rsidRPr="007067A1">
        <w:rPr>
          <w:noProof/>
          <w:sz w:val="20"/>
          <w:szCs w:val="20"/>
        </w:rPr>
        <w:drawing>
          <wp:inline distT="0" distB="0" distL="0" distR="0">
            <wp:extent cx="2876550" cy="1990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6550" cy="1990725"/>
                    </a:xfrm>
                    <a:prstGeom prst="rect">
                      <a:avLst/>
                    </a:prstGeom>
                    <a:noFill/>
                    <a:ln>
                      <a:noFill/>
                    </a:ln>
                  </pic:spPr>
                </pic:pic>
              </a:graphicData>
            </a:graphic>
          </wp:inline>
        </w:drawing>
      </w:r>
    </w:p>
    <w:p w:rsidR="00D72225" w:rsidRPr="007067A1" w:rsidRDefault="00D72225" w:rsidP="00D72225">
      <w:pPr>
        <w:pStyle w:val="Caption"/>
        <w:jc w:val="center"/>
        <w:rPr>
          <w:rFonts w:ascii="Times New Roman" w:hAnsi="Times New Roman"/>
          <w:b w:val="0"/>
          <w:color w:val="auto"/>
          <w:sz w:val="20"/>
          <w:szCs w:val="20"/>
        </w:rPr>
      </w:pPr>
      <w:bookmarkStart w:id="23" w:name="_Toc77172624"/>
      <w:r w:rsidRPr="007067A1">
        <w:rPr>
          <w:rFonts w:ascii="Times New Roman" w:hAnsi="Times New Roman"/>
          <w:b w:val="0"/>
          <w:color w:val="auto"/>
          <w:sz w:val="20"/>
          <w:szCs w:val="20"/>
        </w:rPr>
        <w:t xml:space="preserve">GAMBAR 4.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GAMBAR_4.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6</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INTERFACE INPUT LAPORAN PENJUALAN</w:t>
      </w:r>
    </w:p>
    <w:p w:rsidR="00D72225" w:rsidRPr="007067A1" w:rsidRDefault="00D72225" w:rsidP="00D72225">
      <w:pPr>
        <w:pStyle w:val="Heading3"/>
        <w:rPr>
          <w:rFonts w:ascii="Times New Roman" w:hAnsi="Times New Roman"/>
          <w:color w:val="000000"/>
          <w:sz w:val="20"/>
          <w:szCs w:val="20"/>
        </w:rPr>
      </w:pPr>
      <w:bookmarkStart w:id="24" w:name="_Toc80210072"/>
      <w:r w:rsidRPr="007067A1">
        <w:rPr>
          <w:rFonts w:ascii="Times New Roman" w:hAnsi="Times New Roman"/>
          <w:color w:val="000000"/>
          <w:sz w:val="20"/>
          <w:szCs w:val="20"/>
        </w:rPr>
        <w:t>2.15 Interface Halaman Input Cetak Laporan Penjualan</w:t>
      </w:r>
      <w:bookmarkEnd w:id="23"/>
      <w:bookmarkEnd w:id="24"/>
      <w:r w:rsidRPr="007067A1">
        <w:rPr>
          <w:rFonts w:ascii="Times New Roman" w:hAnsi="Times New Roman"/>
          <w:color w:val="000000"/>
          <w:sz w:val="20"/>
          <w:szCs w:val="20"/>
        </w:rPr>
        <w:t xml:space="preserve"> </w:t>
      </w:r>
    </w:p>
    <w:p w:rsidR="00D72225" w:rsidRPr="007067A1" w:rsidRDefault="00D72225" w:rsidP="00D72225">
      <w:pPr>
        <w:jc w:val="both"/>
        <w:rPr>
          <w:sz w:val="20"/>
          <w:szCs w:val="20"/>
        </w:rPr>
      </w:pPr>
      <w:r w:rsidRPr="007067A1">
        <w:rPr>
          <w:sz w:val="20"/>
          <w:szCs w:val="20"/>
        </w:rPr>
        <w:tab/>
        <w:t>Setelah</w:t>
      </w:r>
      <w:r w:rsidRPr="007067A1">
        <w:rPr>
          <w:i/>
          <w:sz w:val="20"/>
          <w:szCs w:val="20"/>
        </w:rPr>
        <w:t xml:space="preserve"> admin</w:t>
      </w:r>
      <w:r w:rsidRPr="007067A1">
        <w:rPr>
          <w:sz w:val="20"/>
          <w:szCs w:val="20"/>
        </w:rPr>
        <w:t xml:space="preserve"> melihat dan masukkan penjualan maka </w:t>
      </w:r>
      <w:r w:rsidRPr="007067A1">
        <w:rPr>
          <w:i/>
          <w:sz w:val="20"/>
          <w:szCs w:val="20"/>
        </w:rPr>
        <w:t>admin</w:t>
      </w:r>
      <w:r w:rsidRPr="007067A1">
        <w:rPr>
          <w:sz w:val="20"/>
          <w:szCs w:val="20"/>
        </w:rPr>
        <w:t xml:space="preserve"> bisa cetak laporan penjualan dengan menekan </w:t>
      </w:r>
      <w:r w:rsidRPr="007067A1">
        <w:rPr>
          <w:i/>
          <w:sz w:val="20"/>
          <w:szCs w:val="20"/>
        </w:rPr>
        <w:t xml:space="preserve">item print </w:t>
      </w:r>
      <w:r w:rsidRPr="007067A1">
        <w:rPr>
          <w:sz w:val="20"/>
          <w:szCs w:val="20"/>
        </w:rPr>
        <w:t>maka hasil akan kelihatan berupa laporan.</w:t>
      </w:r>
    </w:p>
    <w:p w:rsidR="00D72225" w:rsidRPr="007067A1" w:rsidRDefault="00D72225" w:rsidP="00D72225">
      <w:pPr>
        <w:keepNext/>
        <w:rPr>
          <w:color w:val="000000"/>
          <w:sz w:val="20"/>
          <w:szCs w:val="20"/>
        </w:rPr>
      </w:pPr>
      <w:r w:rsidRPr="007067A1">
        <w:rPr>
          <w:noProof/>
          <w:sz w:val="20"/>
          <w:szCs w:val="20"/>
        </w:rPr>
        <w:lastRenderedPageBreak/>
        <w:drawing>
          <wp:inline distT="0" distB="0" distL="0" distR="0">
            <wp:extent cx="2800350" cy="2162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0350" cy="2162175"/>
                    </a:xfrm>
                    <a:prstGeom prst="rect">
                      <a:avLst/>
                    </a:prstGeom>
                    <a:noFill/>
                    <a:ln>
                      <a:noFill/>
                    </a:ln>
                  </pic:spPr>
                </pic:pic>
              </a:graphicData>
            </a:graphic>
          </wp:inline>
        </w:drawing>
      </w:r>
    </w:p>
    <w:p w:rsidR="00D72225" w:rsidRPr="007067A1" w:rsidRDefault="00D72225" w:rsidP="00D72225">
      <w:pPr>
        <w:pStyle w:val="Caption"/>
        <w:jc w:val="center"/>
        <w:rPr>
          <w:rFonts w:ascii="Times New Roman" w:hAnsi="Times New Roman"/>
          <w:b w:val="0"/>
          <w:color w:val="auto"/>
          <w:sz w:val="20"/>
          <w:szCs w:val="20"/>
        </w:rPr>
      </w:pPr>
      <w:bookmarkStart w:id="25" w:name="_Toc77172625"/>
      <w:r w:rsidRPr="007067A1">
        <w:rPr>
          <w:rFonts w:ascii="Times New Roman" w:hAnsi="Times New Roman"/>
          <w:b w:val="0"/>
          <w:color w:val="auto"/>
          <w:sz w:val="20"/>
          <w:szCs w:val="20"/>
        </w:rPr>
        <w:t xml:space="preserve">GAMBAR 4.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GAMBAR_4.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7</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INTERFACE CATAK LAPORAN</w:t>
      </w:r>
    </w:p>
    <w:p w:rsidR="00D72225" w:rsidRPr="007067A1" w:rsidRDefault="00D72225" w:rsidP="00D72225">
      <w:pPr>
        <w:pStyle w:val="Heading3"/>
        <w:rPr>
          <w:rFonts w:ascii="Times New Roman" w:hAnsi="Times New Roman"/>
          <w:color w:val="000000"/>
          <w:sz w:val="20"/>
          <w:szCs w:val="20"/>
        </w:rPr>
      </w:pPr>
      <w:bookmarkStart w:id="26" w:name="_Toc80210073"/>
      <w:r w:rsidRPr="007067A1">
        <w:rPr>
          <w:rFonts w:ascii="Times New Roman" w:hAnsi="Times New Roman"/>
          <w:color w:val="000000"/>
          <w:sz w:val="20"/>
          <w:szCs w:val="20"/>
        </w:rPr>
        <w:t>2.16 Interface Profil Admin Input Data User</w:t>
      </w:r>
      <w:bookmarkEnd w:id="25"/>
      <w:bookmarkEnd w:id="26"/>
      <w:r w:rsidRPr="007067A1">
        <w:rPr>
          <w:rFonts w:ascii="Times New Roman" w:hAnsi="Times New Roman"/>
          <w:color w:val="000000"/>
          <w:sz w:val="20"/>
          <w:szCs w:val="20"/>
        </w:rPr>
        <w:t xml:space="preserve"> </w:t>
      </w:r>
    </w:p>
    <w:p w:rsidR="00D72225" w:rsidRPr="007067A1" w:rsidRDefault="00D72225" w:rsidP="00D72225">
      <w:pPr>
        <w:rPr>
          <w:sz w:val="20"/>
          <w:szCs w:val="20"/>
        </w:rPr>
      </w:pPr>
      <w:r w:rsidRPr="007067A1">
        <w:rPr>
          <w:sz w:val="20"/>
          <w:szCs w:val="20"/>
        </w:rPr>
        <w:tab/>
        <w:t xml:space="preserve">Dihalaman ini </w:t>
      </w:r>
      <w:r w:rsidRPr="007067A1">
        <w:rPr>
          <w:i/>
          <w:sz w:val="20"/>
          <w:szCs w:val="20"/>
        </w:rPr>
        <w:t>admin</w:t>
      </w:r>
      <w:r w:rsidRPr="007067A1">
        <w:rPr>
          <w:sz w:val="20"/>
          <w:szCs w:val="20"/>
        </w:rPr>
        <w:t xml:space="preserve"> bisa meng</w:t>
      </w:r>
      <w:r w:rsidRPr="007067A1">
        <w:rPr>
          <w:i/>
          <w:sz w:val="20"/>
          <w:szCs w:val="20"/>
        </w:rPr>
        <w:t xml:space="preserve">edit username </w:t>
      </w:r>
      <w:r w:rsidRPr="007067A1">
        <w:rPr>
          <w:sz w:val="20"/>
          <w:szCs w:val="20"/>
        </w:rPr>
        <w:t xml:space="preserve">dan nama pada kasir  </w:t>
      </w:r>
      <w:r w:rsidRPr="007067A1">
        <w:rPr>
          <w:i/>
          <w:sz w:val="20"/>
          <w:szCs w:val="20"/>
        </w:rPr>
        <w:t>admin</w:t>
      </w:r>
      <w:r w:rsidRPr="007067A1">
        <w:rPr>
          <w:sz w:val="20"/>
          <w:szCs w:val="20"/>
        </w:rPr>
        <w:t xml:space="preserve"> bisa juga menambahkan kasir dengan meng</w:t>
      </w:r>
      <w:r w:rsidRPr="007067A1">
        <w:rPr>
          <w:i/>
          <w:sz w:val="20"/>
          <w:szCs w:val="20"/>
        </w:rPr>
        <w:t>klik</w:t>
      </w:r>
      <w:r w:rsidRPr="007067A1">
        <w:rPr>
          <w:sz w:val="20"/>
          <w:szCs w:val="20"/>
        </w:rPr>
        <w:t xml:space="preserve"> tambah kasir.</w:t>
      </w:r>
    </w:p>
    <w:p w:rsidR="00D72225" w:rsidRPr="007067A1" w:rsidRDefault="00D72225" w:rsidP="00D72225">
      <w:pPr>
        <w:keepNext/>
        <w:rPr>
          <w:color w:val="000000"/>
          <w:sz w:val="20"/>
          <w:szCs w:val="20"/>
        </w:rPr>
      </w:pPr>
      <w:r w:rsidRPr="007067A1">
        <w:rPr>
          <w:noProof/>
          <w:sz w:val="20"/>
          <w:szCs w:val="20"/>
        </w:rPr>
        <w:drawing>
          <wp:inline distT="0" distB="0" distL="0" distR="0">
            <wp:extent cx="2886075" cy="1971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6075" cy="1971675"/>
                    </a:xfrm>
                    <a:prstGeom prst="rect">
                      <a:avLst/>
                    </a:prstGeom>
                    <a:noFill/>
                    <a:ln>
                      <a:noFill/>
                    </a:ln>
                  </pic:spPr>
                </pic:pic>
              </a:graphicData>
            </a:graphic>
          </wp:inline>
        </w:drawing>
      </w:r>
    </w:p>
    <w:p w:rsidR="00D72225" w:rsidRPr="009D60EA" w:rsidRDefault="00D72225" w:rsidP="00D72225">
      <w:pPr>
        <w:pStyle w:val="Caption"/>
        <w:jc w:val="center"/>
        <w:rPr>
          <w:rFonts w:ascii="Times New Roman" w:hAnsi="Times New Roman"/>
          <w:b w:val="0"/>
          <w:color w:val="auto"/>
          <w:sz w:val="20"/>
          <w:szCs w:val="20"/>
          <w:lang w:val="en-US"/>
        </w:rPr>
      </w:pPr>
      <w:bookmarkStart w:id="27" w:name="_Toc77172626"/>
      <w:r w:rsidRPr="007067A1">
        <w:rPr>
          <w:rFonts w:ascii="Times New Roman" w:hAnsi="Times New Roman"/>
          <w:b w:val="0"/>
          <w:color w:val="auto"/>
          <w:sz w:val="20"/>
          <w:szCs w:val="20"/>
        </w:rPr>
        <w:t xml:space="preserve">GAMBAR 4.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GAMBAR_4.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8</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INTERFACE INPUT USER</w:t>
      </w:r>
    </w:p>
    <w:p w:rsidR="00D72225" w:rsidRPr="007067A1" w:rsidRDefault="00D72225" w:rsidP="00D72225">
      <w:pPr>
        <w:pStyle w:val="Heading3"/>
        <w:rPr>
          <w:rFonts w:ascii="Times New Roman" w:hAnsi="Times New Roman"/>
          <w:color w:val="000000"/>
          <w:sz w:val="20"/>
          <w:szCs w:val="20"/>
        </w:rPr>
      </w:pPr>
      <w:bookmarkStart w:id="28" w:name="_Toc80210074"/>
      <w:r w:rsidRPr="007067A1">
        <w:rPr>
          <w:rFonts w:ascii="Times New Roman" w:hAnsi="Times New Roman"/>
          <w:color w:val="000000"/>
          <w:sz w:val="20"/>
          <w:szCs w:val="20"/>
        </w:rPr>
        <w:t>2.17 Interface Admin Logout</w:t>
      </w:r>
      <w:bookmarkEnd w:id="27"/>
      <w:bookmarkEnd w:id="28"/>
    </w:p>
    <w:p w:rsidR="00D72225" w:rsidRPr="007067A1" w:rsidRDefault="00D72225" w:rsidP="00D72225">
      <w:pPr>
        <w:jc w:val="both"/>
        <w:rPr>
          <w:sz w:val="20"/>
          <w:szCs w:val="20"/>
        </w:rPr>
      </w:pPr>
      <w:r w:rsidRPr="007067A1">
        <w:rPr>
          <w:sz w:val="20"/>
          <w:szCs w:val="20"/>
        </w:rPr>
        <w:tab/>
        <w:t xml:space="preserve">Halaman ini menampilkan </w:t>
      </w:r>
      <w:r w:rsidRPr="007067A1">
        <w:rPr>
          <w:i/>
          <w:sz w:val="20"/>
          <w:szCs w:val="20"/>
        </w:rPr>
        <w:t>logout Admin</w:t>
      </w:r>
      <w:r w:rsidRPr="007067A1">
        <w:rPr>
          <w:sz w:val="20"/>
          <w:szCs w:val="20"/>
        </w:rPr>
        <w:t xml:space="preserve"> dengan menekan tombol </w:t>
      </w:r>
      <w:r w:rsidRPr="007067A1">
        <w:rPr>
          <w:i/>
          <w:sz w:val="20"/>
          <w:szCs w:val="20"/>
        </w:rPr>
        <w:t>ok</w:t>
      </w:r>
      <w:r w:rsidRPr="007067A1">
        <w:rPr>
          <w:sz w:val="20"/>
          <w:szCs w:val="20"/>
        </w:rPr>
        <w:t xml:space="preserve"> maka sudah Melakukan logout.</w:t>
      </w:r>
    </w:p>
    <w:p w:rsidR="00D72225" w:rsidRPr="007067A1" w:rsidRDefault="00D72225" w:rsidP="00D72225">
      <w:pPr>
        <w:rPr>
          <w:sz w:val="20"/>
          <w:szCs w:val="20"/>
        </w:rPr>
      </w:pPr>
      <w:r w:rsidRPr="007067A1">
        <w:rPr>
          <w:noProof/>
          <w:sz w:val="20"/>
          <w:szCs w:val="20"/>
        </w:rPr>
        <w:drawing>
          <wp:inline distT="0" distB="0" distL="0" distR="0">
            <wp:extent cx="27813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1300" cy="2076450"/>
                    </a:xfrm>
                    <a:prstGeom prst="rect">
                      <a:avLst/>
                    </a:prstGeom>
                    <a:noFill/>
                    <a:ln>
                      <a:noFill/>
                    </a:ln>
                  </pic:spPr>
                </pic:pic>
              </a:graphicData>
            </a:graphic>
          </wp:inline>
        </w:drawing>
      </w:r>
    </w:p>
    <w:p w:rsidR="00D72225" w:rsidRPr="007067A1" w:rsidRDefault="00D72225" w:rsidP="00D72225">
      <w:pPr>
        <w:pStyle w:val="Caption"/>
        <w:jc w:val="center"/>
        <w:rPr>
          <w:rFonts w:ascii="Times New Roman" w:hAnsi="Times New Roman"/>
          <w:b w:val="0"/>
          <w:color w:val="auto"/>
          <w:sz w:val="20"/>
          <w:szCs w:val="20"/>
        </w:rPr>
      </w:pPr>
      <w:r w:rsidRPr="007067A1">
        <w:rPr>
          <w:rFonts w:ascii="Times New Roman" w:hAnsi="Times New Roman"/>
          <w:b w:val="0"/>
          <w:color w:val="auto"/>
          <w:sz w:val="20"/>
          <w:szCs w:val="20"/>
        </w:rPr>
        <w:t xml:space="preserve">GAMBAR 4. </w:t>
      </w:r>
      <w:r w:rsidRPr="007067A1">
        <w:rPr>
          <w:rFonts w:ascii="Times New Roman" w:hAnsi="Times New Roman"/>
          <w:b w:val="0"/>
          <w:color w:val="auto"/>
          <w:sz w:val="20"/>
          <w:szCs w:val="20"/>
        </w:rPr>
        <w:fldChar w:fldCharType="begin"/>
      </w:r>
      <w:r w:rsidRPr="007067A1">
        <w:rPr>
          <w:rFonts w:ascii="Times New Roman" w:hAnsi="Times New Roman"/>
          <w:b w:val="0"/>
          <w:color w:val="auto"/>
          <w:sz w:val="20"/>
          <w:szCs w:val="20"/>
        </w:rPr>
        <w:instrText xml:space="preserve"> SEQ GAMBAR_4. \* ARABIC </w:instrText>
      </w:r>
      <w:r w:rsidRPr="007067A1">
        <w:rPr>
          <w:rFonts w:ascii="Times New Roman" w:hAnsi="Times New Roman"/>
          <w:b w:val="0"/>
          <w:color w:val="auto"/>
          <w:sz w:val="20"/>
          <w:szCs w:val="20"/>
        </w:rPr>
        <w:fldChar w:fldCharType="separate"/>
      </w:r>
      <w:r w:rsidRPr="007067A1">
        <w:rPr>
          <w:rFonts w:ascii="Times New Roman" w:hAnsi="Times New Roman"/>
          <w:b w:val="0"/>
          <w:noProof/>
          <w:color w:val="auto"/>
          <w:sz w:val="20"/>
          <w:szCs w:val="20"/>
        </w:rPr>
        <w:t>9</w:t>
      </w:r>
      <w:r w:rsidRPr="007067A1">
        <w:rPr>
          <w:rFonts w:ascii="Times New Roman" w:hAnsi="Times New Roman"/>
          <w:b w:val="0"/>
          <w:color w:val="auto"/>
          <w:sz w:val="20"/>
          <w:szCs w:val="20"/>
        </w:rPr>
        <w:fldChar w:fldCharType="end"/>
      </w:r>
      <w:r w:rsidRPr="007067A1">
        <w:rPr>
          <w:rFonts w:ascii="Times New Roman" w:hAnsi="Times New Roman"/>
          <w:b w:val="0"/>
          <w:color w:val="auto"/>
          <w:sz w:val="20"/>
          <w:szCs w:val="20"/>
          <w:lang w:val="en-US"/>
        </w:rPr>
        <w:t xml:space="preserve">  INTERFACE ADMIN LOGOUT</w:t>
      </w:r>
    </w:p>
    <w:p w:rsidR="00D72225" w:rsidRPr="007067A1" w:rsidRDefault="00D72225" w:rsidP="00D72225">
      <w:pPr>
        <w:pStyle w:val="ListParagraph"/>
        <w:spacing w:after="0" w:line="240" w:lineRule="auto"/>
        <w:ind w:left="0"/>
        <w:rPr>
          <w:rFonts w:ascii="Times New Roman" w:hAnsi="Times New Roman"/>
          <w:b/>
          <w:sz w:val="20"/>
          <w:szCs w:val="20"/>
        </w:rPr>
      </w:pPr>
      <w:r w:rsidRPr="007067A1">
        <w:rPr>
          <w:rFonts w:ascii="Times New Roman" w:hAnsi="Times New Roman"/>
          <w:b/>
          <w:sz w:val="20"/>
          <w:szCs w:val="20"/>
        </w:rPr>
        <w:t>Saran</w:t>
      </w:r>
    </w:p>
    <w:p w:rsidR="00D72225" w:rsidRPr="007067A1" w:rsidRDefault="00D72225" w:rsidP="00D72225">
      <w:pPr>
        <w:pStyle w:val="ListParagraph"/>
        <w:jc w:val="both"/>
        <w:rPr>
          <w:rFonts w:ascii="Times New Roman" w:hAnsi="Times New Roman"/>
          <w:b/>
          <w:sz w:val="20"/>
          <w:szCs w:val="20"/>
          <w:lang w:val="id-ID"/>
        </w:rPr>
      </w:pPr>
    </w:p>
    <w:p w:rsidR="00D72225" w:rsidRPr="007067A1" w:rsidRDefault="00D72225" w:rsidP="00D72225">
      <w:pPr>
        <w:pStyle w:val="ListParagraph"/>
        <w:jc w:val="both"/>
        <w:rPr>
          <w:rFonts w:ascii="Times New Roman" w:hAnsi="Times New Roman"/>
          <w:sz w:val="20"/>
          <w:szCs w:val="20"/>
          <w:lang w:val="id-ID"/>
        </w:rPr>
      </w:pPr>
      <w:r w:rsidRPr="007067A1">
        <w:rPr>
          <w:rFonts w:ascii="Times New Roman" w:hAnsi="Times New Roman"/>
          <w:sz w:val="20"/>
          <w:szCs w:val="20"/>
          <w:lang w:val="id-ID"/>
        </w:rPr>
        <w:t>Dari hasil penelitian yang penulis lakukan, penulis ingin sekali memberikan saran bagi mahasiswa ataupun temen-temen, walaupun dengan segala keterbatasan pengetahuan dan pengalaman yang dimiliki.</w:t>
      </w:r>
    </w:p>
    <w:p w:rsidR="00D72225" w:rsidRPr="007067A1" w:rsidRDefault="00D72225" w:rsidP="00D72225">
      <w:pPr>
        <w:pStyle w:val="ListParagraph"/>
        <w:jc w:val="both"/>
        <w:rPr>
          <w:rFonts w:ascii="Times New Roman" w:hAnsi="Times New Roman"/>
          <w:sz w:val="20"/>
          <w:szCs w:val="20"/>
          <w:lang w:val="id-ID"/>
        </w:rPr>
      </w:pPr>
      <w:r w:rsidRPr="007067A1">
        <w:rPr>
          <w:rFonts w:ascii="Times New Roman" w:hAnsi="Times New Roman"/>
          <w:sz w:val="20"/>
          <w:szCs w:val="20"/>
          <w:lang w:val="id-ID"/>
        </w:rPr>
        <w:t xml:space="preserve"> Adapun saran-saran yang akan disampaikan antara lain : </w:t>
      </w:r>
    </w:p>
    <w:p w:rsidR="00D72225" w:rsidRPr="007067A1" w:rsidRDefault="00D72225" w:rsidP="00D72225">
      <w:pPr>
        <w:pStyle w:val="ListParagraph"/>
        <w:numPr>
          <w:ilvl w:val="0"/>
          <w:numId w:val="9"/>
        </w:numPr>
        <w:jc w:val="both"/>
        <w:rPr>
          <w:rFonts w:ascii="Times New Roman" w:hAnsi="Times New Roman"/>
          <w:sz w:val="20"/>
          <w:szCs w:val="20"/>
          <w:lang w:val="id-ID"/>
        </w:rPr>
      </w:pPr>
      <w:r w:rsidRPr="007067A1">
        <w:rPr>
          <w:rFonts w:ascii="Times New Roman" w:hAnsi="Times New Roman"/>
          <w:sz w:val="20"/>
          <w:szCs w:val="20"/>
          <w:lang w:val="id-ID"/>
        </w:rPr>
        <w:t>Mahasiswa dapat segera mengoptimalkan sistem pendukung keputusan dan SAW yang ada untuk mengikuti rencana atau langkah-langkah penerapan yang penulis ajukan,</w:t>
      </w:r>
    </w:p>
    <w:p w:rsidR="00D72225" w:rsidRPr="007067A1" w:rsidRDefault="00D72225" w:rsidP="00D72225">
      <w:pPr>
        <w:pStyle w:val="ListParagraph"/>
        <w:numPr>
          <w:ilvl w:val="0"/>
          <w:numId w:val="9"/>
        </w:numPr>
        <w:jc w:val="both"/>
        <w:rPr>
          <w:rFonts w:ascii="Times New Roman" w:hAnsi="Times New Roman"/>
          <w:sz w:val="20"/>
          <w:szCs w:val="20"/>
          <w:lang w:val="id-ID"/>
        </w:rPr>
      </w:pPr>
      <w:r w:rsidRPr="007067A1">
        <w:rPr>
          <w:rFonts w:ascii="Times New Roman" w:hAnsi="Times New Roman"/>
          <w:sz w:val="20"/>
          <w:szCs w:val="20"/>
          <w:lang w:val="id-ID"/>
        </w:rPr>
        <w:t xml:space="preserve">Untuk bagian yang terkait dengan sistem pendataan dan pemeringkatan baju terlaris dapat meningkatkan perhitungan SPK menjadi lebih handal untuk meningkatkan perhitungan SAW, </w:t>
      </w:r>
    </w:p>
    <w:p w:rsidR="00D72225" w:rsidRPr="007067A1" w:rsidRDefault="00D72225" w:rsidP="00D72225">
      <w:pPr>
        <w:pStyle w:val="ListParagraph"/>
        <w:numPr>
          <w:ilvl w:val="0"/>
          <w:numId w:val="9"/>
        </w:numPr>
        <w:spacing w:after="0" w:line="240" w:lineRule="auto"/>
        <w:jc w:val="both"/>
        <w:rPr>
          <w:rFonts w:ascii="Times New Roman" w:hAnsi="Times New Roman"/>
          <w:sz w:val="20"/>
          <w:szCs w:val="20"/>
          <w:lang w:val="id-ID"/>
        </w:rPr>
      </w:pPr>
      <w:r w:rsidRPr="007067A1">
        <w:rPr>
          <w:rFonts w:ascii="Times New Roman" w:hAnsi="Times New Roman"/>
          <w:sz w:val="20"/>
          <w:szCs w:val="20"/>
          <w:lang w:val="id-ID"/>
        </w:rPr>
        <w:t>Pemeringkatan baju terlaris dan pembobotan kriteria terhadap setiap proses pendataan baju terlaris yang terjadi dengan menggunakan laporan sebagai bahan untuk pengambilan keputusan.</w:t>
      </w:r>
    </w:p>
    <w:p w:rsidR="00D72225" w:rsidRPr="007067A1" w:rsidRDefault="00D72225" w:rsidP="00D72225">
      <w:pPr>
        <w:pStyle w:val="ListParagraph"/>
        <w:spacing w:after="0" w:line="240" w:lineRule="auto"/>
        <w:ind w:left="0"/>
        <w:rPr>
          <w:rFonts w:ascii="Times New Roman" w:hAnsi="Times New Roman"/>
          <w:sz w:val="20"/>
          <w:szCs w:val="20"/>
          <w:lang w:val="id-ID"/>
        </w:rPr>
      </w:pPr>
    </w:p>
    <w:p w:rsidR="00D72225" w:rsidRPr="007067A1" w:rsidRDefault="00D72225" w:rsidP="00D72225">
      <w:pPr>
        <w:pStyle w:val="ListParagraph"/>
        <w:spacing w:after="0" w:line="240" w:lineRule="auto"/>
        <w:ind w:left="0"/>
        <w:rPr>
          <w:rFonts w:ascii="Times New Roman" w:hAnsi="Times New Roman"/>
          <w:b/>
          <w:sz w:val="20"/>
          <w:szCs w:val="20"/>
        </w:rPr>
      </w:pPr>
    </w:p>
    <w:p w:rsidR="00D72225" w:rsidRPr="007067A1" w:rsidRDefault="00D72225" w:rsidP="00D72225">
      <w:pPr>
        <w:pStyle w:val="ListParagraph"/>
        <w:spacing w:after="0" w:line="240" w:lineRule="auto"/>
        <w:ind w:left="0"/>
        <w:jc w:val="center"/>
        <w:rPr>
          <w:rFonts w:ascii="Times New Roman" w:hAnsi="Times New Roman"/>
          <w:sz w:val="20"/>
          <w:szCs w:val="20"/>
          <w:lang w:val="id-ID"/>
        </w:rPr>
      </w:pPr>
    </w:p>
    <w:p w:rsidR="00D72225" w:rsidRPr="007067A1" w:rsidRDefault="00D72225" w:rsidP="00D72225">
      <w:pPr>
        <w:pStyle w:val="ListParagraph"/>
        <w:spacing w:after="0" w:line="240" w:lineRule="auto"/>
        <w:ind w:left="0"/>
        <w:jc w:val="center"/>
        <w:rPr>
          <w:rFonts w:ascii="Times New Roman" w:hAnsi="Times New Roman"/>
          <w:b/>
          <w:sz w:val="20"/>
          <w:szCs w:val="20"/>
          <w:lang w:val="id-ID"/>
        </w:rPr>
      </w:pPr>
      <w:r w:rsidRPr="007067A1">
        <w:rPr>
          <w:rFonts w:ascii="Times New Roman" w:hAnsi="Times New Roman"/>
          <w:b/>
          <w:sz w:val="20"/>
          <w:szCs w:val="20"/>
          <w:lang w:val="id-ID"/>
        </w:rPr>
        <w:t>Daftar Pustaka</w:t>
      </w:r>
    </w:p>
    <w:p w:rsidR="00D72225" w:rsidRPr="007067A1" w:rsidRDefault="00D72225" w:rsidP="00D72225">
      <w:pPr>
        <w:pStyle w:val="NormalWeb"/>
        <w:numPr>
          <w:ilvl w:val="0"/>
          <w:numId w:val="3"/>
        </w:numPr>
        <w:jc w:val="both"/>
        <w:rPr>
          <w:sz w:val="20"/>
          <w:szCs w:val="20"/>
        </w:rPr>
      </w:pPr>
      <w:r w:rsidRPr="007067A1">
        <w:rPr>
          <w:sz w:val="20"/>
          <w:szCs w:val="20"/>
        </w:rPr>
        <w:t>Nanda, E. A. (2018). PERAWATAN BERKALA KLINIK GIGI ( Studi kasus pada klinik Email Dental Care ).</w:t>
      </w:r>
    </w:p>
    <w:p w:rsidR="00D72225" w:rsidRPr="007067A1" w:rsidRDefault="00D72225" w:rsidP="00D72225">
      <w:pPr>
        <w:pStyle w:val="NormalWeb"/>
        <w:numPr>
          <w:ilvl w:val="0"/>
          <w:numId w:val="3"/>
        </w:numPr>
        <w:jc w:val="both"/>
        <w:rPr>
          <w:sz w:val="20"/>
          <w:szCs w:val="20"/>
        </w:rPr>
      </w:pPr>
      <w:r w:rsidRPr="007067A1">
        <w:rPr>
          <w:sz w:val="20"/>
          <w:szCs w:val="20"/>
        </w:rPr>
        <w:t xml:space="preserve">Efiriyanto, B. (2016). Sistem Pendukung Keputusan Menggunakan Metode Simple Additive Weighting (SAW) Untuk Menentukan Karyawan Terbaik Pada Dealer Motor Berbasis Web. </w:t>
      </w:r>
      <w:r w:rsidRPr="007067A1">
        <w:rPr>
          <w:i/>
          <w:iCs/>
          <w:sz w:val="20"/>
          <w:szCs w:val="20"/>
        </w:rPr>
        <w:t>SKripsi Fakultas Komunikasi Dan Informatika UMS</w:t>
      </w:r>
      <w:r w:rsidRPr="007067A1">
        <w:rPr>
          <w:sz w:val="20"/>
          <w:szCs w:val="20"/>
        </w:rPr>
        <w:t>, 1–13.</w:t>
      </w:r>
    </w:p>
    <w:p w:rsidR="00D72225" w:rsidRPr="007067A1" w:rsidRDefault="00D72225" w:rsidP="00D72225">
      <w:pPr>
        <w:pStyle w:val="NormalWeb"/>
        <w:numPr>
          <w:ilvl w:val="0"/>
          <w:numId w:val="3"/>
        </w:numPr>
        <w:jc w:val="both"/>
        <w:rPr>
          <w:sz w:val="20"/>
          <w:szCs w:val="20"/>
        </w:rPr>
      </w:pPr>
      <w:r w:rsidRPr="007067A1">
        <w:rPr>
          <w:sz w:val="20"/>
          <w:szCs w:val="20"/>
        </w:rPr>
        <w:t xml:space="preserve">Ginting, J. V. B. (2020). Penerapan Sistem Pendukung Keputusan Dalam Menentukan e-Commerce Terbaik Dengan Menggunakan Metode SAW. </w:t>
      </w:r>
      <w:r w:rsidRPr="007067A1">
        <w:rPr>
          <w:i/>
          <w:iCs/>
          <w:sz w:val="20"/>
          <w:szCs w:val="20"/>
        </w:rPr>
        <w:t>Jurnal Media Informatika Budidarma</w:t>
      </w:r>
      <w:r w:rsidRPr="007067A1">
        <w:rPr>
          <w:sz w:val="20"/>
          <w:szCs w:val="20"/>
        </w:rPr>
        <w:t xml:space="preserve">, </w:t>
      </w:r>
      <w:r w:rsidRPr="007067A1">
        <w:rPr>
          <w:i/>
          <w:iCs/>
          <w:sz w:val="20"/>
          <w:szCs w:val="20"/>
        </w:rPr>
        <w:t>4</w:t>
      </w:r>
      <w:r w:rsidRPr="007067A1">
        <w:rPr>
          <w:sz w:val="20"/>
          <w:szCs w:val="20"/>
        </w:rPr>
        <w:t>(1), 225. https://doi.org/10.30865/mib.v4i1.1986</w:t>
      </w:r>
    </w:p>
    <w:p w:rsidR="00D72225" w:rsidRPr="007067A1" w:rsidRDefault="00D72225" w:rsidP="00D72225">
      <w:pPr>
        <w:pStyle w:val="NormalWeb"/>
        <w:numPr>
          <w:ilvl w:val="0"/>
          <w:numId w:val="3"/>
        </w:numPr>
        <w:jc w:val="both"/>
        <w:rPr>
          <w:sz w:val="20"/>
          <w:szCs w:val="20"/>
        </w:rPr>
      </w:pPr>
      <w:r w:rsidRPr="007067A1">
        <w:rPr>
          <w:sz w:val="20"/>
          <w:szCs w:val="20"/>
        </w:rPr>
        <w:t xml:space="preserve">Imandasari, T., &amp; Windarto, A. P. (2017). Sistem Pendukung Keputusan dalam Merekomendasikan Unit Terbaik di PDAM Tirta Lihou Menggunakan Metode Promethee. </w:t>
      </w:r>
      <w:r w:rsidRPr="007067A1">
        <w:rPr>
          <w:i/>
          <w:iCs/>
          <w:sz w:val="20"/>
          <w:szCs w:val="20"/>
        </w:rPr>
        <w:t>Jurnal Teknologi Dan Sistem Komputer</w:t>
      </w:r>
      <w:r w:rsidRPr="007067A1">
        <w:rPr>
          <w:sz w:val="20"/>
          <w:szCs w:val="20"/>
        </w:rPr>
        <w:t xml:space="preserve">, </w:t>
      </w:r>
      <w:r w:rsidRPr="007067A1">
        <w:rPr>
          <w:i/>
          <w:iCs/>
          <w:sz w:val="20"/>
          <w:szCs w:val="20"/>
        </w:rPr>
        <w:t>5</w:t>
      </w:r>
      <w:r w:rsidRPr="007067A1">
        <w:rPr>
          <w:sz w:val="20"/>
          <w:szCs w:val="20"/>
        </w:rPr>
        <w:t xml:space="preserve">(4), 159. </w:t>
      </w:r>
      <w:r w:rsidRPr="007067A1">
        <w:rPr>
          <w:sz w:val="20"/>
          <w:szCs w:val="20"/>
        </w:rPr>
        <w:lastRenderedPageBreak/>
        <w:t>https://doi.org/10.14710/jtsiskom.5.4.2017.159-165</w:t>
      </w:r>
    </w:p>
    <w:p w:rsidR="00D72225" w:rsidRPr="007067A1" w:rsidRDefault="00D72225" w:rsidP="00D72225">
      <w:pPr>
        <w:pStyle w:val="NormalWeb"/>
        <w:numPr>
          <w:ilvl w:val="0"/>
          <w:numId w:val="3"/>
        </w:numPr>
        <w:jc w:val="both"/>
        <w:rPr>
          <w:sz w:val="20"/>
          <w:szCs w:val="20"/>
        </w:rPr>
      </w:pPr>
      <w:r w:rsidRPr="007067A1">
        <w:rPr>
          <w:sz w:val="20"/>
          <w:szCs w:val="20"/>
        </w:rPr>
        <w:t>Pramudita, I., Informatika, P. S., Komunikasi, F., Informatika, D. A. N., &amp; Surakarta, U. M. (2017). Sistem pendukung keputusan pemilihan paket pernikahan berbasis web dengan menggunakan metode saw (simple additive weighting) studi kasus di joglomas solo, 1–21.</w:t>
      </w:r>
    </w:p>
    <w:p w:rsidR="00D72225" w:rsidRPr="007067A1" w:rsidRDefault="00D72225" w:rsidP="00D72225">
      <w:pPr>
        <w:pStyle w:val="NormalWeb"/>
        <w:numPr>
          <w:ilvl w:val="0"/>
          <w:numId w:val="3"/>
        </w:numPr>
        <w:jc w:val="both"/>
        <w:rPr>
          <w:sz w:val="20"/>
          <w:szCs w:val="20"/>
        </w:rPr>
      </w:pPr>
      <w:r w:rsidRPr="007067A1">
        <w:rPr>
          <w:sz w:val="20"/>
          <w:szCs w:val="20"/>
        </w:rPr>
        <w:t>Tagger, B., &amp; Mulia. (2014). Modul Pemrograman Web. Dimulai dari penggunaan HTML sampai Javascript, (May), 117.</w:t>
      </w:r>
    </w:p>
    <w:p w:rsidR="00D72225" w:rsidRPr="007067A1" w:rsidRDefault="00D72225" w:rsidP="00D72225">
      <w:pPr>
        <w:pStyle w:val="NormalWeb"/>
        <w:numPr>
          <w:ilvl w:val="0"/>
          <w:numId w:val="3"/>
        </w:numPr>
        <w:jc w:val="both"/>
        <w:rPr>
          <w:sz w:val="20"/>
          <w:szCs w:val="20"/>
        </w:rPr>
      </w:pPr>
      <w:r w:rsidRPr="007067A1">
        <w:rPr>
          <w:sz w:val="20"/>
          <w:szCs w:val="20"/>
        </w:rPr>
        <w:t xml:space="preserve">Akhirina, T. Y. (2016). Komparasi Metode Simple Additive Weighting dan Profile Matching pada Pemilihan Mitra Jasa Pengiriman Barang. </w:t>
      </w:r>
      <w:r w:rsidRPr="007067A1">
        <w:rPr>
          <w:i/>
          <w:iCs/>
          <w:sz w:val="20"/>
          <w:szCs w:val="20"/>
        </w:rPr>
        <w:t>Jurnal Edukasi Dan Penelitian Informatika (JEPIN)</w:t>
      </w:r>
      <w:r w:rsidRPr="007067A1">
        <w:rPr>
          <w:sz w:val="20"/>
          <w:szCs w:val="20"/>
        </w:rPr>
        <w:t xml:space="preserve">, </w:t>
      </w:r>
      <w:r w:rsidRPr="007067A1">
        <w:rPr>
          <w:i/>
          <w:iCs/>
          <w:sz w:val="20"/>
          <w:szCs w:val="20"/>
        </w:rPr>
        <w:t>2</w:t>
      </w:r>
      <w:r w:rsidRPr="007067A1">
        <w:rPr>
          <w:sz w:val="20"/>
          <w:szCs w:val="20"/>
        </w:rPr>
        <w:t>(1), 27–33. https://doi.org/10.26418/jp.v2i1.15500</w:t>
      </w:r>
    </w:p>
    <w:p w:rsidR="00D72225" w:rsidRPr="007067A1" w:rsidRDefault="00D72225" w:rsidP="00D72225">
      <w:pPr>
        <w:pStyle w:val="NormalWeb"/>
        <w:numPr>
          <w:ilvl w:val="0"/>
          <w:numId w:val="3"/>
        </w:numPr>
        <w:jc w:val="both"/>
        <w:rPr>
          <w:sz w:val="20"/>
          <w:szCs w:val="20"/>
        </w:rPr>
      </w:pPr>
      <w:r w:rsidRPr="007067A1">
        <w:rPr>
          <w:sz w:val="20"/>
          <w:szCs w:val="20"/>
        </w:rPr>
        <w:t>Materi, a. (2014). Kamus Data ( Data Dictionary ), 1–13.</w:t>
      </w:r>
    </w:p>
    <w:p w:rsidR="00D72225" w:rsidRPr="007067A1" w:rsidRDefault="00D72225" w:rsidP="00D72225">
      <w:pPr>
        <w:pStyle w:val="NormalWeb"/>
        <w:numPr>
          <w:ilvl w:val="0"/>
          <w:numId w:val="3"/>
        </w:numPr>
        <w:jc w:val="both"/>
        <w:rPr>
          <w:sz w:val="20"/>
          <w:szCs w:val="20"/>
        </w:rPr>
      </w:pPr>
      <w:r w:rsidRPr="007067A1">
        <w:rPr>
          <w:sz w:val="20"/>
          <w:szCs w:val="20"/>
        </w:rPr>
        <w:t>MAHARDIKA, H. D. (2013). Sistem Pendukung Keputusan Pemilihan Properti Dengan Menggunakan Metode Saw (Simple Additive Weighting) Berbasis Web.</w:t>
      </w:r>
    </w:p>
    <w:p w:rsidR="00D72225" w:rsidRPr="007067A1" w:rsidRDefault="00D72225" w:rsidP="00D72225">
      <w:pPr>
        <w:pStyle w:val="NormalWeb"/>
        <w:numPr>
          <w:ilvl w:val="0"/>
          <w:numId w:val="3"/>
        </w:numPr>
        <w:jc w:val="both"/>
        <w:rPr>
          <w:sz w:val="20"/>
          <w:szCs w:val="20"/>
        </w:rPr>
      </w:pPr>
      <w:r w:rsidRPr="007067A1">
        <w:rPr>
          <w:sz w:val="20"/>
          <w:szCs w:val="20"/>
        </w:rPr>
        <w:t xml:space="preserve">ilker ÜNAL. (2012). No Titleענף הקיווי: תמונת מצב. </w:t>
      </w:r>
      <w:r w:rsidRPr="007067A1">
        <w:rPr>
          <w:i/>
          <w:iCs/>
          <w:sz w:val="20"/>
          <w:szCs w:val="20"/>
        </w:rPr>
        <w:t>עלון הנוטע</w:t>
      </w:r>
      <w:r w:rsidRPr="007067A1">
        <w:rPr>
          <w:sz w:val="20"/>
          <w:szCs w:val="20"/>
        </w:rPr>
        <w:t xml:space="preserve">, </w:t>
      </w:r>
      <w:r w:rsidRPr="007067A1">
        <w:rPr>
          <w:i/>
          <w:iCs/>
          <w:sz w:val="20"/>
          <w:szCs w:val="20"/>
        </w:rPr>
        <w:t>66</w:t>
      </w:r>
      <w:r w:rsidRPr="007067A1">
        <w:rPr>
          <w:sz w:val="20"/>
          <w:szCs w:val="20"/>
        </w:rPr>
        <w:t>(3), 37–39.</w:t>
      </w:r>
    </w:p>
    <w:p w:rsidR="00D72225" w:rsidRPr="007067A1" w:rsidRDefault="00D72225" w:rsidP="00D72225">
      <w:pPr>
        <w:pStyle w:val="NormalWeb"/>
        <w:numPr>
          <w:ilvl w:val="0"/>
          <w:numId w:val="3"/>
        </w:numPr>
        <w:jc w:val="both"/>
        <w:rPr>
          <w:sz w:val="20"/>
          <w:szCs w:val="20"/>
        </w:rPr>
      </w:pPr>
      <w:r w:rsidRPr="007067A1">
        <w:rPr>
          <w:sz w:val="20"/>
          <w:szCs w:val="20"/>
        </w:rPr>
        <w:t>Pendukung, S., Pemilihan, K., Kuliner, T., Palembang, K., Metode, D., &amp; Additive, S. (2019). Halaman Pengesahan.</w:t>
      </w:r>
    </w:p>
    <w:p w:rsidR="00D72225" w:rsidRPr="007067A1" w:rsidRDefault="00D72225" w:rsidP="00D72225">
      <w:pPr>
        <w:rPr>
          <w:sz w:val="20"/>
          <w:szCs w:val="20"/>
        </w:rPr>
      </w:pPr>
    </w:p>
    <w:p w:rsidR="005B1979" w:rsidRDefault="00A370E6"/>
    <w:sectPr w:rsidR="005B1979" w:rsidSect="00C12D83">
      <w:type w:val="continuous"/>
      <w:pgSz w:w="11906" w:h="16838" w:code="9"/>
      <w:pgMar w:top="1701" w:right="1418" w:bottom="1701" w:left="1418" w:header="709" w:footer="709"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0E6" w:rsidRDefault="00A370E6" w:rsidP="00D72225">
      <w:r>
        <w:separator/>
      </w:r>
    </w:p>
  </w:endnote>
  <w:endnote w:type="continuationSeparator" w:id="0">
    <w:p w:rsidR="00A370E6" w:rsidRDefault="00A370E6" w:rsidP="00D7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7C" w:rsidRPr="00FF54EF" w:rsidRDefault="00D72225" w:rsidP="005C7DD8">
    <w:pPr>
      <w:spacing w:after="200" w:line="276" w:lineRule="auto"/>
      <w:ind w:right="-286"/>
      <w:rPr>
        <w:rFonts w:ascii="Calibri" w:hAnsi="Calibri"/>
        <w:b/>
        <w:noProof/>
        <w:sz w:val="22"/>
      </w:rPr>
    </w:pPr>
    <w:r>
      <w:rPr>
        <w:noProof/>
      </w:rPr>
      <mc:AlternateContent>
        <mc:Choice Requires="wps">
          <w:drawing>
            <wp:anchor distT="4294967294" distB="4294967294" distL="114300" distR="114300" simplePos="0" relativeHeight="251660288" behindDoc="0" locked="0" layoutInCell="1" allowOverlap="1" wp14:anchorId="35141C03" wp14:editId="5F8365BF">
              <wp:simplePos x="0" y="0"/>
              <wp:positionH relativeFrom="column">
                <wp:posOffset>-62230</wp:posOffset>
              </wp:positionH>
              <wp:positionV relativeFrom="paragraph">
                <wp:posOffset>-108586</wp:posOffset>
              </wp:positionV>
              <wp:extent cx="6140450" cy="0"/>
              <wp:effectExtent l="0" t="0" r="317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F2E86" id="_x0000_t32" coordsize="21600,21600" o:spt="32" o:oned="t" path="m,l21600,21600e" filled="f">
              <v:path arrowok="t" fillok="f" o:connecttype="none"/>
              <o:lock v:ext="edit" shapetype="t"/>
            </v:shapetype>
            <v:shape id="Straight Arrow Connector 15" o:spid="_x0000_s1026" type="#_x0000_t32" style="position:absolute;margin-left:-4.9pt;margin-top:-8.55pt;width:48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8ze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hLsySb4i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"/>
          </w:pict>
        </mc:Fallback>
      </mc:AlternateContent>
    </w:r>
    <w:r w:rsidR="00A370E6" w:rsidRPr="00FF54EF">
      <w:rPr>
        <w:rFonts w:ascii="Calibri" w:hAnsi="Calibri"/>
        <w:sz w:val="22"/>
      </w:rPr>
      <w:tab/>
      <w:t xml:space="preserve"> </w:t>
    </w:r>
    <w:r w:rsidR="00A370E6" w:rsidRPr="00FF54EF">
      <w:rPr>
        <w:rFonts w:ascii="Calibri" w:hAnsi="Calibri"/>
        <w:sz w:val="22"/>
      </w:rPr>
      <w:tab/>
    </w:r>
    <w:r w:rsidR="00A370E6">
      <w:rPr>
        <w:rFonts w:ascii="Calibri" w:hAnsi="Calibri"/>
        <w:sz w:val="22"/>
      </w:rPr>
      <w:tab/>
    </w:r>
    <w:r w:rsidR="00A370E6">
      <w:rPr>
        <w:rFonts w:ascii="Calibri" w:hAnsi="Calibri"/>
        <w:sz w:val="22"/>
      </w:rPr>
      <w:tab/>
    </w:r>
    <w:r w:rsidR="00A370E6">
      <w:rPr>
        <w:rFonts w:ascii="Calibri" w:hAnsi="Calibri"/>
        <w:sz w:val="22"/>
      </w:rPr>
      <w:tab/>
    </w:r>
    <w:r w:rsidR="00A370E6">
      <w:rPr>
        <w:rFonts w:ascii="Calibri" w:hAnsi="Calibri"/>
        <w:sz w:val="22"/>
      </w:rPr>
      <w:tab/>
      <w:t xml:space="preserve">           </w:t>
    </w:r>
    <w:r w:rsidR="00A370E6">
      <w:rPr>
        <w:rFonts w:ascii="Calibri" w:hAnsi="Calibri"/>
        <w:sz w:val="22"/>
      </w:rPr>
      <w:tab/>
    </w:r>
    <w:r w:rsidR="00A370E6">
      <w:rPr>
        <w:rFonts w:ascii="Calibri" w:hAnsi="Calibri"/>
        <w:sz w:val="22"/>
      </w:rPr>
      <w:t xml:space="preserve"> </w:t>
    </w:r>
    <w:r w:rsidR="00A370E6">
      <w:rPr>
        <w:rFonts w:ascii="Calibri" w:hAnsi="Calibri"/>
        <w:sz w:val="22"/>
      </w:rPr>
      <w:t xml:space="preserve">          </w:t>
    </w:r>
    <w:r>
      <w:rPr>
        <w:rFonts w:ascii="Calibri" w:hAnsi="Calibri"/>
        <w:sz w:val="22"/>
      </w:rPr>
      <w:t xml:space="preserve">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sidR="00A370E6">
      <w:rPr>
        <w:rFonts w:ascii="Calibri" w:hAnsi="Calibri"/>
        <w:sz w:val="22"/>
      </w:rPr>
      <w:t xml:space="preserve"> </w:t>
    </w:r>
    <w:r w:rsidR="00A370E6" w:rsidRPr="00FF54EF">
      <w:rPr>
        <w:rFonts w:ascii="Calibri" w:hAnsi="Calibri"/>
        <w:b/>
        <w:sz w:val="22"/>
      </w:rPr>
      <w:fldChar w:fldCharType="begin"/>
    </w:r>
    <w:r w:rsidR="00A370E6" w:rsidRPr="00FF54EF">
      <w:rPr>
        <w:rFonts w:ascii="Calibri" w:hAnsi="Calibri"/>
        <w:b/>
        <w:sz w:val="22"/>
      </w:rPr>
      <w:instrText xml:space="preserve"> PAGE   \* MERGEFORMAT </w:instrText>
    </w:r>
    <w:r w:rsidR="00A370E6" w:rsidRPr="00FF54EF">
      <w:rPr>
        <w:rFonts w:ascii="Calibri" w:hAnsi="Calibri"/>
        <w:b/>
        <w:sz w:val="22"/>
      </w:rPr>
      <w:fldChar w:fldCharType="separate"/>
    </w:r>
    <w:r w:rsidR="006238D3">
      <w:rPr>
        <w:rFonts w:ascii="Calibri" w:hAnsi="Calibri"/>
        <w:b/>
        <w:noProof/>
        <w:sz w:val="22"/>
      </w:rPr>
      <w:t>6</w:t>
    </w:r>
    <w:r w:rsidR="00A370E6" w:rsidRPr="00FF54EF">
      <w:rPr>
        <w:rFonts w:ascii="Calibri" w:hAnsi="Calibri"/>
        <w:b/>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8CA" w:rsidRDefault="00D72225" w:rsidP="003428E9">
    <w:pPr>
      <w:tabs>
        <w:tab w:val="center" w:pos="8789"/>
        <w:tab w:val="right" w:pos="9356"/>
      </w:tabs>
      <w:ind w:right="-284"/>
      <w:rPr>
        <w:rFonts w:ascii="Calibri" w:hAnsi="Calibri"/>
        <w:b/>
        <w:sz w:val="22"/>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-62230</wp:posOffset>
              </wp:positionH>
              <wp:positionV relativeFrom="paragraph">
                <wp:posOffset>-108586</wp:posOffset>
              </wp:positionV>
              <wp:extent cx="6140450" cy="0"/>
              <wp:effectExtent l="0" t="0" r="317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E4DA5" id="_x0000_t32" coordsize="21600,21600" o:spt="32" o:oned="t" path="m,l21600,21600e" filled="f">
              <v:path arrowok="t" fillok="f" o:connecttype="none"/>
              <o:lock v:ext="edit" shapetype="t"/>
            </v:shapetype>
            <v:shape id="Straight Arrow Connector 13" o:spid="_x0000_s1026" type="#_x0000_t32" style="position:absolute;margin-left:-4.9pt;margin-top:-8.55pt;width:483.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3M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"/>
          </w:pict>
        </mc:Fallback>
      </mc:AlternateContent>
    </w:r>
    <w:r w:rsidR="00A370E6" w:rsidRPr="00FF54EF">
      <w:rPr>
        <w:rFonts w:ascii="Calibri" w:hAnsi="Calibri"/>
        <w:sz w:val="22"/>
      </w:rPr>
      <w:tab/>
    </w:r>
    <w:r w:rsidR="00A370E6" w:rsidRPr="00FF54EF">
      <w:rPr>
        <w:rFonts w:ascii="Calibri" w:hAnsi="Calibri"/>
        <w:sz w:val="22"/>
      </w:rPr>
      <w:tab/>
    </w:r>
    <w:r w:rsidR="00A370E6">
      <w:rPr>
        <w:rFonts w:ascii="Calibri" w:hAnsi="Calibri"/>
        <w:sz w:val="22"/>
      </w:rPr>
      <w:t xml:space="preserve"> </w:t>
    </w:r>
    <w:r w:rsidR="00A370E6" w:rsidRPr="00FF54EF">
      <w:rPr>
        <w:rFonts w:ascii="Calibri" w:hAnsi="Calibri"/>
        <w:b/>
        <w:sz w:val="22"/>
      </w:rPr>
      <w:fldChar w:fldCharType="begin"/>
    </w:r>
    <w:r w:rsidR="00A370E6" w:rsidRPr="00FF54EF">
      <w:rPr>
        <w:rFonts w:ascii="Calibri" w:hAnsi="Calibri"/>
        <w:b/>
        <w:sz w:val="22"/>
      </w:rPr>
      <w:instrText xml:space="preserve"> PAGE   \* MERGEFORMAT </w:instrText>
    </w:r>
    <w:r w:rsidR="00A370E6" w:rsidRPr="00FF54EF">
      <w:rPr>
        <w:rFonts w:ascii="Calibri" w:hAnsi="Calibri"/>
        <w:b/>
        <w:sz w:val="22"/>
      </w:rPr>
      <w:fldChar w:fldCharType="separate"/>
    </w:r>
    <w:r w:rsidR="006238D3">
      <w:rPr>
        <w:rFonts w:ascii="Calibri" w:hAnsi="Calibri"/>
        <w:b/>
        <w:noProof/>
        <w:sz w:val="22"/>
      </w:rPr>
      <w:t>1</w:t>
    </w:r>
    <w:r w:rsidR="00A370E6" w:rsidRPr="00FF54EF">
      <w:rPr>
        <w:rFonts w:ascii="Calibri" w:hAnsi="Calibri"/>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0E6" w:rsidRDefault="00A370E6" w:rsidP="00D72225">
      <w:r>
        <w:separator/>
      </w:r>
    </w:p>
  </w:footnote>
  <w:footnote w:type="continuationSeparator" w:id="0">
    <w:p w:rsidR="00A370E6" w:rsidRDefault="00A370E6" w:rsidP="00D72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E0" w:rsidRDefault="00A370E6" w:rsidP="007710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33E0" w:rsidRDefault="00A370E6" w:rsidP="009C375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7C" w:rsidRPr="00FF54EF" w:rsidRDefault="00A370E6" w:rsidP="00C7037C">
    <w:pPr>
      <w:spacing w:line="276"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8CA" w:rsidRPr="00D72225" w:rsidRDefault="00A370E6" w:rsidP="00D72225">
    <w:pPr>
      <w:pStyle w:val="Header"/>
    </w:pPr>
    <w:r w:rsidRPr="00D7222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B7863738"/>
    <w:lvl w:ilvl="0">
      <w:start w:val="4"/>
      <w:numFmt w:val="decimal"/>
      <w:lvlText w:val="%1"/>
      <w:lvlJc w:val="left"/>
      <w:pPr>
        <w:ind w:left="1155" w:hanging="570"/>
      </w:pPr>
      <w:rPr>
        <w:rFonts w:hint="default"/>
      </w:rPr>
    </w:lvl>
    <w:lvl w:ilvl="1">
      <w:start w:val="1"/>
      <w:numFmt w:val="decimal"/>
      <w:lvlText w:val="%1.%2"/>
      <w:lvlJc w:val="left"/>
      <w:pPr>
        <w:ind w:left="1155" w:hanging="570"/>
      </w:pPr>
      <w:rPr>
        <w:rFonts w:ascii="Times New Roman" w:eastAsia="Times New Roman" w:hAnsi="Times New Roman" w:hint="default"/>
        <w:b/>
        <w:bCs/>
        <w:spacing w:val="-12"/>
        <w:w w:val="99"/>
        <w:sz w:val="24"/>
        <w:szCs w:val="24"/>
      </w:rPr>
    </w:lvl>
    <w:lvl w:ilvl="2">
      <w:start w:val="1"/>
      <w:numFmt w:val="decimal"/>
      <w:lvlText w:val="%1.%2.%3"/>
      <w:lvlJc w:val="left"/>
      <w:pPr>
        <w:ind w:left="1155" w:hanging="570"/>
      </w:pPr>
      <w:rPr>
        <w:rFonts w:ascii="Times New Roman" w:eastAsia="Times New Roman" w:hAnsi="Times New Roman" w:hint="default"/>
        <w:b/>
        <w:bCs/>
        <w:w w:val="100"/>
        <w:sz w:val="24"/>
        <w:szCs w:val="24"/>
      </w:rPr>
    </w:lvl>
    <w:lvl w:ilvl="3">
      <w:start w:val="1"/>
      <w:numFmt w:val="decimal"/>
      <w:lvlText w:val="%4."/>
      <w:lvlJc w:val="left"/>
      <w:pPr>
        <w:ind w:left="1574" w:hanging="420"/>
      </w:pPr>
      <w:rPr>
        <w:rFonts w:ascii="Times New Roman" w:eastAsia="Times New Roman" w:hAnsi="Times New Roman" w:hint="default"/>
        <w:spacing w:val="-22"/>
        <w:w w:val="99"/>
        <w:sz w:val="24"/>
        <w:szCs w:val="24"/>
      </w:rPr>
    </w:lvl>
    <w:lvl w:ilvl="4">
      <w:start w:val="1"/>
      <w:numFmt w:val="bullet"/>
      <w:lvlText w:val="•"/>
      <w:lvlJc w:val="left"/>
      <w:pPr>
        <w:ind w:left="3347" w:hanging="420"/>
      </w:pPr>
      <w:rPr>
        <w:rFonts w:hint="default"/>
      </w:rPr>
    </w:lvl>
    <w:lvl w:ilvl="5">
      <w:start w:val="1"/>
      <w:numFmt w:val="bullet"/>
      <w:lvlText w:val="•"/>
      <w:lvlJc w:val="left"/>
      <w:pPr>
        <w:ind w:left="4231" w:hanging="420"/>
      </w:pPr>
      <w:rPr>
        <w:rFonts w:hint="default"/>
      </w:rPr>
    </w:lvl>
    <w:lvl w:ilvl="6">
      <w:start w:val="1"/>
      <w:numFmt w:val="bullet"/>
      <w:lvlText w:val="•"/>
      <w:lvlJc w:val="left"/>
      <w:pPr>
        <w:ind w:left="5115" w:hanging="420"/>
      </w:pPr>
      <w:rPr>
        <w:rFonts w:hint="default"/>
      </w:rPr>
    </w:lvl>
    <w:lvl w:ilvl="7">
      <w:start w:val="1"/>
      <w:numFmt w:val="bullet"/>
      <w:lvlText w:val="•"/>
      <w:lvlJc w:val="left"/>
      <w:pPr>
        <w:ind w:left="5998" w:hanging="420"/>
      </w:pPr>
      <w:rPr>
        <w:rFonts w:hint="default"/>
      </w:rPr>
    </w:lvl>
    <w:lvl w:ilvl="8">
      <w:start w:val="1"/>
      <w:numFmt w:val="bullet"/>
      <w:lvlText w:val="•"/>
      <w:lvlJc w:val="left"/>
      <w:pPr>
        <w:ind w:left="6882" w:hanging="420"/>
      </w:pPr>
      <w:rPr>
        <w:rFonts w:hint="default"/>
      </w:rPr>
    </w:lvl>
  </w:abstractNum>
  <w:abstractNum w:abstractNumId="1">
    <w:nsid w:val="00000032"/>
    <w:multiLevelType w:val="hybridMultilevel"/>
    <w:tmpl w:val="75E42430"/>
    <w:lvl w:ilvl="0" w:tplc="04090011">
      <w:start w:val="1"/>
      <w:numFmt w:val="decimal"/>
      <w:lvlText w:val="%1)"/>
      <w:lvlJc w:val="left"/>
      <w:pPr>
        <w:ind w:left="2294" w:hanging="360"/>
      </w:pPr>
    </w:lvl>
    <w:lvl w:ilvl="1" w:tplc="04090019" w:tentative="1">
      <w:start w:val="1"/>
      <w:numFmt w:val="lowerLetter"/>
      <w:lvlText w:val="%2."/>
      <w:lvlJc w:val="left"/>
      <w:pPr>
        <w:ind w:left="3014" w:hanging="360"/>
      </w:pPr>
    </w:lvl>
    <w:lvl w:ilvl="2" w:tplc="0409001B" w:tentative="1">
      <w:start w:val="1"/>
      <w:numFmt w:val="lowerRoman"/>
      <w:lvlText w:val="%3."/>
      <w:lvlJc w:val="right"/>
      <w:pPr>
        <w:ind w:left="3734" w:hanging="180"/>
      </w:pPr>
    </w:lvl>
    <w:lvl w:ilvl="3" w:tplc="0409000F" w:tentative="1">
      <w:start w:val="1"/>
      <w:numFmt w:val="decimal"/>
      <w:lvlText w:val="%4."/>
      <w:lvlJc w:val="left"/>
      <w:pPr>
        <w:ind w:left="4454" w:hanging="360"/>
      </w:pPr>
    </w:lvl>
    <w:lvl w:ilvl="4" w:tplc="04090019" w:tentative="1">
      <w:start w:val="1"/>
      <w:numFmt w:val="lowerLetter"/>
      <w:lvlText w:val="%5."/>
      <w:lvlJc w:val="left"/>
      <w:pPr>
        <w:ind w:left="5174" w:hanging="360"/>
      </w:pPr>
    </w:lvl>
    <w:lvl w:ilvl="5" w:tplc="0409001B" w:tentative="1">
      <w:start w:val="1"/>
      <w:numFmt w:val="lowerRoman"/>
      <w:lvlText w:val="%6."/>
      <w:lvlJc w:val="right"/>
      <w:pPr>
        <w:ind w:left="5894" w:hanging="180"/>
      </w:pPr>
    </w:lvl>
    <w:lvl w:ilvl="6" w:tplc="0409000F" w:tentative="1">
      <w:start w:val="1"/>
      <w:numFmt w:val="decimal"/>
      <w:lvlText w:val="%7."/>
      <w:lvlJc w:val="left"/>
      <w:pPr>
        <w:ind w:left="6614" w:hanging="360"/>
      </w:pPr>
    </w:lvl>
    <w:lvl w:ilvl="7" w:tplc="04090019" w:tentative="1">
      <w:start w:val="1"/>
      <w:numFmt w:val="lowerLetter"/>
      <w:lvlText w:val="%8."/>
      <w:lvlJc w:val="left"/>
      <w:pPr>
        <w:ind w:left="7334" w:hanging="360"/>
      </w:pPr>
    </w:lvl>
    <w:lvl w:ilvl="8" w:tplc="0409001B" w:tentative="1">
      <w:start w:val="1"/>
      <w:numFmt w:val="lowerRoman"/>
      <w:lvlText w:val="%9."/>
      <w:lvlJc w:val="right"/>
      <w:pPr>
        <w:ind w:left="8054" w:hanging="180"/>
      </w:pPr>
    </w:lvl>
  </w:abstractNum>
  <w:abstractNum w:abstractNumId="2">
    <w:nsid w:val="023E2E4D"/>
    <w:multiLevelType w:val="multilevel"/>
    <w:tmpl w:val="9CAE3650"/>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val="0"/>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2B63DB8"/>
    <w:multiLevelType w:val="hybridMultilevel"/>
    <w:tmpl w:val="B8204D42"/>
    <w:lvl w:ilvl="0" w:tplc="0A222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B24001"/>
    <w:multiLevelType w:val="multilevel"/>
    <w:tmpl w:val="433A81C2"/>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3E6172D"/>
    <w:multiLevelType w:val="hybridMultilevel"/>
    <w:tmpl w:val="7E2008D2"/>
    <w:lvl w:ilvl="0" w:tplc="2ADC9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02157"/>
    <w:multiLevelType w:val="multilevel"/>
    <w:tmpl w:val="A3206AC2"/>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C8B3F22"/>
    <w:multiLevelType w:val="hybridMultilevel"/>
    <w:tmpl w:val="65C82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E5636E"/>
    <w:multiLevelType w:val="hybridMultilevel"/>
    <w:tmpl w:val="C5782964"/>
    <w:lvl w:ilvl="0" w:tplc="B17A11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DD7FBF"/>
    <w:multiLevelType w:val="hybridMultilevel"/>
    <w:tmpl w:val="71A2DFC4"/>
    <w:lvl w:ilvl="0" w:tplc="1B365338">
      <w:start w:val="1"/>
      <w:numFmt w:val="decimal"/>
      <w:lvlText w:val="2.%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43376A2C"/>
    <w:multiLevelType w:val="multilevel"/>
    <w:tmpl w:val="4E2ECB7C"/>
    <w:lvl w:ilvl="0">
      <w:start w:val="1"/>
      <w:numFmt w:val="decimal"/>
      <w:lvlText w:val="%1."/>
      <w:lvlJc w:val="left"/>
      <w:pPr>
        <w:ind w:left="720" w:hanging="360"/>
      </w:pPr>
      <w:rPr>
        <w:rFonts w:ascii="Times New Roman" w:hAnsi="Times New Roman" w:hint="default"/>
        <w:b/>
        <w:i w:val="0"/>
        <w:sz w:val="20"/>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2784" w:hanging="72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3996" w:hanging="108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11">
    <w:nsid w:val="594752B7"/>
    <w:multiLevelType w:val="hybridMultilevel"/>
    <w:tmpl w:val="E832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7432FC"/>
    <w:multiLevelType w:val="hybridMultilevel"/>
    <w:tmpl w:val="41BE71FA"/>
    <w:lvl w:ilvl="0" w:tplc="24727CCC">
      <w:start w:val="1"/>
      <w:numFmt w:val="lowerLetter"/>
      <w:lvlText w:val="%1."/>
      <w:lvlJc w:val="left"/>
      <w:pPr>
        <w:ind w:left="644"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75C9736E"/>
    <w:multiLevelType w:val="hybridMultilevel"/>
    <w:tmpl w:val="F6187EE4"/>
    <w:lvl w:ilvl="0" w:tplc="4170F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5"/>
  </w:num>
  <w:num w:numId="4">
    <w:abstractNumId w:val="9"/>
  </w:num>
  <w:num w:numId="5">
    <w:abstractNumId w:val="3"/>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4"/>
  </w:num>
  <w:num w:numId="11">
    <w:abstractNumId w:val="0"/>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25"/>
    <w:rsid w:val="00037A00"/>
    <w:rsid w:val="00177646"/>
    <w:rsid w:val="001D7AAE"/>
    <w:rsid w:val="001F7B7B"/>
    <w:rsid w:val="003523F1"/>
    <w:rsid w:val="0037448E"/>
    <w:rsid w:val="00562950"/>
    <w:rsid w:val="00571CE0"/>
    <w:rsid w:val="00613234"/>
    <w:rsid w:val="006238D3"/>
    <w:rsid w:val="006B4190"/>
    <w:rsid w:val="007B539A"/>
    <w:rsid w:val="008D65F4"/>
    <w:rsid w:val="008F5649"/>
    <w:rsid w:val="00920914"/>
    <w:rsid w:val="00950024"/>
    <w:rsid w:val="00A30D56"/>
    <w:rsid w:val="00A370E6"/>
    <w:rsid w:val="00AA5D6A"/>
    <w:rsid w:val="00B11CA4"/>
    <w:rsid w:val="00B23DFF"/>
    <w:rsid w:val="00C366E0"/>
    <w:rsid w:val="00C71956"/>
    <w:rsid w:val="00CD6292"/>
    <w:rsid w:val="00D72225"/>
    <w:rsid w:val="00E21B88"/>
    <w:rsid w:val="00EF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899C0F-F1AB-4785-92CE-A3C43F5B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2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D7222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D7222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D72225"/>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D72225"/>
    <w:rPr>
      <w:rFonts w:ascii="Calibri" w:eastAsia="Times New Roman" w:hAnsi="Calibri" w:cs="Times New Roman"/>
      <w:b/>
      <w:bCs/>
      <w:sz w:val="28"/>
      <w:szCs w:val="28"/>
    </w:rPr>
  </w:style>
  <w:style w:type="paragraph" w:styleId="Header">
    <w:name w:val="header"/>
    <w:basedOn w:val="Normal"/>
    <w:link w:val="HeaderChar"/>
    <w:uiPriority w:val="99"/>
    <w:rsid w:val="00D72225"/>
    <w:pPr>
      <w:tabs>
        <w:tab w:val="center" w:pos="4320"/>
        <w:tab w:val="right" w:pos="8640"/>
      </w:tabs>
    </w:pPr>
  </w:style>
  <w:style w:type="character" w:customStyle="1" w:styleId="HeaderChar">
    <w:name w:val="Header Char"/>
    <w:basedOn w:val="DefaultParagraphFont"/>
    <w:link w:val="Header"/>
    <w:uiPriority w:val="99"/>
    <w:rsid w:val="00D72225"/>
    <w:rPr>
      <w:rFonts w:ascii="Times New Roman" w:eastAsia="Times New Roman" w:hAnsi="Times New Roman" w:cs="Times New Roman"/>
      <w:sz w:val="24"/>
      <w:szCs w:val="24"/>
    </w:rPr>
  </w:style>
  <w:style w:type="character" w:styleId="PageNumber">
    <w:name w:val="page number"/>
    <w:basedOn w:val="DefaultParagraphFont"/>
    <w:rsid w:val="00D72225"/>
  </w:style>
  <w:style w:type="paragraph" w:styleId="Footer">
    <w:name w:val="footer"/>
    <w:basedOn w:val="Normal"/>
    <w:link w:val="FooterChar"/>
    <w:uiPriority w:val="99"/>
    <w:rsid w:val="00D72225"/>
    <w:pPr>
      <w:tabs>
        <w:tab w:val="center" w:pos="4680"/>
        <w:tab w:val="right" w:pos="9360"/>
      </w:tabs>
    </w:pPr>
  </w:style>
  <w:style w:type="character" w:customStyle="1" w:styleId="FooterChar">
    <w:name w:val="Footer Char"/>
    <w:basedOn w:val="DefaultParagraphFont"/>
    <w:link w:val="Footer"/>
    <w:uiPriority w:val="99"/>
    <w:rsid w:val="00D72225"/>
    <w:rPr>
      <w:rFonts w:ascii="Times New Roman" w:eastAsia="Times New Roman" w:hAnsi="Times New Roman" w:cs="Times New Roman"/>
      <w:sz w:val="24"/>
      <w:szCs w:val="24"/>
    </w:rPr>
  </w:style>
  <w:style w:type="paragraph" w:styleId="ListParagraph">
    <w:name w:val="List Paragraph"/>
    <w:aliases w:val="Body of text,heading 3"/>
    <w:basedOn w:val="Normal"/>
    <w:link w:val="ListParagraphChar"/>
    <w:uiPriority w:val="34"/>
    <w:qFormat/>
    <w:rsid w:val="00D72225"/>
    <w:pPr>
      <w:spacing w:after="200" w:line="276" w:lineRule="auto"/>
      <w:ind w:left="720"/>
      <w:contextualSpacing/>
    </w:pPr>
    <w:rPr>
      <w:rFonts w:ascii="Calibri" w:eastAsia="Calibri" w:hAnsi="Calibri"/>
      <w:sz w:val="22"/>
      <w:szCs w:val="22"/>
    </w:rPr>
  </w:style>
  <w:style w:type="paragraph" w:customStyle="1" w:styleId="IEEEHeading1">
    <w:name w:val="IEEE Heading 1"/>
    <w:basedOn w:val="Normal"/>
    <w:next w:val="Normal"/>
    <w:rsid w:val="00D72225"/>
    <w:pPr>
      <w:numPr>
        <w:numId w:val="1"/>
      </w:numPr>
      <w:adjustRightInd w:val="0"/>
      <w:snapToGrid w:val="0"/>
      <w:spacing w:before="180" w:after="60"/>
      <w:ind w:left="289" w:hanging="289"/>
      <w:jc w:val="center"/>
    </w:pPr>
    <w:rPr>
      <w:rFonts w:eastAsia="SimSun"/>
      <w:smallCaps/>
      <w:sz w:val="20"/>
      <w:lang w:val="en-AU" w:eastAsia="zh-CN"/>
    </w:rPr>
  </w:style>
  <w:style w:type="character" w:styleId="Hyperlink">
    <w:name w:val="Hyperlink"/>
    <w:rsid w:val="00D72225"/>
    <w:rPr>
      <w:color w:val="0563C1"/>
      <w:u w:val="single"/>
    </w:rPr>
  </w:style>
  <w:style w:type="paragraph" w:customStyle="1" w:styleId="Body">
    <w:name w:val="Body"/>
    <w:basedOn w:val="Normal"/>
    <w:link w:val="BodyChar"/>
    <w:qFormat/>
    <w:rsid w:val="00D72225"/>
    <w:pPr>
      <w:ind w:firstLine="426"/>
      <w:jc w:val="both"/>
    </w:pPr>
    <w:rPr>
      <w:color w:val="000000"/>
      <w:sz w:val="20"/>
      <w:szCs w:val="20"/>
      <w:lang w:val="fi-FI"/>
    </w:rPr>
  </w:style>
  <w:style w:type="character" w:customStyle="1" w:styleId="BodyChar">
    <w:name w:val="Body Char"/>
    <w:link w:val="Body"/>
    <w:rsid w:val="00D72225"/>
    <w:rPr>
      <w:rFonts w:ascii="Times New Roman" w:eastAsia="Times New Roman" w:hAnsi="Times New Roman" w:cs="Times New Roman"/>
      <w:color w:val="000000"/>
      <w:sz w:val="20"/>
      <w:szCs w:val="20"/>
      <w:lang w:val="fi-FI"/>
    </w:rPr>
  </w:style>
  <w:style w:type="character" w:customStyle="1" w:styleId="ListParagraphChar">
    <w:name w:val="List Paragraph Char"/>
    <w:aliases w:val="Body of text Char,heading 3 Char"/>
    <w:link w:val="ListParagraph"/>
    <w:uiPriority w:val="34"/>
    <w:rsid w:val="00D72225"/>
    <w:rPr>
      <w:rFonts w:ascii="Calibri" w:eastAsia="Calibri" w:hAnsi="Calibri" w:cs="Times New Roman"/>
    </w:rPr>
  </w:style>
  <w:style w:type="paragraph" w:styleId="Caption">
    <w:name w:val="caption"/>
    <w:basedOn w:val="Normal"/>
    <w:next w:val="Normal"/>
    <w:uiPriority w:val="35"/>
    <w:unhideWhenUsed/>
    <w:qFormat/>
    <w:rsid w:val="00D72225"/>
    <w:pPr>
      <w:spacing w:after="160"/>
    </w:pPr>
    <w:rPr>
      <w:rFonts w:ascii="Calibri" w:hAnsi="Calibri"/>
      <w:b/>
      <w:bCs/>
      <w:smallCaps/>
      <w:color w:val="44546A"/>
      <w:sz w:val="22"/>
      <w:szCs w:val="22"/>
      <w:lang w:val="id-ID"/>
    </w:rPr>
  </w:style>
  <w:style w:type="paragraph" w:styleId="NormalWeb">
    <w:name w:val="Normal (Web)"/>
    <w:basedOn w:val="Normal"/>
    <w:uiPriority w:val="99"/>
    <w:unhideWhenUsed/>
    <w:rsid w:val="00D722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3.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3209</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2021-08-22T15:58:00Z</dcterms:created>
  <dcterms:modified xsi:type="dcterms:W3CDTF">2021-08-22T16:14:00Z</dcterms:modified>
</cp:coreProperties>
</file>